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223D" w14:textId="472E92D4" w:rsidR="0090195B" w:rsidRPr="00965F7F" w:rsidRDefault="00BD37BA" w:rsidP="0090195B">
      <w:pPr>
        <w:pStyle w:val="HPRACoverTitle"/>
      </w:pPr>
      <w:r>
        <w:t>Application for</w:t>
      </w:r>
      <w:r w:rsidR="006B5625">
        <w:t xml:space="preserve"> a</w:t>
      </w:r>
      <w:r>
        <w:t xml:space="preserve"> </w:t>
      </w:r>
      <w:r w:rsidR="00F9236C">
        <w:t xml:space="preserve">Clinical Investigation </w:t>
      </w:r>
      <w:r>
        <w:t>of</w:t>
      </w:r>
      <w:r w:rsidR="006B5625">
        <w:t xml:space="preserve"> Non</w:t>
      </w:r>
      <w:r w:rsidR="000A148E">
        <w:t>-</w:t>
      </w:r>
      <w:r w:rsidR="006B5625">
        <w:t>CE</w:t>
      </w:r>
      <w:r w:rsidR="000A148E">
        <w:t xml:space="preserve"> </w:t>
      </w:r>
      <w:r w:rsidR="006B5625">
        <w:t xml:space="preserve">Marked </w:t>
      </w:r>
      <w:r w:rsidR="00F9236C">
        <w:t>Medical Devices</w:t>
      </w:r>
      <w:r w:rsidR="008D44D7">
        <w:t xml:space="preserve"> (Article 62 MDR)</w:t>
      </w:r>
    </w:p>
    <w:p w14:paraId="30E582C9" w14:textId="77777777" w:rsidR="00B311E2" w:rsidRDefault="00B311E2">
      <w:pPr>
        <w:rPr>
          <w:sz w:val="20"/>
          <w:szCs w:val="20"/>
        </w:rPr>
        <w:sectPr w:rsidR="00B311E2" w:rsidSect="00A22B62">
          <w:headerReference w:type="default" r:id="rId8"/>
          <w:footerReference w:type="default" r:id="rId9"/>
          <w:pgSz w:w="11906" w:h="16838" w:code="9"/>
          <w:pgMar w:top="2268" w:right="1701" w:bottom="1418" w:left="1701" w:header="567" w:footer="851" w:gutter="0"/>
          <w:cols w:space="708"/>
          <w:docGrid w:linePitch="360"/>
        </w:sectPr>
      </w:pPr>
    </w:p>
    <w:p w14:paraId="6FD71FF9" w14:textId="77777777" w:rsidR="00762A13" w:rsidRPr="006D7020" w:rsidRDefault="00762A13">
      <w:pPr>
        <w:rPr>
          <w:sz w:val="20"/>
          <w:szCs w:val="20"/>
        </w:rPr>
      </w:pPr>
    </w:p>
    <w:p w14:paraId="2AF2942F" w14:textId="4396B35C" w:rsidR="00BD37BA" w:rsidRPr="00ED6003" w:rsidRDefault="00BD37BA" w:rsidP="00BD37BA">
      <w:pPr>
        <w:pStyle w:val="HPRAHeading"/>
        <w:rPr>
          <w:caps w:val="0"/>
          <w:lang w:val="en-GB"/>
        </w:rPr>
      </w:pPr>
      <w:r>
        <w:rPr>
          <w:caps w:val="0"/>
          <w:lang w:val="en-GB"/>
        </w:rPr>
        <w:t>F</w:t>
      </w:r>
      <w:r w:rsidRPr="00FF661D">
        <w:rPr>
          <w:caps w:val="0"/>
          <w:lang w:val="en-GB"/>
        </w:rPr>
        <w:t xml:space="preserve">or instructions on how to complete this application form, please see the </w:t>
      </w:r>
      <w:r w:rsidR="00A22B62">
        <w:rPr>
          <w:caps w:val="0"/>
          <w:lang w:val="en-GB"/>
        </w:rPr>
        <w:t>‘</w:t>
      </w:r>
      <w:r>
        <w:rPr>
          <w:caps w:val="0"/>
          <w:lang w:val="en-GB"/>
        </w:rPr>
        <w:t>G</w:t>
      </w:r>
      <w:r w:rsidRPr="00FF661D">
        <w:rPr>
          <w:caps w:val="0"/>
          <w:lang w:val="en-GB"/>
        </w:rPr>
        <w:t xml:space="preserve">uide </w:t>
      </w:r>
      <w:r w:rsidR="00E777AB">
        <w:rPr>
          <w:caps w:val="0"/>
          <w:lang w:val="en-GB"/>
        </w:rPr>
        <w:t>to</w:t>
      </w:r>
      <w:r w:rsidRPr="00FF661D">
        <w:rPr>
          <w:caps w:val="0"/>
          <w:lang w:val="en-GB"/>
        </w:rPr>
        <w:t xml:space="preserve"> </w:t>
      </w:r>
      <w:r>
        <w:rPr>
          <w:caps w:val="0"/>
          <w:lang w:val="en-GB"/>
        </w:rPr>
        <w:t>C</w:t>
      </w:r>
      <w:r w:rsidRPr="00FF661D">
        <w:rPr>
          <w:caps w:val="0"/>
          <w:lang w:val="en-GB"/>
        </w:rPr>
        <w:t>linical</w:t>
      </w:r>
      <w:r>
        <w:rPr>
          <w:caps w:val="0"/>
          <w:lang w:val="en-GB"/>
        </w:rPr>
        <w:t xml:space="preserve"> Investigations carried out in I</w:t>
      </w:r>
      <w:r w:rsidRPr="00FF661D">
        <w:rPr>
          <w:caps w:val="0"/>
          <w:lang w:val="en-GB"/>
        </w:rPr>
        <w:t>reland</w:t>
      </w:r>
      <w:r w:rsidR="00A22B62">
        <w:rPr>
          <w:caps w:val="0"/>
          <w:lang w:val="en-GB"/>
        </w:rPr>
        <w:t>’</w:t>
      </w:r>
      <w:r w:rsidRPr="00FF661D">
        <w:rPr>
          <w:caps w:val="0"/>
          <w:lang w:val="en-GB"/>
        </w:rPr>
        <w:t>.</w:t>
      </w:r>
    </w:p>
    <w:p w14:paraId="372BAB50" w14:textId="77777777" w:rsidR="00BD37BA" w:rsidRPr="00ED6003" w:rsidRDefault="00BD37BA" w:rsidP="00BD37BA">
      <w:pPr>
        <w:rPr>
          <w:rFonts w:ascii="Segoe UI" w:hAnsi="Segoe UI" w:cs="Segoe UI"/>
          <w:b/>
          <w:bCs/>
          <w:color w:val="707173" w:themeColor="text2"/>
          <w:sz w:val="20"/>
          <w:szCs w:val="24"/>
          <w:lang w:val="en-GB"/>
        </w:rPr>
      </w:pPr>
    </w:p>
    <w:p w14:paraId="174E618D" w14:textId="6C43AF1A" w:rsidR="008D44D7" w:rsidRDefault="00AD670A" w:rsidP="00BD37BA">
      <w:pPr>
        <w:rPr>
          <w:rFonts w:ascii="Segoe UI" w:hAnsi="Segoe UI" w:cs="Segoe UI"/>
          <w:sz w:val="20"/>
          <w:szCs w:val="20"/>
          <w:lang w:val="en-GB"/>
        </w:rPr>
      </w:pPr>
      <w:r>
        <w:rPr>
          <w:rFonts w:ascii="Segoe UI" w:hAnsi="Segoe UI" w:cs="Segoe UI"/>
          <w:sz w:val="20"/>
          <w:szCs w:val="20"/>
          <w:lang w:val="en-GB"/>
        </w:rPr>
        <w:t>S</w:t>
      </w:r>
      <w:r w:rsidR="00DD07B7">
        <w:rPr>
          <w:rFonts w:ascii="Segoe UI" w:hAnsi="Segoe UI" w:cs="Segoe UI"/>
          <w:sz w:val="20"/>
          <w:szCs w:val="20"/>
          <w:lang w:val="en-GB"/>
        </w:rPr>
        <w:t xml:space="preserve">ponsors </w:t>
      </w:r>
      <w:r>
        <w:rPr>
          <w:rFonts w:ascii="Segoe UI" w:hAnsi="Segoe UI" w:cs="Segoe UI"/>
          <w:sz w:val="20"/>
          <w:szCs w:val="20"/>
          <w:lang w:val="en-GB"/>
        </w:rPr>
        <w:t>who wish to submit an application to the HPRA for a</w:t>
      </w:r>
      <w:r w:rsidR="00DD07B7">
        <w:rPr>
          <w:rFonts w:ascii="Segoe UI" w:hAnsi="Segoe UI" w:cs="Segoe UI"/>
          <w:sz w:val="20"/>
          <w:szCs w:val="20"/>
          <w:lang w:val="en-GB"/>
        </w:rPr>
        <w:t xml:space="preserve"> </w:t>
      </w:r>
      <w:r>
        <w:rPr>
          <w:rFonts w:ascii="Segoe UI" w:hAnsi="Segoe UI" w:cs="Segoe UI"/>
          <w:sz w:val="20"/>
          <w:szCs w:val="20"/>
          <w:lang w:val="en-GB"/>
        </w:rPr>
        <w:t>clinical investigation falling</w:t>
      </w:r>
      <w:r w:rsidR="00DD07B7">
        <w:rPr>
          <w:rFonts w:ascii="Segoe UI" w:hAnsi="Segoe UI" w:cs="Segoe UI"/>
          <w:sz w:val="20"/>
          <w:szCs w:val="20"/>
          <w:lang w:val="en-GB"/>
        </w:rPr>
        <w:t xml:space="preserve"> under Article 62 of EU Regulation 2017/745 (MDR) are required to complete this application form and submit it with the relevant supporting documentation</w:t>
      </w:r>
      <w:r>
        <w:rPr>
          <w:rFonts w:ascii="Segoe UI" w:hAnsi="Segoe UI" w:cs="Segoe UI"/>
          <w:sz w:val="20"/>
          <w:szCs w:val="20"/>
          <w:lang w:val="en-GB"/>
        </w:rPr>
        <w:t xml:space="preserve"> as described below. </w:t>
      </w:r>
    </w:p>
    <w:p w14:paraId="3DFDA7FD" w14:textId="77777777" w:rsidR="008D44D7" w:rsidRDefault="008D44D7" w:rsidP="00BD37BA">
      <w:pPr>
        <w:rPr>
          <w:rFonts w:ascii="Segoe UI" w:hAnsi="Segoe UI" w:cs="Segoe UI"/>
          <w:sz w:val="20"/>
          <w:szCs w:val="20"/>
          <w:lang w:val="en-GB"/>
        </w:rPr>
      </w:pPr>
    </w:p>
    <w:p w14:paraId="2157E68B" w14:textId="310B3DCB" w:rsidR="00BD37BA" w:rsidRPr="000458BE" w:rsidRDefault="00BD37BA" w:rsidP="00BD37BA">
      <w:pPr>
        <w:rPr>
          <w:rFonts w:ascii="Segoe UI" w:hAnsi="Segoe UI" w:cs="Segoe UI"/>
          <w:sz w:val="20"/>
          <w:szCs w:val="20"/>
          <w:lang w:val="en-GB"/>
        </w:rPr>
      </w:pPr>
      <w:r w:rsidRPr="000458BE">
        <w:rPr>
          <w:rFonts w:ascii="Segoe UI" w:hAnsi="Segoe UI" w:cs="Segoe UI"/>
          <w:sz w:val="20"/>
          <w:szCs w:val="20"/>
          <w:lang w:val="en-GB"/>
        </w:rPr>
        <w:t>Validation of this application will</w:t>
      </w:r>
      <w:r w:rsidR="0023180F" w:rsidRPr="000458BE">
        <w:rPr>
          <w:rFonts w:ascii="Segoe UI" w:hAnsi="Segoe UI" w:cs="Segoe UI"/>
          <w:sz w:val="20"/>
          <w:szCs w:val="20"/>
          <w:lang w:val="en-GB"/>
        </w:rPr>
        <w:t xml:space="preserve"> </w:t>
      </w:r>
      <w:r w:rsidRPr="000458BE">
        <w:rPr>
          <w:rFonts w:ascii="Segoe UI" w:hAnsi="Segoe UI" w:cs="Segoe UI"/>
          <w:sz w:val="20"/>
          <w:szCs w:val="20"/>
          <w:lang w:val="en-GB"/>
        </w:rPr>
        <w:t xml:space="preserve">be completed and review will commence </w:t>
      </w:r>
      <w:r w:rsidR="0023180F">
        <w:rPr>
          <w:rFonts w:ascii="Segoe UI" w:hAnsi="Segoe UI" w:cs="Segoe UI"/>
          <w:sz w:val="20"/>
          <w:szCs w:val="20"/>
          <w:lang w:val="en-GB"/>
        </w:rPr>
        <w:t>only once all relevant application</w:t>
      </w:r>
      <w:r w:rsidRPr="000458BE">
        <w:rPr>
          <w:rFonts w:ascii="Segoe UI" w:hAnsi="Segoe UI" w:cs="Segoe UI"/>
          <w:sz w:val="20"/>
          <w:szCs w:val="20"/>
          <w:lang w:val="en-GB"/>
        </w:rPr>
        <w:t xml:space="preserve"> documentation is submitted. If </w:t>
      </w:r>
      <w:r w:rsidR="00A95D5D">
        <w:rPr>
          <w:rFonts w:ascii="Segoe UI" w:hAnsi="Segoe UI" w:cs="Segoe UI"/>
          <w:sz w:val="20"/>
          <w:szCs w:val="20"/>
          <w:lang w:val="en-GB"/>
        </w:rPr>
        <w:t>completed</w:t>
      </w:r>
      <w:r w:rsidR="00A95D5D" w:rsidRPr="000458BE">
        <w:rPr>
          <w:rFonts w:ascii="Segoe UI" w:hAnsi="Segoe UI" w:cs="Segoe UI"/>
          <w:sz w:val="20"/>
          <w:szCs w:val="20"/>
          <w:lang w:val="en-GB"/>
        </w:rPr>
        <w:t xml:space="preserve"> </w:t>
      </w:r>
      <w:r w:rsidRPr="000458BE">
        <w:rPr>
          <w:rFonts w:ascii="Segoe UI" w:hAnsi="Segoe UI" w:cs="Segoe UI"/>
          <w:sz w:val="20"/>
          <w:szCs w:val="20"/>
          <w:lang w:val="en-GB"/>
        </w:rPr>
        <w:t xml:space="preserve">documentation is not </w:t>
      </w:r>
      <w:r w:rsidR="00A95D5D">
        <w:rPr>
          <w:rFonts w:ascii="Segoe UI" w:hAnsi="Segoe UI" w:cs="Segoe UI"/>
          <w:sz w:val="20"/>
          <w:szCs w:val="20"/>
          <w:lang w:val="en-GB"/>
        </w:rPr>
        <w:t>received</w:t>
      </w:r>
      <w:r w:rsidR="00A95D5D" w:rsidRPr="000458BE">
        <w:rPr>
          <w:rFonts w:ascii="Segoe UI" w:hAnsi="Segoe UI" w:cs="Segoe UI"/>
          <w:sz w:val="20"/>
          <w:szCs w:val="20"/>
          <w:lang w:val="en-GB"/>
        </w:rPr>
        <w:t xml:space="preserve"> </w:t>
      </w:r>
      <w:r w:rsidRPr="000458BE">
        <w:rPr>
          <w:rFonts w:ascii="Segoe UI" w:hAnsi="Segoe UI" w:cs="Segoe UI"/>
          <w:sz w:val="20"/>
          <w:szCs w:val="20"/>
          <w:lang w:val="en-GB"/>
        </w:rPr>
        <w:t>withi</w:t>
      </w:r>
      <w:r w:rsidR="00A95D5D">
        <w:rPr>
          <w:rFonts w:ascii="Segoe UI" w:hAnsi="Segoe UI" w:cs="Segoe UI"/>
          <w:sz w:val="20"/>
          <w:szCs w:val="20"/>
          <w:lang w:val="en-GB"/>
        </w:rPr>
        <w:t>n</w:t>
      </w:r>
      <w:r w:rsidRPr="000458BE">
        <w:rPr>
          <w:rFonts w:ascii="Segoe UI" w:hAnsi="Segoe UI" w:cs="Segoe UI"/>
          <w:sz w:val="20"/>
          <w:szCs w:val="20"/>
          <w:lang w:val="en-GB"/>
        </w:rPr>
        <w:t xml:space="preserve"> </w:t>
      </w:r>
      <w:r w:rsidR="00A95D5D">
        <w:rPr>
          <w:rFonts w:ascii="Segoe UI" w:hAnsi="Segoe UI" w:cs="Segoe UI"/>
          <w:sz w:val="20"/>
          <w:szCs w:val="20"/>
          <w:lang w:val="en-GB"/>
        </w:rPr>
        <w:t xml:space="preserve">the timeframe specified </w:t>
      </w:r>
      <w:r w:rsidR="001E236A">
        <w:rPr>
          <w:rFonts w:ascii="Segoe UI" w:hAnsi="Segoe UI" w:cs="Segoe UI"/>
          <w:sz w:val="20"/>
          <w:szCs w:val="20"/>
          <w:lang w:val="en-GB"/>
        </w:rPr>
        <w:t>in a notification of an incomplete application from</w:t>
      </w:r>
      <w:r w:rsidR="00A95D5D">
        <w:rPr>
          <w:rFonts w:ascii="Segoe UI" w:hAnsi="Segoe UI" w:cs="Segoe UI"/>
          <w:sz w:val="20"/>
          <w:szCs w:val="20"/>
          <w:lang w:val="en-GB"/>
        </w:rPr>
        <w:t xml:space="preserve"> the HPRA</w:t>
      </w:r>
      <w:r w:rsidR="005A4C2D">
        <w:rPr>
          <w:rFonts w:ascii="Segoe UI" w:hAnsi="Segoe UI" w:cs="Segoe UI"/>
          <w:sz w:val="20"/>
          <w:szCs w:val="20"/>
          <w:lang w:val="en-GB"/>
        </w:rPr>
        <w:t>,</w:t>
      </w:r>
      <w:r w:rsidRPr="000458BE">
        <w:rPr>
          <w:rFonts w:ascii="Segoe UI" w:hAnsi="Segoe UI" w:cs="Segoe UI"/>
          <w:sz w:val="20"/>
          <w:szCs w:val="20"/>
          <w:lang w:val="en-GB"/>
        </w:rPr>
        <w:t xml:space="preserve"> the application will be deemed</w:t>
      </w:r>
      <w:r w:rsidR="00A95D5D">
        <w:rPr>
          <w:rFonts w:ascii="Segoe UI" w:hAnsi="Segoe UI" w:cs="Segoe UI"/>
          <w:sz w:val="20"/>
          <w:szCs w:val="20"/>
          <w:lang w:val="en-GB"/>
        </w:rPr>
        <w:t xml:space="preserve"> lapsed</w:t>
      </w:r>
      <w:r w:rsidRPr="000458BE">
        <w:rPr>
          <w:rFonts w:ascii="Segoe UI" w:hAnsi="Segoe UI" w:cs="Segoe UI"/>
          <w:sz w:val="20"/>
          <w:szCs w:val="20"/>
          <w:lang w:val="en-GB"/>
        </w:rPr>
        <w:t>.</w:t>
      </w:r>
    </w:p>
    <w:p w14:paraId="44342B1A" w14:textId="77777777" w:rsidR="00BD37BA" w:rsidRPr="000458BE" w:rsidRDefault="00BD37BA" w:rsidP="00BD37BA">
      <w:pPr>
        <w:rPr>
          <w:rFonts w:ascii="Segoe UI" w:hAnsi="Segoe UI" w:cs="Segoe UI"/>
          <w:sz w:val="20"/>
          <w:szCs w:val="20"/>
          <w:lang w:val="en-GB"/>
        </w:rPr>
      </w:pPr>
    </w:p>
    <w:p w14:paraId="4BE6F849" w14:textId="3E1B973E" w:rsidR="005A4545" w:rsidRPr="005A4545" w:rsidRDefault="00BD37BA" w:rsidP="005A4545">
      <w:pPr>
        <w:rPr>
          <w:iCs/>
          <w:sz w:val="20"/>
          <w:szCs w:val="20"/>
          <w:lang w:val="en-GB"/>
        </w:rPr>
      </w:pPr>
      <w:r w:rsidRPr="005A4545">
        <w:rPr>
          <w:rFonts w:ascii="Segoe UI" w:hAnsi="Segoe UI" w:cs="Segoe UI"/>
          <w:sz w:val="20"/>
          <w:szCs w:val="20"/>
          <w:lang w:val="en-GB"/>
        </w:rPr>
        <w:t xml:space="preserve">Applications will </w:t>
      </w:r>
      <w:r w:rsidR="009937F1" w:rsidRPr="005A4545">
        <w:rPr>
          <w:rFonts w:ascii="Segoe UI" w:hAnsi="Segoe UI" w:cs="Segoe UI"/>
          <w:sz w:val="20"/>
          <w:szCs w:val="20"/>
          <w:lang w:val="en-GB"/>
        </w:rPr>
        <w:t xml:space="preserve">only </w:t>
      </w:r>
      <w:r w:rsidRPr="005A4545">
        <w:rPr>
          <w:rFonts w:ascii="Segoe UI" w:hAnsi="Segoe UI" w:cs="Segoe UI"/>
          <w:sz w:val="20"/>
          <w:szCs w:val="20"/>
          <w:lang w:val="en-GB"/>
        </w:rPr>
        <w:t xml:space="preserve">be accepted </w:t>
      </w:r>
      <w:r w:rsidR="009937F1" w:rsidRPr="005A4545">
        <w:rPr>
          <w:rFonts w:ascii="Segoe UI" w:hAnsi="Segoe UI" w:cs="Segoe UI"/>
          <w:sz w:val="20"/>
          <w:szCs w:val="20"/>
          <w:lang w:val="en-GB"/>
        </w:rPr>
        <w:t>via</w:t>
      </w:r>
      <w:r w:rsidR="005A4545" w:rsidRPr="005A4545">
        <w:rPr>
          <w:rFonts w:ascii="Segoe UI" w:hAnsi="Segoe UI" w:cs="Segoe UI"/>
          <w:sz w:val="20"/>
          <w:szCs w:val="20"/>
          <w:lang w:val="en-GB"/>
        </w:rPr>
        <w:t xml:space="preserve"> </w:t>
      </w:r>
      <w:bookmarkStart w:id="0" w:name="_Hlk105571928"/>
      <w:r w:rsidR="005A4545" w:rsidRPr="005A4545">
        <w:rPr>
          <w:iCs/>
          <w:sz w:val="20"/>
          <w:szCs w:val="20"/>
          <w:lang w:val="en-GB"/>
        </w:rPr>
        <w:t>the Common European Submission Portal</w:t>
      </w:r>
      <w:bookmarkEnd w:id="0"/>
      <w:r w:rsidR="009937F1" w:rsidRPr="005A4545">
        <w:rPr>
          <w:rFonts w:ascii="Segoe UI" w:hAnsi="Segoe UI" w:cs="Segoe UI"/>
          <w:sz w:val="20"/>
          <w:szCs w:val="20"/>
          <w:lang w:val="en-GB"/>
        </w:rPr>
        <w:t xml:space="preserve"> </w:t>
      </w:r>
      <w:r w:rsidR="005A4545" w:rsidRPr="005A4545">
        <w:rPr>
          <w:rFonts w:ascii="Segoe UI" w:hAnsi="Segoe UI" w:cs="Segoe UI"/>
          <w:sz w:val="20"/>
          <w:szCs w:val="20"/>
          <w:lang w:val="en-GB"/>
        </w:rPr>
        <w:t>(</w:t>
      </w:r>
      <w:r w:rsidR="009937F1" w:rsidRPr="005A4545">
        <w:rPr>
          <w:rFonts w:ascii="Segoe UI" w:hAnsi="Segoe UI" w:cs="Segoe UI"/>
          <w:sz w:val="20"/>
          <w:szCs w:val="20"/>
          <w:lang w:val="en-GB"/>
        </w:rPr>
        <w:t>CESP</w:t>
      </w:r>
      <w:r w:rsidR="005A4545" w:rsidRPr="005A4545">
        <w:rPr>
          <w:rFonts w:ascii="Segoe UI" w:hAnsi="Segoe UI" w:cs="Segoe UI"/>
          <w:sz w:val="20"/>
          <w:szCs w:val="20"/>
          <w:lang w:val="en-GB"/>
        </w:rPr>
        <w:t>)</w:t>
      </w:r>
      <w:r w:rsidRPr="005A4545">
        <w:rPr>
          <w:rFonts w:ascii="Segoe UI" w:hAnsi="Segoe UI" w:cs="Segoe UI"/>
          <w:sz w:val="20"/>
          <w:szCs w:val="20"/>
          <w:lang w:val="en-GB"/>
        </w:rPr>
        <w:t>, unless previously agreed with the HPRA.</w:t>
      </w:r>
      <w:r w:rsidR="000743F1" w:rsidRPr="005A4545">
        <w:rPr>
          <w:rFonts w:ascii="Segoe UI" w:hAnsi="Segoe UI" w:cs="Segoe UI"/>
          <w:sz w:val="20"/>
          <w:szCs w:val="20"/>
          <w:lang w:val="en-GB"/>
        </w:rPr>
        <w:t xml:space="preserve"> </w:t>
      </w:r>
      <w:r w:rsidR="005A4545" w:rsidRPr="005A4545">
        <w:rPr>
          <w:iCs/>
          <w:sz w:val="20"/>
          <w:szCs w:val="20"/>
          <w:lang w:val="en-GB"/>
        </w:rPr>
        <w:t xml:space="preserve">Please submit the completed form and all accompanying documents at </w:t>
      </w:r>
      <w:hyperlink r:id="rId10" w:history="1">
        <w:r w:rsidR="005A4545" w:rsidRPr="00A22B62">
          <w:rPr>
            <w:rStyle w:val="Hyperlink"/>
            <w:iCs/>
            <w:sz w:val="20"/>
            <w:szCs w:val="20"/>
            <w:lang w:val="en-GB"/>
          </w:rPr>
          <w:t>https://cespportal.hma.eu/</w:t>
        </w:r>
      </w:hyperlink>
      <w:r w:rsidR="005A4545" w:rsidRPr="00A22B62">
        <w:rPr>
          <w:rStyle w:val="Hyperlink"/>
          <w:iCs/>
          <w:color w:val="auto"/>
          <w:sz w:val="20"/>
          <w:szCs w:val="20"/>
          <w:lang w:val="en-GB"/>
        </w:rPr>
        <w:t>.</w:t>
      </w:r>
      <w:r w:rsidR="005A4545" w:rsidRPr="005A4545">
        <w:rPr>
          <w:rStyle w:val="Hyperlink"/>
          <w:iCs/>
          <w:color w:val="0057B8" w:themeColor="accent3"/>
          <w:sz w:val="20"/>
          <w:szCs w:val="20"/>
          <w:lang w:val="en-GB"/>
        </w:rPr>
        <w:t xml:space="preserve"> </w:t>
      </w:r>
      <w:r w:rsidR="005A4545" w:rsidRPr="005A4545">
        <w:rPr>
          <w:sz w:val="20"/>
          <w:szCs w:val="20"/>
        </w:rPr>
        <w:t xml:space="preserve">Following submission of documents via this portal, please send an email to </w:t>
      </w:r>
      <w:hyperlink r:id="rId11" w:history="1">
        <w:r w:rsidR="005A4545" w:rsidRPr="00A22B62">
          <w:rPr>
            <w:rStyle w:val="Hyperlink"/>
            <w:sz w:val="20"/>
            <w:szCs w:val="20"/>
          </w:rPr>
          <w:t>devices@hpra.ie</w:t>
        </w:r>
      </w:hyperlink>
      <w:r w:rsidR="005A4545" w:rsidRPr="005A4545">
        <w:rPr>
          <w:sz w:val="20"/>
          <w:szCs w:val="20"/>
        </w:rPr>
        <w:t xml:space="preserve"> to advise that a new </w:t>
      </w:r>
      <w:r w:rsidR="00B04921">
        <w:rPr>
          <w:rFonts w:ascii="Segoe UI" w:hAnsi="Segoe UI" w:cs="Segoe UI"/>
          <w:sz w:val="20"/>
          <w:szCs w:val="20"/>
          <w:lang w:val="en-GB"/>
        </w:rPr>
        <w:t xml:space="preserve">clinical investigation </w:t>
      </w:r>
      <w:r w:rsidR="005A4545" w:rsidRPr="005A4545">
        <w:rPr>
          <w:sz w:val="20"/>
          <w:szCs w:val="20"/>
        </w:rPr>
        <w:t>application has been submitted.</w:t>
      </w:r>
    </w:p>
    <w:p w14:paraId="62896030" w14:textId="086E7FEB" w:rsidR="005A4545" w:rsidRDefault="005A4545" w:rsidP="00BD37BA">
      <w:pPr>
        <w:rPr>
          <w:rFonts w:ascii="Segoe UI" w:hAnsi="Segoe UI" w:cs="Segoe UI"/>
          <w:sz w:val="20"/>
          <w:szCs w:val="20"/>
          <w:lang w:val="en-GB"/>
        </w:rPr>
      </w:pPr>
    </w:p>
    <w:p w14:paraId="122E01DD" w14:textId="77777777" w:rsidR="00A22B62" w:rsidRPr="000458BE" w:rsidRDefault="00A22B62" w:rsidP="00BD37BA">
      <w:pPr>
        <w:rPr>
          <w:rFonts w:ascii="Segoe UI" w:hAnsi="Segoe UI" w:cs="Segoe UI"/>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40"/>
        <w:gridCol w:w="7954"/>
      </w:tblGrid>
      <w:tr w:rsidR="00BD37BA" w:rsidRPr="00365903" w14:paraId="5677257D" w14:textId="77777777" w:rsidTr="002C264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077FECF" w14:textId="77777777" w:rsidR="00BD37BA" w:rsidRPr="00303D96" w:rsidRDefault="00BD37BA" w:rsidP="000A148E">
            <w:pPr>
              <w:pStyle w:val="HPRAHeadingL1"/>
              <w:numPr>
                <w:ilvl w:val="0"/>
                <w:numId w:val="0"/>
              </w:numPr>
              <w:spacing w:before="60" w:after="60"/>
              <w:ind w:left="360"/>
              <w:jc w:val="center"/>
              <w:rPr>
                <w:i/>
              </w:rPr>
            </w:pPr>
            <w:r w:rsidRPr="00303D96">
              <w:t>SECTION A: Administrative Information</w:t>
            </w:r>
          </w:p>
        </w:tc>
      </w:tr>
      <w:tr w:rsidR="00744178" w:rsidRPr="00365903" w14:paraId="610EEA35"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07AE443B" w14:textId="63C993F3" w:rsidR="00744178" w:rsidRPr="00D135AB" w:rsidRDefault="00744178" w:rsidP="000A148E">
            <w:pPr>
              <w:pStyle w:val="HPRAArabicNumeralBulletedList"/>
              <w:numPr>
                <w:ilvl w:val="0"/>
                <w:numId w:val="0"/>
              </w:numPr>
              <w:spacing w:before="60" w:after="60"/>
              <w:rPr>
                <w:color w:val="0057B8" w:themeColor="accent3"/>
              </w:rPr>
            </w:pPr>
            <w:r w:rsidRPr="00D135AB">
              <w:rPr>
                <w:color w:val="0057B8" w:themeColor="accent3"/>
              </w:rPr>
              <w:t>1</w:t>
            </w:r>
          </w:p>
        </w:tc>
        <w:tc>
          <w:tcPr>
            <w:tcW w:w="4682" w:type="pct"/>
            <w:tcBorders>
              <w:top w:val="single" w:sz="4" w:space="0" w:color="auto"/>
              <w:left w:val="nil"/>
              <w:bottom w:val="single" w:sz="4" w:space="0" w:color="auto"/>
              <w:right w:val="single" w:sz="4" w:space="0" w:color="auto"/>
            </w:tcBorders>
            <w:vAlign w:val="center"/>
          </w:tcPr>
          <w:p w14:paraId="25E91865" w14:textId="7BB57499" w:rsidR="00744178" w:rsidRDefault="00E65324" w:rsidP="000A148E">
            <w:pPr>
              <w:pStyle w:val="HPRAArabicNumeralBulletedList"/>
              <w:numPr>
                <w:ilvl w:val="0"/>
                <w:numId w:val="0"/>
              </w:numPr>
              <w:spacing w:before="60" w:after="60"/>
              <w:ind w:left="709" w:hanging="709"/>
              <w:jc w:val="both"/>
              <w:rPr>
                <w:lang w:val="en-GB"/>
              </w:rPr>
            </w:pPr>
            <w:r>
              <w:rPr>
                <w:lang w:val="en-GB"/>
              </w:rPr>
              <w:t>Is this a f</w:t>
            </w:r>
            <w:r w:rsidR="00744178" w:rsidRPr="00FF661D">
              <w:rPr>
                <w:lang w:val="en-GB"/>
              </w:rPr>
              <w:t>irst</w:t>
            </w:r>
            <w:r w:rsidR="00744178">
              <w:rPr>
                <w:lang w:val="en-GB"/>
              </w:rPr>
              <w:t xml:space="preserve"> submission</w:t>
            </w:r>
            <w:r w:rsidR="00EC7E70">
              <w:rPr>
                <w:lang w:val="en-GB"/>
              </w:rPr>
              <w:t xml:space="preserve"> or</w:t>
            </w:r>
            <w:r w:rsidR="00744178" w:rsidRPr="00FF661D">
              <w:rPr>
                <w:lang w:val="en-GB"/>
              </w:rPr>
              <w:t xml:space="preserve"> resubmission</w:t>
            </w:r>
            <w:r w:rsidR="00744178">
              <w:rPr>
                <w:lang w:val="en-GB"/>
              </w:rPr>
              <w:t>?</w:t>
            </w:r>
          </w:p>
          <w:p w14:paraId="23BE0E05" w14:textId="77777777" w:rsidR="00744178" w:rsidRPr="00D135AB" w:rsidRDefault="00744178" w:rsidP="000A148E">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671937">
              <w:rPr>
                <w:sz w:val="20"/>
                <w:szCs w:val="20"/>
                <w:lang w:val="en-GB"/>
              </w:rPr>
            </w:r>
            <w:r w:rsidR="00671937">
              <w:rPr>
                <w:sz w:val="20"/>
                <w:szCs w:val="20"/>
                <w:lang w:val="en-GB"/>
              </w:rPr>
              <w:fldChar w:fldCharType="separate"/>
            </w:r>
            <w:r w:rsidRPr="00D135AB">
              <w:rPr>
                <w:sz w:val="20"/>
                <w:szCs w:val="20"/>
              </w:rPr>
              <w:fldChar w:fldCharType="end"/>
            </w:r>
            <w:r w:rsidRPr="00D135AB">
              <w:rPr>
                <w:sz w:val="20"/>
                <w:szCs w:val="20"/>
              </w:rPr>
              <w:t xml:space="preserve"> First submission</w:t>
            </w:r>
          </w:p>
          <w:p w14:paraId="1AAFB066" w14:textId="70D29A24" w:rsidR="00744178" w:rsidRPr="000A148E" w:rsidRDefault="00744178" w:rsidP="000A148E">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671937">
              <w:rPr>
                <w:sz w:val="20"/>
                <w:szCs w:val="20"/>
              </w:rPr>
            </w:r>
            <w:r w:rsidR="00671937">
              <w:rPr>
                <w:sz w:val="20"/>
                <w:szCs w:val="20"/>
              </w:rPr>
              <w:fldChar w:fldCharType="separate"/>
            </w:r>
            <w:r w:rsidRPr="00D135AB">
              <w:rPr>
                <w:sz w:val="20"/>
                <w:szCs w:val="20"/>
              </w:rPr>
              <w:fldChar w:fldCharType="end"/>
            </w:r>
            <w:r w:rsidRPr="00D135AB">
              <w:rPr>
                <w:sz w:val="20"/>
                <w:szCs w:val="20"/>
              </w:rPr>
              <w:t xml:space="preserve"> Resubmission</w:t>
            </w:r>
          </w:p>
        </w:tc>
      </w:tr>
      <w:tr w:rsidR="00744178" w:rsidRPr="00365903" w14:paraId="3498B568"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69F2A999" w14:textId="72F963DA" w:rsidR="00744178" w:rsidRPr="00D135AB" w:rsidRDefault="007B6617" w:rsidP="000A148E">
            <w:pPr>
              <w:pStyle w:val="HPRAArabicNumeralBulletedList"/>
              <w:numPr>
                <w:ilvl w:val="0"/>
                <w:numId w:val="0"/>
              </w:numPr>
              <w:spacing w:before="60" w:after="60"/>
              <w:rPr>
                <w:color w:val="0057B8" w:themeColor="accent3"/>
              </w:rPr>
            </w:pPr>
            <w:r>
              <w:rPr>
                <w:color w:val="0057B8" w:themeColor="accent3"/>
              </w:rPr>
              <w:t>2</w:t>
            </w:r>
          </w:p>
        </w:tc>
        <w:tc>
          <w:tcPr>
            <w:tcW w:w="4682" w:type="pct"/>
            <w:tcBorders>
              <w:top w:val="single" w:sz="4" w:space="0" w:color="auto"/>
              <w:left w:val="nil"/>
              <w:bottom w:val="single" w:sz="4" w:space="0" w:color="auto"/>
              <w:right w:val="single" w:sz="4" w:space="0" w:color="auto"/>
            </w:tcBorders>
            <w:vAlign w:val="center"/>
          </w:tcPr>
          <w:p w14:paraId="00234E72" w14:textId="5A705D93" w:rsidR="00744178" w:rsidRDefault="00744178" w:rsidP="000A148E">
            <w:pPr>
              <w:pStyle w:val="HPRAHeadingL1"/>
              <w:numPr>
                <w:ilvl w:val="0"/>
                <w:numId w:val="0"/>
              </w:numPr>
              <w:spacing w:before="60" w:after="60"/>
              <w:jc w:val="both"/>
              <w:rPr>
                <w:b w:val="0"/>
                <w:bCs w:val="0"/>
                <w:caps w:val="0"/>
                <w:color w:val="auto"/>
                <w:szCs w:val="20"/>
                <w:lang w:val="en-GB"/>
              </w:rPr>
            </w:pPr>
            <w:r w:rsidRPr="00D135AB">
              <w:rPr>
                <w:b w:val="0"/>
                <w:bCs w:val="0"/>
                <w:caps w:val="0"/>
                <w:color w:val="auto"/>
                <w:szCs w:val="20"/>
                <w:lang w:val="en-GB"/>
              </w:rPr>
              <w:t>If resubmission, state previous submission date and HPRA reference number</w:t>
            </w:r>
            <w:r w:rsidR="006F7673">
              <w:rPr>
                <w:b w:val="0"/>
                <w:bCs w:val="0"/>
                <w:caps w:val="0"/>
                <w:color w:val="auto"/>
                <w:szCs w:val="20"/>
                <w:lang w:val="en-GB"/>
              </w:rPr>
              <w:t>.</w:t>
            </w:r>
          </w:p>
          <w:p w14:paraId="52A47385" w14:textId="5E849517" w:rsidR="00744178" w:rsidRPr="00D135AB"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Date</w:t>
            </w:r>
            <w:r>
              <w:rPr>
                <w:b w:val="0"/>
                <w:bCs w:val="0"/>
                <w:caps w:val="0"/>
                <w:color w:val="auto"/>
                <w:szCs w:val="20"/>
                <w:lang w:val="en-GB"/>
              </w:rPr>
              <w:tab/>
            </w:r>
            <w:r w:rsidR="00744178" w:rsidRPr="00D135AB">
              <w:rPr>
                <w:b w:val="0"/>
                <w:bCs w:val="0"/>
                <w:caps w:val="0"/>
                <w:color w:val="auto"/>
                <w:szCs w:val="20"/>
                <w:lang w:val="en-GB"/>
              </w:rPr>
              <w:fldChar w:fldCharType="begin">
                <w:ffData>
                  <w:name w:val="Text220"/>
                  <w:enabled/>
                  <w:calcOnExit w:val="0"/>
                  <w:textInput/>
                </w:ffData>
              </w:fldChar>
            </w:r>
            <w:r w:rsidR="00744178" w:rsidRPr="00D135AB">
              <w:rPr>
                <w:b w:val="0"/>
                <w:bCs w:val="0"/>
                <w:caps w:val="0"/>
                <w:color w:val="auto"/>
                <w:szCs w:val="20"/>
                <w:lang w:val="en-GB"/>
              </w:rPr>
              <w:instrText xml:space="preserve"> FORMTEXT </w:instrText>
            </w:r>
            <w:r w:rsidR="00744178" w:rsidRPr="00D135AB">
              <w:rPr>
                <w:b w:val="0"/>
                <w:bCs w:val="0"/>
                <w:caps w:val="0"/>
                <w:color w:val="auto"/>
                <w:szCs w:val="20"/>
                <w:lang w:val="en-GB"/>
              </w:rPr>
            </w:r>
            <w:r w:rsidR="00744178" w:rsidRPr="00D135AB">
              <w:rPr>
                <w:b w:val="0"/>
                <w:bCs w:val="0"/>
                <w:caps w:val="0"/>
                <w:color w:val="auto"/>
                <w:szCs w:val="20"/>
                <w:lang w:val="en-GB"/>
              </w:rPr>
              <w:fldChar w:fldCharType="separate"/>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fldChar w:fldCharType="end"/>
            </w:r>
          </w:p>
          <w:p w14:paraId="1D6130C5" w14:textId="5B0EBF2C" w:rsidR="00744178" w:rsidRPr="00D135AB"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Reference no.</w:t>
            </w:r>
            <w:r>
              <w:rPr>
                <w:b w:val="0"/>
                <w:bCs w:val="0"/>
                <w:caps w:val="0"/>
                <w:color w:val="auto"/>
                <w:szCs w:val="20"/>
                <w:lang w:val="en-GB"/>
              </w:rPr>
              <w:tab/>
            </w:r>
            <w:r w:rsidR="00744178" w:rsidRPr="00D135AB">
              <w:rPr>
                <w:b w:val="0"/>
                <w:bCs w:val="0"/>
                <w:caps w:val="0"/>
                <w:color w:val="auto"/>
                <w:szCs w:val="20"/>
                <w:lang w:val="en-GB"/>
              </w:rPr>
              <w:fldChar w:fldCharType="begin">
                <w:ffData>
                  <w:name w:val="Text220"/>
                  <w:enabled/>
                  <w:calcOnExit w:val="0"/>
                  <w:textInput/>
                </w:ffData>
              </w:fldChar>
            </w:r>
            <w:r w:rsidR="00744178" w:rsidRPr="00D135AB">
              <w:rPr>
                <w:b w:val="0"/>
                <w:bCs w:val="0"/>
                <w:caps w:val="0"/>
                <w:color w:val="auto"/>
                <w:szCs w:val="20"/>
                <w:lang w:val="en-GB"/>
              </w:rPr>
              <w:instrText xml:space="preserve"> FORMTEXT </w:instrText>
            </w:r>
            <w:r w:rsidR="00744178" w:rsidRPr="00D135AB">
              <w:rPr>
                <w:b w:val="0"/>
                <w:bCs w:val="0"/>
                <w:caps w:val="0"/>
                <w:color w:val="auto"/>
                <w:szCs w:val="20"/>
                <w:lang w:val="en-GB"/>
              </w:rPr>
            </w:r>
            <w:r w:rsidR="00744178" w:rsidRPr="00D135AB">
              <w:rPr>
                <w:b w:val="0"/>
                <w:bCs w:val="0"/>
                <w:caps w:val="0"/>
                <w:color w:val="auto"/>
                <w:szCs w:val="20"/>
                <w:lang w:val="en-GB"/>
              </w:rPr>
              <w:fldChar w:fldCharType="separate"/>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t> </w:t>
            </w:r>
            <w:r w:rsidR="00744178" w:rsidRPr="00D135AB">
              <w:rPr>
                <w:b w:val="0"/>
                <w:bCs w:val="0"/>
                <w:caps w:val="0"/>
                <w:color w:val="auto"/>
                <w:szCs w:val="20"/>
                <w:lang w:val="en-GB"/>
              </w:rPr>
              <w:fldChar w:fldCharType="end"/>
            </w:r>
          </w:p>
        </w:tc>
      </w:tr>
      <w:tr w:rsidR="00744178" w:rsidRPr="00365903" w14:paraId="67BD880A"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456C4897" w14:textId="797816AA" w:rsidR="00744178" w:rsidRPr="00D135AB" w:rsidRDefault="007B6617" w:rsidP="000A148E">
            <w:pPr>
              <w:pStyle w:val="HPRAArabicNumeralBulletedList"/>
              <w:numPr>
                <w:ilvl w:val="0"/>
                <w:numId w:val="0"/>
              </w:numPr>
              <w:spacing w:before="60" w:after="60"/>
              <w:rPr>
                <w:color w:val="0057B8" w:themeColor="accent3"/>
              </w:rPr>
            </w:pPr>
            <w:r>
              <w:rPr>
                <w:color w:val="0057B8" w:themeColor="accent3"/>
              </w:rPr>
              <w:t>3</w:t>
            </w:r>
          </w:p>
        </w:tc>
        <w:tc>
          <w:tcPr>
            <w:tcW w:w="4682" w:type="pct"/>
            <w:tcBorders>
              <w:top w:val="single" w:sz="4" w:space="0" w:color="auto"/>
              <w:left w:val="nil"/>
              <w:bottom w:val="single" w:sz="4" w:space="0" w:color="auto"/>
              <w:right w:val="single" w:sz="4" w:space="0" w:color="auto"/>
            </w:tcBorders>
            <w:vAlign w:val="center"/>
          </w:tcPr>
          <w:p w14:paraId="1FA780F7" w14:textId="496898E6" w:rsidR="00744178" w:rsidRDefault="00744178" w:rsidP="000A148E">
            <w:pPr>
              <w:pStyle w:val="HPRAHeadingL1"/>
              <w:numPr>
                <w:ilvl w:val="0"/>
                <w:numId w:val="0"/>
              </w:numPr>
              <w:spacing w:before="60" w:after="60"/>
              <w:jc w:val="both"/>
              <w:rPr>
                <w:b w:val="0"/>
                <w:bCs w:val="0"/>
                <w:caps w:val="0"/>
                <w:color w:val="auto"/>
                <w:szCs w:val="20"/>
                <w:lang w:val="en-GB"/>
              </w:rPr>
            </w:pPr>
            <w:r w:rsidRPr="00D135AB">
              <w:rPr>
                <w:b w:val="0"/>
                <w:bCs w:val="0"/>
                <w:caps w:val="0"/>
                <w:color w:val="auto"/>
                <w:szCs w:val="20"/>
                <w:lang w:val="en-GB"/>
              </w:rPr>
              <w:t xml:space="preserve">Enter the contact </w:t>
            </w:r>
            <w:r w:rsidR="006F7673">
              <w:rPr>
                <w:b w:val="0"/>
                <w:bCs w:val="0"/>
                <w:caps w:val="0"/>
                <w:color w:val="auto"/>
                <w:szCs w:val="20"/>
                <w:lang w:val="en-GB"/>
              </w:rPr>
              <w:t xml:space="preserve">details </w:t>
            </w:r>
            <w:r w:rsidRPr="00D135AB">
              <w:rPr>
                <w:b w:val="0"/>
                <w:bCs w:val="0"/>
                <w:caps w:val="0"/>
                <w:color w:val="auto"/>
                <w:szCs w:val="20"/>
                <w:lang w:val="en-GB"/>
              </w:rPr>
              <w:t>of the sponsor who is responsible for this application</w:t>
            </w:r>
            <w:r w:rsidR="006F7673">
              <w:rPr>
                <w:b w:val="0"/>
                <w:bCs w:val="0"/>
                <w:caps w:val="0"/>
                <w:color w:val="auto"/>
                <w:szCs w:val="20"/>
                <w:lang w:val="en-GB"/>
              </w:rPr>
              <w:t>.</w:t>
            </w:r>
          </w:p>
          <w:p w14:paraId="072B7E5E" w14:textId="2DB32939" w:rsidR="00744178" w:rsidRDefault="00744178"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sidR="00A22B62">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4F7B49F" w14:textId="0953407F" w:rsidR="0074417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1779E06F" w14:textId="009D4C64" w:rsidR="0074417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Telephone</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6629AC22" w14:textId="5FC8F185" w:rsidR="00744178" w:rsidRPr="00D135AB"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Email</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tc>
      </w:tr>
      <w:tr w:rsidR="00744178" w:rsidRPr="00365903" w14:paraId="40D823E8"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490484BE" w14:textId="0D19BD53" w:rsidR="00744178" w:rsidRPr="00D135AB" w:rsidRDefault="007B6617" w:rsidP="000A148E">
            <w:pPr>
              <w:pStyle w:val="HPRAArabicNumeralBulletedList"/>
              <w:numPr>
                <w:ilvl w:val="0"/>
                <w:numId w:val="0"/>
              </w:numPr>
              <w:spacing w:before="60" w:after="60"/>
              <w:rPr>
                <w:color w:val="0057B8" w:themeColor="accent3"/>
              </w:rPr>
            </w:pPr>
            <w:r>
              <w:rPr>
                <w:color w:val="0057B8" w:themeColor="accent3"/>
              </w:rPr>
              <w:t>4</w:t>
            </w:r>
          </w:p>
        </w:tc>
        <w:tc>
          <w:tcPr>
            <w:tcW w:w="4682" w:type="pct"/>
            <w:tcBorders>
              <w:top w:val="single" w:sz="4" w:space="0" w:color="auto"/>
              <w:left w:val="nil"/>
              <w:bottom w:val="single" w:sz="4" w:space="0" w:color="auto"/>
              <w:right w:val="single" w:sz="4" w:space="0" w:color="auto"/>
            </w:tcBorders>
            <w:vAlign w:val="center"/>
          </w:tcPr>
          <w:p w14:paraId="58B01414" w14:textId="3CA6F34E" w:rsidR="00744178" w:rsidRDefault="00744178" w:rsidP="000A148E">
            <w:pPr>
              <w:pStyle w:val="HPRAHeadingL1"/>
              <w:numPr>
                <w:ilvl w:val="0"/>
                <w:numId w:val="0"/>
              </w:numPr>
              <w:spacing w:before="60" w:after="60"/>
              <w:jc w:val="both"/>
              <w:rPr>
                <w:b w:val="0"/>
                <w:bCs w:val="0"/>
                <w:caps w:val="0"/>
                <w:color w:val="auto"/>
                <w:szCs w:val="20"/>
                <w:lang w:val="en-GB"/>
              </w:rPr>
            </w:pPr>
            <w:r w:rsidRPr="00D135AB">
              <w:rPr>
                <w:b w:val="0"/>
                <w:bCs w:val="0"/>
                <w:caps w:val="0"/>
                <w:color w:val="auto"/>
                <w:szCs w:val="20"/>
                <w:lang w:val="en-GB"/>
              </w:rPr>
              <w:t xml:space="preserve">Where the sponsor referred to in point </w:t>
            </w:r>
            <w:r w:rsidR="001E236A">
              <w:rPr>
                <w:b w:val="0"/>
                <w:bCs w:val="0"/>
                <w:caps w:val="0"/>
                <w:color w:val="auto"/>
                <w:szCs w:val="20"/>
                <w:lang w:val="en-GB"/>
              </w:rPr>
              <w:t>3</w:t>
            </w:r>
            <w:r w:rsidRPr="00D135AB">
              <w:rPr>
                <w:b w:val="0"/>
                <w:bCs w:val="0"/>
                <w:caps w:val="0"/>
                <w:color w:val="auto"/>
                <w:szCs w:val="20"/>
                <w:lang w:val="en-GB"/>
              </w:rPr>
              <w:t xml:space="preserve"> above is not established in the Union, enter the contact details of a legal representative who is established in the Union (c.f. Art 62(2) MDR 2017/745).</w:t>
            </w:r>
          </w:p>
          <w:p w14:paraId="26A41670" w14:textId="028F5B72" w:rsidR="0074417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7FFD997B" w14:textId="78E5A2EB" w:rsidR="0074417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3EF5F8DF" w14:textId="00E67902" w:rsidR="0074417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Telephone</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4D65436A" w14:textId="3AE662CB" w:rsidR="00744178" w:rsidRPr="00D135AB"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Email</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tc>
      </w:tr>
      <w:tr w:rsidR="00744178" w:rsidRPr="00365903" w14:paraId="6F76EA48" w14:textId="77777777" w:rsidTr="00A22B62">
        <w:trPr>
          <w:trHeight w:val="413"/>
          <w:jc w:val="center"/>
        </w:trPr>
        <w:tc>
          <w:tcPr>
            <w:tcW w:w="318" w:type="pct"/>
            <w:tcBorders>
              <w:top w:val="single" w:sz="4" w:space="0" w:color="auto"/>
              <w:left w:val="single" w:sz="4" w:space="0" w:color="auto"/>
              <w:bottom w:val="single" w:sz="4" w:space="0" w:color="auto"/>
              <w:right w:val="nil"/>
            </w:tcBorders>
          </w:tcPr>
          <w:p w14:paraId="3812AD4C" w14:textId="7713D6D4" w:rsidR="00744178" w:rsidRPr="00D135AB" w:rsidRDefault="007B6617" w:rsidP="000A148E">
            <w:pPr>
              <w:pStyle w:val="HPRAArabicNumeralBulletedList"/>
              <w:numPr>
                <w:ilvl w:val="0"/>
                <w:numId w:val="0"/>
              </w:numPr>
              <w:spacing w:before="60" w:after="60"/>
              <w:rPr>
                <w:color w:val="0057B8" w:themeColor="accent3"/>
              </w:rPr>
            </w:pPr>
            <w:r>
              <w:rPr>
                <w:color w:val="0057B8" w:themeColor="accent3"/>
              </w:rPr>
              <w:t>5</w:t>
            </w:r>
          </w:p>
        </w:tc>
        <w:tc>
          <w:tcPr>
            <w:tcW w:w="4682" w:type="pct"/>
            <w:tcBorders>
              <w:top w:val="single" w:sz="4" w:space="0" w:color="auto"/>
              <w:left w:val="nil"/>
              <w:bottom w:val="single" w:sz="4" w:space="0" w:color="auto"/>
              <w:right w:val="single" w:sz="4" w:space="0" w:color="auto"/>
            </w:tcBorders>
          </w:tcPr>
          <w:p w14:paraId="0DA5052E" w14:textId="77777777" w:rsidR="00744178" w:rsidRPr="00F94DA4" w:rsidRDefault="00744178" w:rsidP="000A148E">
            <w:pPr>
              <w:pStyle w:val="HPRAArabicNumeralBulletedList"/>
              <w:numPr>
                <w:ilvl w:val="0"/>
                <w:numId w:val="0"/>
              </w:numPr>
              <w:spacing w:before="60" w:after="60"/>
              <w:jc w:val="both"/>
              <w:rPr>
                <w:lang w:val="en-GB"/>
              </w:rPr>
            </w:pPr>
            <w:r w:rsidRPr="00F94DA4">
              <w:rPr>
                <w:lang w:val="en-GB"/>
              </w:rPr>
              <w:t>Clinical investigator responsible for the conduct of the clinical investigation</w:t>
            </w:r>
            <w:r>
              <w:rPr>
                <w:lang w:val="en-GB"/>
              </w:rPr>
              <w:t xml:space="preserve"> in Ireland.</w:t>
            </w:r>
          </w:p>
          <w:p w14:paraId="3C8F1877" w14:textId="08223423" w:rsidR="00744178" w:rsidRDefault="00744178" w:rsidP="000A148E">
            <w:pPr>
              <w:pStyle w:val="HPRAHeadingL1"/>
              <w:numPr>
                <w:ilvl w:val="0"/>
                <w:numId w:val="0"/>
              </w:numPr>
              <w:spacing w:before="60" w:after="60"/>
              <w:jc w:val="both"/>
              <w:rPr>
                <w:b w:val="0"/>
                <w:bCs w:val="0"/>
                <w:i/>
                <w:caps w:val="0"/>
                <w:color w:val="auto"/>
                <w:szCs w:val="20"/>
                <w:lang w:val="en-GB"/>
              </w:rPr>
            </w:pPr>
            <w:r w:rsidRPr="00D135AB">
              <w:rPr>
                <w:b w:val="0"/>
                <w:bCs w:val="0"/>
                <w:i/>
                <w:caps w:val="0"/>
                <w:color w:val="auto"/>
                <w:szCs w:val="20"/>
                <w:lang w:val="en-GB"/>
              </w:rPr>
              <w:lastRenderedPageBreak/>
              <w:t xml:space="preserve">If more than two </w:t>
            </w:r>
            <w:r w:rsidR="006F7673">
              <w:rPr>
                <w:b w:val="0"/>
                <w:bCs w:val="0"/>
                <w:i/>
                <w:caps w:val="0"/>
                <w:color w:val="auto"/>
                <w:szCs w:val="20"/>
                <w:lang w:val="en-GB"/>
              </w:rPr>
              <w:t>c</w:t>
            </w:r>
            <w:r w:rsidRPr="00D135AB">
              <w:rPr>
                <w:b w:val="0"/>
                <w:bCs w:val="0"/>
                <w:i/>
                <w:caps w:val="0"/>
                <w:color w:val="auto"/>
                <w:szCs w:val="20"/>
                <w:lang w:val="en-GB"/>
              </w:rPr>
              <w:t xml:space="preserve">linical </w:t>
            </w:r>
            <w:r w:rsidR="006F7673">
              <w:rPr>
                <w:b w:val="0"/>
                <w:bCs w:val="0"/>
                <w:i/>
                <w:caps w:val="0"/>
                <w:color w:val="auto"/>
                <w:szCs w:val="20"/>
                <w:lang w:val="en-GB"/>
              </w:rPr>
              <w:t>i</w:t>
            </w:r>
            <w:r w:rsidRPr="00D135AB">
              <w:rPr>
                <w:b w:val="0"/>
                <w:bCs w:val="0"/>
                <w:i/>
                <w:caps w:val="0"/>
                <w:color w:val="auto"/>
                <w:szCs w:val="20"/>
                <w:lang w:val="en-GB"/>
              </w:rPr>
              <w:t xml:space="preserve">nvestigators are involved, please attach </w:t>
            </w:r>
            <w:r w:rsidR="00E65324">
              <w:rPr>
                <w:b w:val="0"/>
                <w:bCs w:val="0"/>
                <w:i/>
                <w:caps w:val="0"/>
                <w:color w:val="auto"/>
                <w:szCs w:val="20"/>
                <w:lang w:val="en-GB"/>
              </w:rPr>
              <w:t>these</w:t>
            </w:r>
            <w:r w:rsidR="00E65324" w:rsidRPr="00D135AB">
              <w:rPr>
                <w:b w:val="0"/>
                <w:bCs w:val="0"/>
                <w:i/>
                <w:caps w:val="0"/>
                <w:color w:val="auto"/>
                <w:szCs w:val="20"/>
                <w:lang w:val="en-GB"/>
              </w:rPr>
              <w:t xml:space="preserve"> </w:t>
            </w:r>
            <w:r w:rsidRPr="00D135AB">
              <w:rPr>
                <w:b w:val="0"/>
                <w:bCs w:val="0"/>
                <w:i/>
                <w:caps w:val="0"/>
                <w:color w:val="auto"/>
                <w:szCs w:val="20"/>
                <w:lang w:val="en-GB"/>
              </w:rPr>
              <w:t>details as an appendix. This appendix should include details and roles for members of the investigator</w:t>
            </w:r>
            <w:r w:rsidR="001A6A7F">
              <w:rPr>
                <w:b w:val="0"/>
                <w:bCs w:val="0"/>
                <w:i/>
                <w:caps w:val="0"/>
                <w:color w:val="auto"/>
                <w:szCs w:val="20"/>
                <w:lang w:val="en-GB"/>
              </w:rPr>
              <w:t>’</w:t>
            </w:r>
            <w:r w:rsidRPr="00D135AB">
              <w:rPr>
                <w:b w:val="0"/>
                <w:bCs w:val="0"/>
                <w:i/>
                <w:caps w:val="0"/>
                <w:color w:val="auto"/>
                <w:szCs w:val="20"/>
                <w:lang w:val="en-GB"/>
              </w:rPr>
              <w:t>s team who will be directly involved in the conduct of the investigation.</w:t>
            </w:r>
          </w:p>
          <w:p w14:paraId="21C0FC06" w14:textId="77777777" w:rsidR="00744178" w:rsidRDefault="00744178" w:rsidP="000A148E">
            <w:pPr>
              <w:pStyle w:val="HPRAHeadingL1"/>
              <w:numPr>
                <w:ilvl w:val="0"/>
                <w:numId w:val="0"/>
              </w:numPr>
              <w:spacing w:before="60" w:after="60"/>
              <w:rPr>
                <w:b w:val="0"/>
                <w:bCs w:val="0"/>
                <w:i/>
                <w:caps w:val="0"/>
                <w:color w:val="auto"/>
                <w:szCs w:val="20"/>
                <w:lang w:val="en-GB"/>
              </w:rPr>
            </w:pPr>
          </w:p>
          <w:p w14:paraId="2D0E28AC" w14:textId="6F996662" w:rsidR="00744178" w:rsidRDefault="00744178" w:rsidP="000A148E">
            <w:pPr>
              <w:pStyle w:val="HPRAHeadingL1"/>
              <w:numPr>
                <w:ilvl w:val="0"/>
                <w:numId w:val="0"/>
              </w:numPr>
              <w:tabs>
                <w:tab w:val="left" w:pos="1330"/>
              </w:tabs>
              <w:spacing w:before="60" w:after="60"/>
              <w:contextualSpacing w:val="0"/>
              <w:rPr>
                <w:b w:val="0"/>
                <w:bCs w:val="0"/>
                <w:caps w:val="0"/>
                <w:color w:val="auto"/>
                <w:szCs w:val="20"/>
                <w:lang w:val="en-GB"/>
              </w:rPr>
            </w:pPr>
            <w:r w:rsidRPr="00D135AB">
              <w:rPr>
                <w:b w:val="0"/>
                <w:bCs w:val="0"/>
                <w:caps w:val="0"/>
                <w:color w:val="auto"/>
                <w:szCs w:val="20"/>
                <w:lang w:val="en-GB"/>
              </w:rPr>
              <w:t>(i</w:t>
            </w:r>
            <w:r w:rsidR="00A22B62">
              <w:rPr>
                <w:b w:val="0"/>
                <w:bCs w:val="0"/>
                <w:caps w:val="0"/>
                <w:color w:val="auto"/>
                <w:szCs w:val="20"/>
                <w:lang w:val="en-GB"/>
              </w:rPr>
              <w:t>) Name</w:t>
            </w:r>
            <w:r w:rsidR="00A22B62">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7864D70" w14:textId="155B0A91" w:rsidR="00744178" w:rsidRDefault="00A22B62" w:rsidP="000A148E">
            <w:pPr>
              <w:pStyle w:val="HPRAHeadingL1"/>
              <w:numPr>
                <w:ilvl w:val="0"/>
                <w:numId w:val="0"/>
              </w:numPr>
              <w:tabs>
                <w:tab w:val="left" w:pos="1330"/>
              </w:tabs>
              <w:spacing w:before="60" w:after="60"/>
              <w:contextualSpacing w:val="0"/>
              <w:rPr>
                <w:b w:val="0"/>
                <w:bCs w:val="0"/>
                <w:caps w:val="0"/>
                <w:color w:val="auto"/>
                <w:szCs w:val="20"/>
                <w:lang w:val="en-GB"/>
              </w:rPr>
            </w:pPr>
            <w:r>
              <w:rPr>
                <w:b w:val="0"/>
                <w:bCs w:val="0"/>
                <w:caps w:val="0"/>
                <w:color w:val="auto"/>
                <w:szCs w:val="20"/>
                <w:lang w:val="en-GB"/>
              </w:rPr>
              <w:t>Qualification</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133B20E9" w14:textId="33DA62AC" w:rsidR="00744178" w:rsidRDefault="00A22B62" w:rsidP="000A148E">
            <w:pPr>
              <w:pStyle w:val="HPRAHeadingL1"/>
              <w:numPr>
                <w:ilvl w:val="0"/>
                <w:numId w:val="0"/>
              </w:numPr>
              <w:tabs>
                <w:tab w:val="left" w:pos="1330"/>
              </w:tabs>
              <w:spacing w:before="60" w:after="60"/>
              <w:contextualSpacing w:val="0"/>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5E6A36A0" w14:textId="31BF2E80" w:rsidR="00744178" w:rsidRDefault="00A22B62" w:rsidP="000A148E">
            <w:pPr>
              <w:pStyle w:val="HPRAHeadingL1"/>
              <w:numPr>
                <w:ilvl w:val="0"/>
                <w:numId w:val="0"/>
              </w:numPr>
              <w:tabs>
                <w:tab w:val="left" w:pos="1330"/>
              </w:tabs>
              <w:spacing w:before="60" w:after="60"/>
              <w:contextualSpacing w:val="0"/>
              <w:rPr>
                <w:b w:val="0"/>
                <w:bCs w:val="0"/>
                <w:caps w:val="0"/>
                <w:color w:val="auto"/>
                <w:szCs w:val="20"/>
                <w:lang w:val="en-GB"/>
              </w:rPr>
            </w:pPr>
            <w:r>
              <w:rPr>
                <w:b w:val="0"/>
                <w:bCs w:val="0"/>
                <w:caps w:val="0"/>
                <w:color w:val="auto"/>
                <w:szCs w:val="20"/>
                <w:lang w:val="en-GB"/>
              </w:rPr>
              <w:t>Telephone</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14710A37" w14:textId="6081BDE0" w:rsidR="00744178" w:rsidRDefault="00A22B62" w:rsidP="000A148E">
            <w:pPr>
              <w:pStyle w:val="HPRAHeadingL1"/>
              <w:numPr>
                <w:ilvl w:val="0"/>
                <w:numId w:val="0"/>
              </w:numPr>
              <w:tabs>
                <w:tab w:val="left" w:pos="1330"/>
              </w:tabs>
              <w:spacing w:before="60" w:after="60"/>
              <w:contextualSpacing w:val="0"/>
              <w:rPr>
                <w:b w:val="0"/>
                <w:bCs w:val="0"/>
                <w:caps w:val="0"/>
                <w:color w:val="auto"/>
                <w:szCs w:val="20"/>
                <w:lang w:val="en-GB"/>
              </w:rPr>
            </w:pPr>
            <w:r>
              <w:rPr>
                <w:b w:val="0"/>
                <w:bCs w:val="0"/>
                <w:caps w:val="0"/>
                <w:color w:val="auto"/>
                <w:szCs w:val="20"/>
                <w:lang w:val="en-GB"/>
              </w:rPr>
              <w:t>Email</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3E83BBC4" w14:textId="77777777" w:rsidR="00744178" w:rsidRDefault="00744178" w:rsidP="000A148E">
            <w:pPr>
              <w:pStyle w:val="HPRAHeadingL1"/>
              <w:numPr>
                <w:ilvl w:val="0"/>
                <w:numId w:val="0"/>
              </w:numPr>
              <w:tabs>
                <w:tab w:val="left" w:pos="1330"/>
              </w:tabs>
              <w:spacing w:before="60" w:after="60"/>
              <w:rPr>
                <w:b w:val="0"/>
                <w:bCs w:val="0"/>
                <w:caps w:val="0"/>
                <w:color w:val="auto"/>
                <w:szCs w:val="20"/>
                <w:lang w:val="en-GB"/>
              </w:rPr>
            </w:pPr>
          </w:p>
          <w:p w14:paraId="1A6B955D" w14:textId="5F80C4FC" w:rsidR="00744178" w:rsidRDefault="00744178" w:rsidP="000A148E">
            <w:pPr>
              <w:pStyle w:val="HPRAHeadingL1"/>
              <w:numPr>
                <w:ilvl w:val="0"/>
                <w:numId w:val="0"/>
              </w:numPr>
              <w:tabs>
                <w:tab w:val="left" w:pos="1330"/>
              </w:tabs>
              <w:spacing w:before="60" w:after="60"/>
              <w:contextualSpacing w:val="0"/>
              <w:rPr>
                <w:b w:val="0"/>
                <w:bCs w:val="0"/>
                <w:caps w:val="0"/>
                <w:color w:val="auto"/>
                <w:szCs w:val="20"/>
                <w:lang w:val="en-GB"/>
              </w:rPr>
            </w:pPr>
            <w:r w:rsidRPr="00D27D34">
              <w:rPr>
                <w:b w:val="0"/>
                <w:bCs w:val="0"/>
                <w:caps w:val="0"/>
                <w:color w:val="auto"/>
                <w:szCs w:val="20"/>
                <w:lang w:val="en-GB"/>
              </w:rPr>
              <w:t>(</w:t>
            </w:r>
            <w:r>
              <w:rPr>
                <w:b w:val="0"/>
                <w:bCs w:val="0"/>
                <w:caps w:val="0"/>
                <w:color w:val="auto"/>
                <w:szCs w:val="20"/>
                <w:lang w:val="en-GB"/>
              </w:rPr>
              <w:t>i</w:t>
            </w:r>
            <w:r w:rsidRPr="00D27D34">
              <w:rPr>
                <w:b w:val="0"/>
                <w:bCs w:val="0"/>
                <w:caps w:val="0"/>
                <w:color w:val="auto"/>
                <w:szCs w:val="20"/>
                <w:lang w:val="en-GB"/>
              </w:rPr>
              <w:t>i</w:t>
            </w:r>
            <w:r w:rsidR="00A22B62">
              <w:rPr>
                <w:b w:val="0"/>
                <w:bCs w:val="0"/>
                <w:caps w:val="0"/>
                <w:color w:val="auto"/>
                <w:szCs w:val="20"/>
                <w:lang w:val="en-GB"/>
              </w:rPr>
              <w:t>) Name</w:t>
            </w:r>
            <w:r w:rsidR="00A22B62">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2C4DE05C" w14:textId="3CD6564C" w:rsidR="00744178" w:rsidRDefault="00A22B62" w:rsidP="000A148E">
            <w:pPr>
              <w:pStyle w:val="HPRAHeadingL1"/>
              <w:numPr>
                <w:ilvl w:val="0"/>
                <w:numId w:val="0"/>
              </w:numPr>
              <w:tabs>
                <w:tab w:val="left" w:pos="1330"/>
              </w:tabs>
              <w:spacing w:before="60" w:after="60"/>
              <w:contextualSpacing w:val="0"/>
              <w:rPr>
                <w:b w:val="0"/>
                <w:bCs w:val="0"/>
                <w:caps w:val="0"/>
                <w:color w:val="auto"/>
                <w:szCs w:val="20"/>
                <w:lang w:val="en-GB"/>
              </w:rPr>
            </w:pPr>
            <w:r>
              <w:rPr>
                <w:b w:val="0"/>
                <w:bCs w:val="0"/>
                <w:caps w:val="0"/>
                <w:color w:val="auto"/>
                <w:szCs w:val="20"/>
                <w:lang w:val="en-GB"/>
              </w:rPr>
              <w:t>Qualification</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42A4FF84" w14:textId="0546FAE1" w:rsidR="00744178" w:rsidRDefault="00A22B62" w:rsidP="000A148E">
            <w:pPr>
              <w:pStyle w:val="HPRAHeadingL1"/>
              <w:numPr>
                <w:ilvl w:val="0"/>
                <w:numId w:val="0"/>
              </w:numPr>
              <w:tabs>
                <w:tab w:val="left" w:pos="1330"/>
              </w:tabs>
              <w:spacing w:before="60" w:after="60"/>
              <w:contextualSpacing w:val="0"/>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4EEB397A" w14:textId="5B31B2B5" w:rsidR="00744178" w:rsidRDefault="00A22B62" w:rsidP="000A148E">
            <w:pPr>
              <w:pStyle w:val="HPRAHeadingL1"/>
              <w:numPr>
                <w:ilvl w:val="0"/>
                <w:numId w:val="0"/>
              </w:numPr>
              <w:tabs>
                <w:tab w:val="left" w:pos="1330"/>
              </w:tabs>
              <w:spacing w:before="60" w:after="60"/>
              <w:contextualSpacing w:val="0"/>
              <w:rPr>
                <w:b w:val="0"/>
                <w:bCs w:val="0"/>
                <w:caps w:val="0"/>
                <w:color w:val="auto"/>
                <w:szCs w:val="20"/>
                <w:lang w:val="en-GB"/>
              </w:rPr>
            </w:pPr>
            <w:r>
              <w:rPr>
                <w:b w:val="0"/>
                <w:bCs w:val="0"/>
                <w:caps w:val="0"/>
                <w:color w:val="auto"/>
                <w:szCs w:val="20"/>
                <w:lang w:val="en-GB"/>
              </w:rPr>
              <w:t>Telephone</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3F8F1720" w14:textId="3368D9AB" w:rsidR="00744178" w:rsidRPr="00D135AB" w:rsidRDefault="00A22B62" w:rsidP="000A148E">
            <w:pPr>
              <w:pStyle w:val="HPRAHeadingL1"/>
              <w:numPr>
                <w:ilvl w:val="0"/>
                <w:numId w:val="0"/>
              </w:numPr>
              <w:tabs>
                <w:tab w:val="left" w:pos="1330"/>
              </w:tabs>
              <w:spacing w:before="60" w:after="60"/>
              <w:contextualSpacing w:val="0"/>
              <w:rPr>
                <w:b w:val="0"/>
                <w:bCs w:val="0"/>
                <w:caps w:val="0"/>
                <w:color w:val="auto"/>
                <w:szCs w:val="20"/>
                <w:lang w:val="en-GB"/>
              </w:rPr>
            </w:pPr>
            <w:r>
              <w:rPr>
                <w:b w:val="0"/>
                <w:bCs w:val="0"/>
                <w:caps w:val="0"/>
                <w:color w:val="auto"/>
                <w:szCs w:val="20"/>
                <w:lang w:val="en-GB"/>
              </w:rPr>
              <w:t>Email</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tc>
      </w:tr>
      <w:tr w:rsidR="00744178" w:rsidRPr="00365903" w14:paraId="591F0D34"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3C44C608" w14:textId="60395990" w:rsidR="00744178" w:rsidRPr="00D135AB" w:rsidRDefault="007B6617" w:rsidP="000A148E">
            <w:pPr>
              <w:pStyle w:val="HPRAArabicNumeralBulletedList"/>
              <w:numPr>
                <w:ilvl w:val="0"/>
                <w:numId w:val="0"/>
              </w:numPr>
              <w:spacing w:before="60" w:after="60"/>
              <w:rPr>
                <w:color w:val="0057B8" w:themeColor="accent3"/>
              </w:rPr>
            </w:pPr>
            <w:r>
              <w:rPr>
                <w:color w:val="0057B8" w:themeColor="accent3"/>
              </w:rPr>
              <w:lastRenderedPageBreak/>
              <w:t>6</w:t>
            </w:r>
          </w:p>
        </w:tc>
        <w:tc>
          <w:tcPr>
            <w:tcW w:w="4682" w:type="pct"/>
            <w:tcBorders>
              <w:top w:val="single" w:sz="4" w:space="0" w:color="auto"/>
              <w:left w:val="nil"/>
              <w:bottom w:val="single" w:sz="4" w:space="0" w:color="auto"/>
              <w:right w:val="single" w:sz="4" w:space="0" w:color="auto"/>
            </w:tcBorders>
            <w:vAlign w:val="center"/>
          </w:tcPr>
          <w:p w14:paraId="53CF6DEF" w14:textId="77777777" w:rsidR="00744178" w:rsidRPr="00FF661D" w:rsidRDefault="00744178" w:rsidP="000A148E">
            <w:pPr>
              <w:pStyle w:val="HPRAArabicNumeralBulletedList"/>
              <w:numPr>
                <w:ilvl w:val="0"/>
                <w:numId w:val="0"/>
              </w:numPr>
              <w:spacing w:before="60" w:after="60"/>
              <w:ind w:left="709" w:hanging="709"/>
              <w:rPr>
                <w:lang w:val="en-GB"/>
              </w:rPr>
            </w:pPr>
            <w:r>
              <w:rPr>
                <w:lang w:val="en-GB"/>
              </w:rPr>
              <w:t>Please list the clinical investigation sites in Ireland.</w:t>
            </w:r>
          </w:p>
          <w:p w14:paraId="7DD1F023" w14:textId="0ABED861" w:rsidR="00744178" w:rsidRDefault="00744178" w:rsidP="000A148E">
            <w:pPr>
              <w:pStyle w:val="HPRAArabicNumeralBulletedList"/>
              <w:numPr>
                <w:ilvl w:val="0"/>
                <w:numId w:val="0"/>
              </w:numPr>
              <w:spacing w:before="60" w:after="60"/>
              <w:ind w:left="709" w:hanging="709"/>
              <w:rPr>
                <w:i/>
                <w:lang w:val="en-GB"/>
              </w:rPr>
            </w:pPr>
            <w:r w:rsidRPr="00FF661D">
              <w:rPr>
                <w:i/>
                <w:lang w:val="en-GB"/>
              </w:rPr>
              <w:t xml:space="preserve">If more than </w:t>
            </w:r>
            <w:r w:rsidR="001A6A7F">
              <w:rPr>
                <w:i/>
                <w:lang w:val="en-GB"/>
              </w:rPr>
              <w:t>two</w:t>
            </w:r>
            <w:r w:rsidR="001A6A7F"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0BA3638B" w14:textId="0943C59D" w:rsidR="00744178" w:rsidRDefault="00744178" w:rsidP="000A148E">
            <w:pPr>
              <w:pStyle w:val="HPRAArabicNumeralBulletedList"/>
              <w:numPr>
                <w:ilvl w:val="0"/>
                <w:numId w:val="0"/>
              </w:numPr>
              <w:spacing w:before="60" w:after="60"/>
              <w:ind w:left="709" w:hanging="709"/>
              <w:rPr>
                <w:i/>
                <w:lang w:val="en-GB"/>
              </w:rPr>
            </w:pPr>
          </w:p>
          <w:p w14:paraId="5901D3F4" w14:textId="3AED8B64" w:rsidR="00744178" w:rsidRPr="00FF661D" w:rsidRDefault="00744178" w:rsidP="000A148E">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67E4A43B" w14:textId="399797D8" w:rsidR="0074417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497D5C6D" w14:textId="3B334E51" w:rsidR="0074417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0800BFC0" w14:textId="400AECA6" w:rsidR="00744178" w:rsidRDefault="00744178" w:rsidP="000A148E">
            <w:pPr>
              <w:pStyle w:val="HPRAArabicNumeralBulletedList"/>
              <w:numPr>
                <w:ilvl w:val="0"/>
                <w:numId w:val="0"/>
              </w:numPr>
              <w:spacing w:before="60" w:after="60"/>
              <w:ind w:left="709" w:hanging="709"/>
              <w:rPr>
                <w:i/>
                <w:lang w:val="en-GB"/>
              </w:rPr>
            </w:pPr>
          </w:p>
          <w:p w14:paraId="6A953BD1" w14:textId="728D4535" w:rsidR="00744178" w:rsidRPr="00FF661D" w:rsidRDefault="00744178" w:rsidP="000A148E">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7A24A57A" w14:textId="7CCB1158" w:rsidR="0074417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p w14:paraId="356E0769" w14:textId="58733961" w:rsidR="00744178" w:rsidRPr="000A148E"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744178" w:rsidRPr="00D27D34">
              <w:rPr>
                <w:b w:val="0"/>
                <w:bCs w:val="0"/>
                <w:caps w:val="0"/>
                <w:color w:val="auto"/>
                <w:szCs w:val="20"/>
                <w:lang w:val="en-GB"/>
              </w:rPr>
              <w:fldChar w:fldCharType="begin">
                <w:ffData>
                  <w:name w:val="Text220"/>
                  <w:enabled/>
                  <w:calcOnExit w:val="0"/>
                  <w:textInput/>
                </w:ffData>
              </w:fldChar>
            </w:r>
            <w:r w:rsidR="00744178" w:rsidRPr="00D27D34">
              <w:rPr>
                <w:b w:val="0"/>
                <w:bCs w:val="0"/>
                <w:caps w:val="0"/>
                <w:color w:val="auto"/>
                <w:szCs w:val="20"/>
                <w:lang w:val="en-GB"/>
              </w:rPr>
              <w:instrText xml:space="preserve"> FORMTEXT </w:instrText>
            </w:r>
            <w:r w:rsidR="00744178" w:rsidRPr="00D27D34">
              <w:rPr>
                <w:b w:val="0"/>
                <w:bCs w:val="0"/>
                <w:caps w:val="0"/>
                <w:color w:val="auto"/>
                <w:szCs w:val="20"/>
                <w:lang w:val="en-GB"/>
              </w:rPr>
            </w:r>
            <w:r w:rsidR="00744178" w:rsidRPr="00D27D34">
              <w:rPr>
                <w:b w:val="0"/>
                <w:bCs w:val="0"/>
                <w:caps w:val="0"/>
                <w:color w:val="auto"/>
                <w:szCs w:val="20"/>
                <w:lang w:val="en-GB"/>
              </w:rPr>
              <w:fldChar w:fldCharType="separate"/>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t> </w:t>
            </w:r>
            <w:r w:rsidR="00744178" w:rsidRPr="00D27D34">
              <w:rPr>
                <w:b w:val="0"/>
                <w:bCs w:val="0"/>
                <w:caps w:val="0"/>
                <w:color w:val="auto"/>
                <w:szCs w:val="20"/>
                <w:lang w:val="en-GB"/>
              </w:rPr>
              <w:fldChar w:fldCharType="end"/>
            </w:r>
          </w:p>
        </w:tc>
      </w:tr>
      <w:tr w:rsidR="00040876" w:rsidRPr="00365903" w14:paraId="6290C298"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0554DF0F" w14:textId="21F8CEC7" w:rsidR="00040876" w:rsidRPr="00D135AB" w:rsidRDefault="007B6617" w:rsidP="000A148E">
            <w:pPr>
              <w:pStyle w:val="HPRAArabicNumeralBulletedList"/>
              <w:numPr>
                <w:ilvl w:val="0"/>
                <w:numId w:val="0"/>
              </w:numPr>
              <w:spacing w:before="60" w:after="60"/>
              <w:rPr>
                <w:color w:val="0057B8" w:themeColor="accent3"/>
              </w:rPr>
            </w:pPr>
            <w:r>
              <w:rPr>
                <w:color w:val="0057B8" w:themeColor="accent3"/>
              </w:rPr>
              <w:t>7</w:t>
            </w:r>
          </w:p>
        </w:tc>
        <w:tc>
          <w:tcPr>
            <w:tcW w:w="4682" w:type="pct"/>
            <w:tcBorders>
              <w:top w:val="single" w:sz="4" w:space="0" w:color="auto"/>
              <w:left w:val="nil"/>
              <w:bottom w:val="single" w:sz="4" w:space="0" w:color="auto"/>
              <w:right w:val="single" w:sz="4" w:space="0" w:color="auto"/>
            </w:tcBorders>
            <w:vAlign w:val="center"/>
          </w:tcPr>
          <w:p w14:paraId="168EAC26" w14:textId="43930059" w:rsidR="00040876" w:rsidRDefault="00040876" w:rsidP="000A148E">
            <w:pPr>
              <w:pStyle w:val="HPRAArabicNumeralBulletedList"/>
              <w:numPr>
                <w:ilvl w:val="0"/>
                <w:numId w:val="0"/>
              </w:numPr>
              <w:spacing w:before="60" w:after="60"/>
              <w:jc w:val="both"/>
              <w:rPr>
                <w:lang w:val="en-GB"/>
              </w:rPr>
            </w:pPr>
            <w:r w:rsidRPr="00D135AB">
              <w:rPr>
                <w:lang w:val="en-GB"/>
              </w:rPr>
              <w:t>Please confirm that the investigators</w:t>
            </w:r>
            <w:r w:rsidR="000A148E">
              <w:rPr>
                <w:lang w:val="en-GB"/>
              </w:rPr>
              <w:t>,</w:t>
            </w:r>
            <w:r w:rsidRPr="00D135AB">
              <w:rPr>
                <w:lang w:val="en-GB"/>
              </w:rPr>
              <w:t xml:space="preserve"> together with the investigation sites listed above</w:t>
            </w:r>
            <w:r w:rsidR="000A148E">
              <w:rPr>
                <w:lang w:val="en-GB"/>
              </w:rPr>
              <w:t>,</w:t>
            </w:r>
            <w:r w:rsidRPr="00D135AB">
              <w:rPr>
                <w:lang w:val="en-GB"/>
              </w:rPr>
              <w:t xml:space="preserve"> have the capability to conduct the </w:t>
            </w:r>
            <w:r w:rsidR="001A6A7F">
              <w:rPr>
                <w:lang w:val="en-GB"/>
              </w:rPr>
              <w:t>c</w:t>
            </w:r>
            <w:r>
              <w:rPr>
                <w:lang w:val="en-GB"/>
              </w:rPr>
              <w:t xml:space="preserve">linical </w:t>
            </w:r>
            <w:r w:rsidR="001A6A7F">
              <w:rPr>
                <w:lang w:val="en-GB"/>
              </w:rPr>
              <w:t>i</w:t>
            </w:r>
            <w:r>
              <w:rPr>
                <w:lang w:val="en-GB"/>
              </w:rPr>
              <w:t xml:space="preserve">nvestigation in accordance with the proposed </w:t>
            </w:r>
            <w:r w:rsidR="00015749">
              <w:rPr>
                <w:lang w:val="en-GB"/>
              </w:rPr>
              <w:t>clinical investigation plan.</w:t>
            </w:r>
          </w:p>
          <w:p w14:paraId="73F30955" w14:textId="5B650B6E" w:rsidR="00015749" w:rsidRDefault="00015749" w:rsidP="000A148E">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71937">
              <w:rPr>
                <w:lang w:val="en-GB"/>
              </w:rPr>
            </w:r>
            <w:r w:rsidR="00671937">
              <w:rPr>
                <w:lang w:val="en-GB"/>
              </w:rPr>
              <w:fldChar w:fldCharType="separate"/>
            </w:r>
            <w:r w:rsidRPr="00F94DA4">
              <w:fldChar w:fldCharType="end"/>
            </w:r>
            <w:r>
              <w:t xml:space="preserve"> </w:t>
            </w:r>
            <w:r>
              <w:rPr>
                <w:sz w:val="20"/>
                <w:szCs w:val="20"/>
              </w:rPr>
              <w:t>Yes</w:t>
            </w:r>
          </w:p>
          <w:p w14:paraId="23FE019E" w14:textId="11FC0984" w:rsidR="00040876" w:rsidRPr="000A148E" w:rsidRDefault="00015749" w:rsidP="000A148E">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w:t>
            </w:r>
            <w:r w:rsidRPr="00D135AB">
              <w:rPr>
                <w:sz w:val="20"/>
                <w:szCs w:val="20"/>
              </w:rPr>
              <w:t>No</w:t>
            </w:r>
          </w:p>
        </w:tc>
      </w:tr>
      <w:tr w:rsidR="00015749" w:rsidRPr="00365903" w14:paraId="4812175E"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55F22B04" w14:textId="753CA589" w:rsidR="00015749" w:rsidRPr="00D135AB" w:rsidRDefault="007B6617" w:rsidP="000A148E">
            <w:pPr>
              <w:pStyle w:val="HPRAArabicNumeralBulletedList"/>
              <w:numPr>
                <w:ilvl w:val="0"/>
                <w:numId w:val="0"/>
              </w:numPr>
              <w:spacing w:before="60" w:after="60"/>
              <w:rPr>
                <w:color w:val="0057B8" w:themeColor="accent3"/>
              </w:rPr>
            </w:pPr>
            <w:r>
              <w:rPr>
                <w:color w:val="0057B8" w:themeColor="accent3"/>
              </w:rPr>
              <w:t>8</w:t>
            </w:r>
          </w:p>
        </w:tc>
        <w:tc>
          <w:tcPr>
            <w:tcW w:w="4682" w:type="pct"/>
            <w:tcBorders>
              <w:top w:val="single" w:sz="4" w:space="0" w:color="auto"/>
              <w:left w:val="nil"/>
              <w:bottom w:val="single" w:sz="4" w:space="0" w:color="auto"/>
              <w:right w:val="single" w:sz="4" w:space="0" w:color="auto"/>
            </w:tcBorders>
            <w:vAlign w:val="center"/>
          </w:tcPr>
          <w:p w14:paraId="6E138DD5" w14:textId="77777777" w:rsidR="000A148E" w:rsidRDefault="00015749" w:rsidP="000A148E">
            <w:pPr>
              <w:pStyle w:val="HPRAArabicNumeralBulletedList"/>
              <w:numPr>
                <w:ilvl w:val="0"/>
                <w:numId w:val="0"/>
              </w:numPr>
              <w:spacing w:before="60" w:after="60"/>
              <w:jc w:val="both"/>
              <w:rPr>
                <w:lang w:val="en-GB"/>
              </w:rPr>
            </w:pPr>
            <w:r w:rsidRPr="00FF661D">
              <w:rPr>
                <w:lang w:val="en-GB"/>
              </w:rPr>
              <w:t>Is this part of a multi-</w:t>
            </w:r>
            <w:r>
              <w:rPr>
                <w:lang w:val="en-GB"/>
              </w:rPr>
              <w:t xml:space="preserve">site </w:t>
            </w:r>
            <w:r w:rsidRPr="00FF661D">
              <w:rPr>
                <w:lang w:val="en-GB"/>
              </w:rPr>
              <w:t>clinical investigation</w:t>
            </w:r>
            <w:r>
              <w:rPr>
                <w:lang w:val="en-GB"/>
              </w:rPr>
              <w:t xml:space="preserve"> outside Ireland</w:t>
            </w:r>
            <w:r w:rsidRPr="00FF661D">
              <w:rPr>
                <w:lang w:val="en-GB"/>
              </w:rPr>
              <w:t xml:space="preserve">? </w:t>
            </w:r>
          </w:p>
          <w:p w14:paraId="76B65D76" w14:textId="77777777" w:rsidR="000A148E" w:rsidRPr="00D135AB" w:rsidRDefault="000A148E" w:rsidP="000A148E">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671937">
              <w:rPr>
                <w:sz w:val="20"/>
                <w:szCs w:val="20"/>
                <w:lang w:val="en-GB"/>
              </w:rPr>
            </w:r>
            <w:r w:rsidR="00671937">
              <w:rPr>
                <w:sz w:val="20"/>
                <w:szCs w:val="20"/>
                <w:lang w:val="en-GB"/>
              </w:rPr>
              <w:fldChar w:fldCharType="separate"/>
            </w:r>
            <w:r w:rsidRPr="00D135AB">
              <w:rPr>
                <w:sz w:val="20"/>
                <w:szCs w:val="20"/>
              </w:rPr>
              <w:fldChar w:fldCharType="end"/>
            </w:r>
            <w:r w:rsidRPr="00D135AB">
              <w:rPr>
                <w:sz w:val="20"/>
                <w:szCs w:val="20"/>
              </w:rPr>
              <w:t xml:space="preserve"> </w:t>
            </w:r>
            <w:r>
              <w:rPr>
                <w:sz w:val="20"/>
                <w:szCs w:val="20"/>
              </w:rPr>
              <w:t>Yes</w:t>
            </w:r>
          </w:p>
          <w:p w14:paraId="4D2C7080" w14:textId="77777777" w:rsidR="000A148E" w:rsidRPr="00D135AB" w:rsidRDefault="000A148E" w:rsidP="000A148E">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671937">
              <w:rPr>
                <w:sz w:val="20"/>
                <w:szCs w:val="20"/>
              </w:rPr>
            </w:r>
            <w:r w:rsidR="00671937">
              <w:rPr>
                <w:sz w:val="20"/>
                <w:szCs w:val="20"/>
              </w:rPr>
              <w:fldChar w:fldCharType="separate"/>
            </w:r>
            <w:r w:rsidRPr="00D135AB">
              <w:rPr>
                <w:sz w:val="20"/>
                <w:szCs w:val="20"/>
              </w:rPr>
              <w:fldChar w:fldCharType="end"/>
            </w:r>
            <w:r w:rsidRPr="00D135AB">
              <w:rPr>
                <w:sz w:val="20"/>
                <w:szCs w:val="20"/>
              </w:rPr>
              <w:t xml:space="preserve"> </w:t>
            </w:r>
            <w:r>
              <w:rPr>
                <w:sz w:val="20"/>
                <w:szCs w:val="20"/>
              </w:rPr>
              <w:t>No</w:t>
            </w:r>
          </w:p>
          <w:p w14:paraId="4595626C" w14:textId="77777777" w:rsidR="000A148E" w:rsidRDefault="000A148E" w:rsidP="000A148E">
            <w:pPr>
              <w:pStyle w:val="HPRAArabicNumeralBulletedList"/>
              <w:numPr>
                <w:ilvl w:val="0"/>
                <w:numId w:val="0"/>
              </w:numPr>
              <w:spacing w:before="60" w:after="60"/>
              <w:jc w:val="both"/>
              <w:rPr>
                <w:lang w:val="en-GB"/>
              </w:rPr>
            </w:pPr>
          </w:p>
          <w:p w14:paraId="5E650720" w14:textId="23C2AC0B" w:rsidR="00015749" w:rsidRDefault="00015749" w:rsidP="000A148E">
            <w:pPr>
              <w:pStyle w:val="HPRAArabicNumeralBulletedList"/>
              <w:numPr>
                <w:ilvl w:val="0"/>
                <w:numId w:val="0"/>
              </w:numPr>
              <w:spacing w:before="60" w:after="60"/>
              <w:jc w:val="both"/>
              <w:rPr>
                <w:lang w:val="en-GB"/>
              </w:rPr>
            </w:pPr>
            <w:r w:rsidRPr="00FF661D">
              <w:rPr>
                <w:lang w:val="en-GB"/>
              </w:rPr>
              <w:t xml:space="preserve">If </w:t>
            </w:r>
            <w:r w:rsidR="000A148E">
              <w:rPr>
                <w:lang w:val="en-GB"/>
              </w:rPr>
              <w:t>yes</w:t>
            </w:r>
            <w:r w:rsidRPr="00FF661D">
              <w:rPr>
                <w:lang w:val="en-GB"/>
              </w:rPr>
              <w:t xml:space="preserve">, enter details of other </w:t>
            </w:r>
            <w:r>
              <w:rPr>
                <w:lang w:val="en-GB"/>
              </w:rPr>
              <w:t>sites</w:t>
            </w:r>
            <w:r w:rsidRPr="00FF661D">
              <w:rPr>
                <w:lang w:val="en-GB"/>
              </w:rPr>
              <w:t>.</w:t>
            </w:r>
            <w:r>
              <w:rPr>
                <w:lang w:val="en-GB"/>
              </w:rPr>
              <w:t xml:space="preserve"> </w:t>
            </w:r>
          </w:p>
          <w:p w14:paraId="64CF41B2" w14:textId="774DBEDA" w:rsidR="00015749" w:rsidRDefault="00015749" w:rsidP="000A148E">
            <w:pPr>
              <w:pStyle w:val="HPRAArabicNumeralBulletedList"/>
              <w:numPr>
                <w:ilvl w:val="0"/>
                <w:numId w:val="0"/>
              </w:numPr>
              <w:spacing w:before="60" w:after="60"/>
              <w:rPr>
                <w:i/>
                <w:lang w:val="en-GB"/>
              </w:rPr>
            </w:pPr>
            <w:r w:rsidRPr="00FF661D">
              <w:rPr>
                <w:i/>
                <w:lang w:val="en-GB"/>
              </w:rPr>
              <w:t xml:space="preserve">If more than </w:t>
            </w:r>
            <w:r w:rsidR="001A6A7F">
              <w:rPr>
                <w:i/>
                <w:lang w:val="en-GB"/>
              </w:rPr>
              <w:t>two</w:t>
            </w:r>
            <w:r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393B437D" w14:textId="77777777" w:rsidR="00AD45DA" w:rsidRPr="00FF661D" w:rsidRDefault="00AD45DA" w:rsidP="000A148E">
            <w:pPr>
              <w:pStyle w:val="HPRAArabicNumeralBulletedList"/>
              <w:numPr>
                <w:ilvl w:val="0"/>
                <w:numId w:val="0"/>
              </w:numPr>
              <w:spacing w:before="60" w:after="60"/>
              <w:rPr>
                <w:lang w:val="en-GB"/>
              </w:rPr>
            </w:pPr>
          </w:p>
          <w:p w14:paraId="29406A8F" w14:textId="3A90D551" w:rsidR="00AD45DA" w:rsidRPr="00FF661D" w:rsidRDefault="00AD45DA" w:rsidP="000A148E">
            <w:pPr>
              <w:spacing w:before="60" w:after="60"/>
              <w:rPr>
                <w:rFonts w:ascii="Segoe UI" w:hAnsi="Segoe UI" w:cs="Segoe UI"/>
                <w:i/>
                <w:sz w:val="20"/>
                <w:szCs w:val="20"/>
                <w:lang w:val="en-GB"/>
              </w:rPr>
            </w:pPr>
            <w:r>
              <w:rPr>
                <w:rFonts w:ascii="Segoe UI" w:hAnsi="Segoe UI" w:cs="Segoe UI"/>
                <w:i/>
                <w:sz w:val="20"/>
                <w:szCs w:val="20"/>
                <w:lang w:val="en-GB"/>
              </w:rPr>
              <w:t>Non-Irish site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2744AD51" w14:textId="1E8A7391"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10B9CD34" w14:textId="6A10B273"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4301F006" w14:textId="77777777" w:rsidR="00AD45DA" w:rsidRDefault="00AD45DA" w:rsidP="000A148E">
            <w:pPr>
              <w:pStyle w:val="HPRAArabicNumeralBulletedList"/>
              <w:numPr>
                <w:ilvl w:val="0"/>
                <w:numId w:val="0"/>
              </w:numPr>
              <w:spacing w:before="60" w:after="60"/>
              <w:ind w:left="709" w:hanging="709"/>
              <w:rPr>
                <w:i/>
                <w:lang w:val="en-GB"/>
              </w:rPr>
            </w:pPr>
          </w:p>
          <w:p w14:paraId="3C61EF7F" w14:textId="2ED95139" w:rsidR="00AD45DA" w:rsidRPr="00FF661D" w:rsidRDefault="00AD45DA" w:rsidP="000A148E">
            <w:pPr>
              <w:spacing w:before="60" w:after="60"/>
              <w:rPr>
                <w:rFonts w:ascii="Segoe UI" w:hAnsi="Segoe UI" w:cs="Segoe UI"/>
                <w:i/>
                <w:sz w:val="20"/>
                <w:szCs w:val="20"/>
                <w:lang w:val="en-GB"/>
              </w:rPr>
            </w:pPr>
            <w:r>
              <w:rPr>
                <w:rFonts w:ascii="Segoe UI" w:hAnsi="Segoe UI" w:cs="Segoe UI"/>
                <w:i/>
                <w:sz w:val="20"/>
                <w:szCs w:val="20"/>
                <w:lang w:val="en-GB"/>
              </w:rPr>
              <w:t>Non-Irish site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142DA266" w14:textId="79C195F2"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46691331" w14:textId="0D05BC03" w:rsidR="00015749" w:rsidRPr="000A148E"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tc>
      </w:tr>
      <w:tr w:rsidR="00AD45DA" w:rsidRPr="00365903" w14:paraId="434B5E3B"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66AB4553" w14:textId="21C8F860" w:rsidR="00AD45DA" w:rsidRPr="00D135AB" w:rsidRDefault="007B6617" w:rsidP="000A148E">
            <w:pPr>
              <w:pStyle w:val="HPRAArabicNumeralBulletedList"/>
              <w:numPr>
                <w:ilvl w:val="0"/>
                <w:numId w:val="0"/>
              </w:numPr>
              <w:spacing w:before="60" w:after="60"/>
              <w:rPr>
                <w:color w:val="0057B8" w:themeColor="accent3"/>
              </w:rPr>
            </w:pPr>
            <w:r>
              <w:rPr>
                <w:color w:val="0057B8" w:themeColor="accent3"/>
              </w:rPr>
              <w:lastRenderedPageBreak/>
              <w:t>9</w:t>
            </w:r>
          </w:p>
        </w:tc>
        <w:tc>
          <w:tcPr>
            <w:tcW w:w="4682" w:type="pct"/>
            <w:tcBorders>
              <w:top w:val="single" w:sz="4" w:space="0" w:color="auto"/>
              <w:left w:val="nil"/>
              <w:bottom w:val="single" w:sz="4" w:space="0" w:color="auto"/>
              <w:right w:val="single" w:sz="4" w:space="0" w:color="auto"/>
            </w:tcBorders>
            <w:vAlign w:val="center"/>
          </w:tcPr>
          <w:p w14:paraId="76F937A0" w14:textId="25FDE889" w:rsidR="00AD45DA" w:rsidRDefault="00AD45DA" w:rsidP="000A148E">
            <w:pPr>
              <w:pStyle w:val="HPRAArabicNumeralBulletedList"/>
              <w:numPr>
                <w:ilvl w:val="0"/>
                <w:numId w:val="0"/>
              </w:numPr>
              <w:spacing w:before="60" w:after="60"/>
              <w:jc w:val="both"/>
              <w:rPr>
                <w:lang w:val="en-GB"/>
              </w:rPr>
            </w:pPr>
            <w:r w:rsidRPr="00F94DA4">
              <w:rPr>
                <w:lang w:val="en-GB"/>
              </w:rPr>
              <w:t>Princip</w:t>
            </w:r>
            <w:r>
              <w:rPr>
                <w:lang w:val="en-GB"/>
              </w:rPr>
              <w:t>al</w:t>
            </w:r>
            <w:r w:rsidRPr="00F94DA4">
              <w:rPr>
                <w:lang w:val="en-GB"/>
              </w:rPr>
              <w:t xml:space="preserve"> </w:t>
            </w:r>
            <w:r w:rsidR="001A6A7F">
              <w:rPr>
                <w:lang w:val="en-GB"/>
              </w:rPr>
              <w:t>c</w:t>
            </w:r>
            <w:r w:rsidRPr="00F94DA4">
              <w:rPr>
                <w:lang w:val="en-GB"/>
              </w:rPr>
              <w:t xml:space="preserve">linical </w:t>
            </w:r>
            <w:r w:rsidR="001A6A7F">
              <w:rPr>
                <w:lang w:val="en-GB"/>
              </w:rPr>
              <w:t>i</w:t>
            </w:r>
            <w:r w:rsidRPr="00F94DA4">
              <w:rPr>
                <w:lang w:val="en-GB"/>
              </w:rPr>
              <w:t>nvestigator appointed to coord</w:t>
            </w:r>
            <w:r>
              <w:rPr>
                <w:lang w:val="en-GB"/>
              </w:rPr>
              <w:t>inate the work in a multi-site</w:t>
            </w:r>
            <w:r w:rsidRPr="00F94DA4">
              <w:rPr>
                <w:lang w:val="en-GB"/>
              </w:rPr>
              <w:t xml:space="preserve"> study</w:t>
            </w:r>
            <w:r w:rsidR="001A6A7F">
              <w:rPr>
                <w:lang w:val="en-GB"/>
              </w:rPr>
              <w:t>:</w:t>
            </w:r>
          </w:p>
          <w:p w14:paraId="4338C9A6" w14:textId="7826345D"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749CCE20" w14:textId="0154DE35"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Qualification</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3E9CA640" w14:textId="478BD040"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1AA2AC36" w14:textId="7BEEF8B8"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Telephone</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538F80C1" w14:textId="6AD3D5BF" w:rsidR="00AD45DA" w:rsidRPr="000A148E"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Email</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tc>
      </w:tr>
      <w:tr w:rsidR="00AD45DA" w:rsidRPr="00365903" w14:paraId="525FB925"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488A8C4F" w14:textId="2CEA7904" w:rsidR="00AD45DA" w:rsidRPr="00D135AB" w:rsidRDefault="00AD45DA" w:rsidP="000A148E">
            <w:pPr>
              <w:pStyle w:val="HPRAArabicNumeralBulletedList"/>
              <w:numPr>
                <w:ilvl w:val="0"/>
                <w:numId w:val="0"/>
              </w:numPr>
              <w:spacing w:before="60" w:after="60"/>
              <w:rPr>
                <w:color w:val="0057B8" w:themeColor="accent3"/>
              </w:rPr>
            </w:pPr>
            <w:r w:rsidRPr="00D135AB">
              <w:rPr>
                <w:color w:val="0057B8" w:themeColor="accent3"/>
              </w:rPr>
              <w:t>1</w:t>
            </w:r>
            <w:r w:rsidR="007B6617">
              <w:rPr>
                <w:color w:val="0057B8" w:themeColor="accent3"/>
              </w:rPr>
              <w:t>0</w:t>
            </w:r>
          </w:p>
        </w:tc>
        <w:tc>
          <w:tcPr>
            <w:tcW w:w="4682" w:type="pct"/>
            <w:tcBorders>
              <w:top w:val="single" w:sz="4" w:space="0" w:color="auto"/>
              <w:left w:val="nil"/>
              <w:bottom w:val="single" w:sz="4" w:space="0" w:color="auto"/>
              <w:right w:val="single" w:sz="4" w:space="0" w:color="auto"/>
            </w:tcBorders>
            <w:vAlign w:val="center"/>
          </w:tcPr>
          <w:p w14:paraId="1B61B296" w14:textId="7429249B" w:rsidR="00AD45DA" w:rsidRDefault="00AD45DA" w:rsidP="000A148E">
            <w:pPr>
              <w:pStyle w:val="HPRAArabicNumeralBulletedList"/>
              <w:numPr>
                <w:ilvl w:val="0"/>
                <w:numId w:val="0"/>
              </w:numPr>
              <w:spacing w:before="60" w:after="60"/>
              <w:jc w:val="both"/>
              <w:rPr>
                <w:lang w:val="en-GB"/>
              </w:rPr>
            </w:pPr>
            <w:r w:rsidRPr="00F94DA4">
              <w:rPr>
                <w:lang w:val="en-GB"/>
              </w:rPr>
              <w:t>Manufacturer's name</w:t>
            </w:r>
            <w:r w:rsidR="007B6617">
              <w:rPr>
                <w:lang w:val="en-GB"/>
              </w:rPr>
              <w:t xml:space="preserve">, </w:t>
            </w:r>
            <w:r w:rsidRPr="00F94DA4">
              <w:rPr>
                <w:lang w:val="en-GB"/>
              </w:rPr>
              <w:t>address</w:t>
            </w:r>
            <w:r w:rsidR="007B6617">
              <w:rPr>
                <w:lang w:val="en-GB"/>
              </w:rPr>
              <w:t xml:space="preserve"> and contact details</w:t>
            </w:r>
            <w:r w:rsidRPr="00F94DA4">
              <w:rPr>
                <w:lang w:val="en-GB"/>
              </w:rPr>
              <w:t xml:space="preserve"> including site where the manufacture of the device is taking place</w:t>
            </w:r>
            <w:r w:rsidR="001A6A7F">
              <w:rPr>
                <w:lang w:val="en-GB"/>
              </w:rPr>
              <w:t>:</w:t>
            </w:r>
          </w:p>
          <w:p w14:paraId="4A7B795E" w14:textId="2B50F806"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7DEBD77F" w14:textId="4C1348EC" w:rsidR="00AD45DA"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AD45DA" w:rsidRPr="00D27D34">
              <w:rPr>
                <w:b w:val="0"/>
                <w:bCs w:val="0"/>
                <w:caps w:val="0"/>
                <w:color w:val="auto"/>
                <w:szCs w:val="20"/>
                <w:lang w:val="en-GB"/>
              </w:rPr>
              <w:fldChar w:fldCharType="begin">
                <w:ffData>
                  <w:name w:val="Text220"/>
                  <w:enabled/>
                  <w:calcOnExit w:val="0"/>
                  <w:textInput/>
                </w:ffData>
              </w:fldChar>
            </w:r>
            <w:r w:rsidR="00AD45DA" w:rsidRPr="00D27D34">
              <w:rPr>
                <w:b w:val="0"/>
                <w:bCs w:val="0"/>
                <w:caps w:val="0"/>
                <w:color w:val="auto"/>
                <w:szCs w:val="20"/>
                <w:lang w:val="en-GB"/>
              </w:rPr>
              <w:instrText xml:space="preserve"> FORMTEXT </w:instrText>
            </w:r>
            <w:r w:rsidR="00AD45DA" w:rsidRPr="00D27D34">
              <w:rPr>
                <w:b w:val="0"/>
                <w:bCs w:val="0"/>
                <w:caps w:val="0"/>
                <w:color w:val="auto"/>
                <w:szCs w:val="20"/>
                <w:lang w:val="en-GB"/>
              </w:rPr>
            </w:r>
            <w:r w:rsidR="00AD45DA" w:rsidRPr="00D27D34">
              <w:rPr>
                <w:b w:val="0"/>
                <w:bCs w:val="0"/>
                <w:caps w:val="0"/>
                <w:color w:val="auto"/>
                <w:szCs w:val="20"/>
                <w:lang w:val="en-GB"/>
              </w:rPr>
              <w:fldChar w:fldCharType="separate"/>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t> </w:t>
            </w:r>
            <w:r w:rsidR="00AD45DA" w:rsidRPr="00D27D34">
              <w:rPr>
                <w:b w:val="0"/>
                <w:bCs w:val="0"/>
                <w:caps w:val="0"/>
                <w:color w:val="auto"/>
                <w:szCs w:val="20"/>
                <w:lang w:val="en-GB"/>
              </w:rPr>
              <w:fldChar w:fldCharType="end"/>
            </w:r>
          </w:p>
          <w:p w14:paraId="1A77ACA1" w14:textId="78BF664C" w:rsidR="007B6617" w:rsidRDefault="00A22B62" w:rsidP="000A148E">
            <w:pPr>
              <w:pStyle w:val="HPRAArabicNumeralBulletedList"/>
              <w:numPr>
                <w:ilvl w:val="0"/>
                <w:numId w:val="0"/>
              </w:numPr>
              <w:tabs>
                <w:tab w:val="left" w:pos="1330"/>
              </w:tabs>
              <w:spacing w:before="60" w:after="60"/>
              <w:contextualSpacing w:val="0"/>
              <w:jc w:val="both"/>
              <w:rPr>
                <w:lang w:val="en-GB"/>
              </w:rPr>
            </w:pPr>
            <w:r>
              <w:rPr>
                <w:lang w:val="en-GB"/>
              </w:rPr>
              <w:t>Telephone</w:t>
            </w:r>
            <w:r>
              <w:rPr>
                <w:lang w:val="en-GB"/>
              </w:rPr>
              <w:tab/>
            </w:r>
            <w:r w:rsidR="007B6617" w:rsidRPr="00D27D34">
              <w:rPr>
                <w:lang w:val="en-GB"/>
              </w:rPr>
              <w:fldChar w:fldCharType="begin">
                <w:ffData>
                  <w:name w:val="Text220"/>
                  <w:enabled/>
                  <w:calcOnExit w:val="0"/>
                  <w:textInput/>
                </w:ffData>
              </w:fldChar>
            </w:r>
            <w:r w:rsidR="007B6617" w:rsidRPr="00D27D34">
              <w:rPr>
                <w:lang w:val="en-GB"/>
              </w:rPr>
              <w:instrText xml:space="preserve"> FORMTEXT </w:instrText>
            </w:r>
            <w:r w:rsidR="007B6617" w:rsidRPr="00D27D34">
              <w:rPr>
                <w:lang w:val="en-GB"/>
              </w:rPr>
            </w:r>
            <w:r w:rsidR="007B6617" w:rsidRPr="00D27D34">
              <w:rPr>
                <w:lang w:val="en-GB"/>
              </w:rPr>
              <w:fldChar w:fldCharType="separate"/>
            </w:r>
            <w:r w:rsidR="007B6617" w:rsidRPr="00D27D34">
              <w:rPr>
                <w:lang w:val="en-GB"/>
              </w:rPr>
              <w:t> </w:t>
            </w:r>
            <w:r w:rsidR="007B6617" w:rsidRPr="00D27D34">
              <w:rPr>
                <w:lang w:val="en-GB"/>
              </w:rPr>
              <w:t> </w:t>
            </w:r>
            <w:r w:rsidR="007B6617" w:rsidRPr="00D27D34">
              <w:rPr>
                <w:lang w:val="en-GB"/>
              </w:rPr>
              <w:t> </w:t>
            </w:r>
            <w:r w:rsidR="007B6617" w:rsidRPr="00D27D34">
              <w:rPr>
                <w:lang w:val="en-GB"/>
              </w:rPr>
              <w:t> </w:t>
            </w:r>
            <w:r w:rsidR="007B6617" w:rsidRPr="00D27D34">
              <w:rPr>
                <w:lang w:val="en-GB"/>
              </w:rPr>
              <w:t> </w:t>
            </w:r>
            <w:r w:rsidR="007B6617" w:rsidRPr="00D27D34">
              <w:rPr>
                <w:lang w:val="en-GB"/>
              </w:rPr>
              <w:fldChar w:fldCharType="end"/>
            </w:r>
          </w:p>
          <w:p w14:paraId="0635A09F" w14:textId="5BBBFD71" w:rsidR="00AD45DA" w:rsidRPr="00F94DA4" w:rsidRDefault="00A22B62" w:rsidP="000A148E">
            <w:pPr>
              <w:pStyle w:val="HPRAArabicNumeralBulletedList"/>
              <w:numPr>
                <w:ilvl w:val="0"/>
                <w:numId w:val="0"/>
              </w:numPr>
              <w:tabs>
                <w:tab w:val="left" w:pos="1330"/>
              </w:tabs>
              <w:spacing w:before="60" w:after="60"/>
              <w:contextualSpacing w:val="0"/>
              <w:jc w:val="both"/>
              <w:rPr>
                <w:lang w:val="en-GB"/>
              </w:rPr>
            </w:pPr>
            <w:r>
              <w:rPr>
                <w:lang w:val="en-GB"/>
              </w:rPr>
              <w:t>Email</w:t>
            </w:r>
            <w:r>
              <w:rPr>
                <w:lang w:val="en-GB"/>
              </w:rPr>
              <w:tab/>
            </w:r>
            <w:r w:rsidR="007B6617" w:rsidRPr="00D27D34">
              <w:rPr>
                <w:lang w:val="en-GB"/>
              </w:rPr>
              <w:fldChar w:fldCharType="begin">
                <w:ffData>
                  <w:name w:val="Text220"/>
                  <w:enabled/>
                  <w:calcOnExit w:val="0"/>
                  <w:textInput/>
                </w:ffData>
              </w:fldChar>
            </w:r>
            <w:r w:rsidR="007B6617" w:rsidRPr="00D27D34">
              <w:rPr>
                <w:lang w:val="en-GB"/>
              </w:rPr>
              <w:instrText xml:space="preserve"> FORMTEXT </w:instrText>
            </w:r>
            <w:r w:rsidR="007B6617" w:rsidRPr="00D27D34">
              <w:rPr>
                <w:lang w:val="en-GB"/>
              </w:rPr>
            </w:r>
            <w:r w:rsidR="007B6617" w:rsidRPr="00D27D34">
              <w:rPr>
                <w:lang w:val="en-GB"/>
              </w:rPr>
              <w:fldChar w:fldCharType="separate"/>
            </w:r>
            <w:r w:rsidR="007B6617" w:rsidRPr="00D27D34">
              <w:rPr>
                <w:lang w:val="en-GB"/>
              </w:rPr>
              <w:t> </w:t>
            </w:r>
            <w:r w:rsidR="007B6617" w:rsidRPr="00D27D34">
              <w:rPr>
                <w:lang w:val="en-GB"/>
              </w:rPr>
              <w:t> </w:t>
            </w:r>
            <w:r w:rsidR="007B6617" w:rsidRPr="00D27D34">
              <w:rPr>
                <w:lang w:val="en-GB"/>
              </w:rPr>
              <w:t> </w:t>
            </w:r>
            <w:r w:rsidR="007B6617" w:rsidRPr="00D27D34">
              <w:rPr>
                <w:lang w:val="en-GB"/>
              </w:rPr>
              <w:t> </w:t>
            </w:r>
            <w:r w:rsidR="007B6617" w:rsidRPr="00D27D34">
              <w:rPr>
                <w:lang w:val="en-GB"/>
              </w:rPr>
              <w:t> </w:t>
            </w:r>
            <w:r w:rsidR="007B6617" w:rsidRPr="00D27D34">
              <w:rPr>
                <w:lang w:val="en-GB"/>
              </w:rPr>
              <w:fldChar w:fldCharType="end"/>
            </w:r>
          </w:p>
        </w:tc>
      </w:tr>
      <w:tr w:rsidR="00AD45DA" w:rsidRPr="00365903" w14:paraId="21F41A07"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728EC9F3" w14:textId="4DFB17A5" w:rsidR="00AD45DA" w:rsidRPr="00D135AB" w:rsidRDefault="00BE3918" w:rsidP="000A148E">
            <w:pPr>
              <w:pStyle w:val="HPRAArabicNumeralBulletedList"/>
              <w:numPr>
                <w:ilvl w:val="0"/>
                <w:numId w:val="0"/>
              </w:numPr>
              <w:spacing w:before="60" w:after="60"/>
              <w:rPr>
                <w:color w:val="0057B8" w:themeColor="accent3"/>
              </w:rPr>
            </w:pPr>
            <w:r w:rsidRPr="00D135AB">
              <w:rPr>
                <w:color w:val="0057B8" w:themeColor="accent3"/>
              </w:rPr>
              <w:t>1</w:t>
            </w:r>
            <w:r w:rsidR="00D433AD">
              <w:rPr>
                <w:color w:val="0057B8" w:themeColor="accent3"/>
              </w:rPr>
              <w:t>1</w:t>
            </w:r>
          </w:p>
        </w:tc>
        <w:tc>
          <w:tcPr>
            <w:tcW w:w="4682" w:type="pct"/>
            <w:tcBorders>
              <w:top w:val="single" w:sz="4" w:space="0" w:color="auto"/>
              <w:left w:val="nil"/>
              <w:bottom w:val="single" w:sz="4" w:space="0" w:color="auto"/>
              <w:right w:val="single" w:sz="4" w:space="0" w:color="auto"/>
            </w:tcBorders>
            <w:vAlign w:val="center"/>
          </w:tcPr>
          <w:p w14:paraId="09D61F7D" w14:textId="4CF79EA0" w:rsidR="00BE3918" w:rsidRDefault="00BE3918" w:rsidP="000A148E">
            <w:pPr>
              <w:pStyle w:val="HPRAArabicNumeralBulletedList"/>
              <w:numPr>
                <w:ilvl w:val="0"/>
                <w:numId w:val="0"/>
              </w:numPr>
              <w:spacing w:before="60" w:after="60"/>
              <w:jc w:val="both"/>
              <w:rPr>
                <w:lang w:val="en-GB"/>
              </w:rPr>
            </w:pPr>
            <w:r w:rsidRPr="00F94DA4">
              <w:rPr>
                <w:lang w:val="en-GB"/>
              </w:rPr>
              <w:t>If the manufacturer is not based in a European state</w:t>
            </w:r>
            <w:r w:rsidR="001A6A7F">
              <w:rPr>
                <w:lang w:val="en-GB"/>
              </w:rPr>
              <w:t>,</w:t>
            </w:r>
            <w:r w:rsidR="00D433AD">
              <w:rPr>
                <w:lang w:val="en-GB"/>
              </w:rPr>
              <w:t xml:space="preserve"> please provide the</w:t>
            </w:r>
            <w:r w:rsidRPr="00F94DA4">
              <w:rPr>
                <w:lang w:val="en-GB"/>
              </w:rPr>
              <w:t xml:space="preserve"> name</w:t>
            </w:r>
            <w:r w:rsidR="00D433AD">
              <w:rPr>
                <w:lang w:val="en-GB"/>
              </w:rPr>
              <w:t xml:space="preserve">, </w:t>
            </w:r>
            <w:r w:rsidRPr="00F94DA4">
              <w:rPr>
                <w:lang w:val="en-GB"/>
              </w:rPr>
              <w:t>address</w:t>
            </w:r>
            <w:r w:rsidR="00D433AD">
              <w:rPr>
                <w:lang w:val="en-GB"/>
              </w:rPr>
              <w:t xml:space="preserve"> and contact details</w:t>
            </w:r>
            <w:r w:rsidRPr="00F94DA4">
              <w:rPr>
                <w:lang w:val="en-GB"/>
              </w:rPr>
              <w:t xml:space="preserve"> of authorised representative</w:t>
            </w:r>
            <w:r w:rsidR="00526A4F">
              <w:rPr>
                <w:lang w:val="en-GB"/>
              </w:rPr>
              <w:t>.</w:t>
            </w:r>
          </w:p>
          <w:p w14:paraId="00E8A7BE" w14:textId="1826AF9B" w:rsidR="00BE391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BE3918" w:rsidRPr="00D27D34">
              <w:rPr>
                <w:b w:val="0"/>
                <w:bCs w:val="0"/>
                <w:caps w:val="0"/>
                <w:color w:val="auto"/>
                <w:szCs w:val="20"/>
                <w:lang w:val="en-GB"/>
              </w:rPr>
              <w:fldChar w:fldCharType="begin">
                <w:ffData>
                  <w:name w:val="Text220"/>
                  <w:enabled/>
                  <w:calcOnExit w:val="0"/>
                  <w:textInput/>
                </w:ffData>
              </w:fldChar>
            </w:r>
            <w:r w:rsidR="00BE3918" w:rsidRPr="00D27D34">
              <w:rPr>
                <w:b w:val="0"/>
                <w:bCs w:val="0"/>
                <w:caps w:val="0"/>
                <w:color w:val="auto"/>
                <w:szCs w:val="20"/>
                <w:lang w:val="en-GB"/>
              </w:rPr>
              <w:instrText xml:space="preserve"> FORMTEXT </w:instrText>
            </w:r>
            <w:r w:rsidR="00BE3918" w:rsidRPr="00D27D34">
              <w:rPr>
                <w:b w:val="0"/>
                <w:bCs w:val="0"/>
                <w:caps w:val="0"/>
                <w:color w:val="auto"/>
                <w:szCs w:val="20"/>
                <w:lang w:val="en-GB"/>
              </w:rPr>
            </w:r>
            <w:r w:rsidR="00BE3918" w:rsidRPr="00D27D34">
              <w:rPr>
                <w:b w:val="0"/>
                <w:bCs w:val="0"/>
                <w:caps w:val="0"/>
                <w:color w:val="auto"/>
                <w:szCs w:val="20"/>
                <w:lang w:val="en-GB"/>
              </w:rPr>
              <w:fldChar w:fldCharType="separate"/>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fldChar w:fldCharType="end"/>
            </w:r>
          </w:p>
          <w:p w14:paraId="7877C8F6" w14:textId="504BDF98" w:rsidR="00BE3918" w:rsidRDefault="00A22B62" w:rsidP="000A148E">
            <w:pPr>
              <w:pStyle w:val="HPRAHeadingL1"/>
              <w:numPr>
                <w:ilvl w:val="0"/>
                <w:numId w:val="0"/>
              </w:numPr>
              <w:tabs>
                <w:tab w:val="left" w:pos="1330"/>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BE3918" w:rsidRPr="00D27D34">
              <w:rPr>
                <w:b w:val="0"/>
                <w:bCs w:val="0"/>
                <w:caps w:val="0"/>
                <w:color w:val="auto"/>
                <w:szCs w:val="20"/>
                <w:lang w:val="en-GB"/>
              </w:rPr>
              <w:fldChar w:fldCharType="begin">
                <w:ffData>
                  <w:name w:val="Text220"/>
                  <w:enabled/>
                  <w:calcOnExit w:val="0"/>
                  <w:textInput/>
                </w:ffData>
              </w:fldChar>
            </w:r>
            <w:r w:rsidR="00BE3918" w:rsidRPr="00D27D34">
              <w:rPr>
                <w:b w:val="0"/>
                <w:bCs w:val="0"/>
                <w:caps w:val="0"/>
                <w:color w:val="auto"/>
                <w:szCs w:val="20"/>
                <w:lang w:val="en-GB"/>
              </w:rPr>
              <w:instrText xml:space="preserve"> FORMTEXT </w:instrText>
            </w:r>
            <w:r w:rsidR="00BE3918" w:rsidRPr="00D27D34">
              <w:rPr>
                <w:b w:val="0"/>
                <w:bCs w:val="0"/>
                <w:caps w:val="0"/>
                <w:color w:val="auto"/>
                <w:szCs w:val="20"/>
                <w:lang w:val="en-GB"/>
              </w:rPr>
            </w:r>
            <w:r w:rsidR="00BE3918" w:rsidRPr="00D27D34">
              <w:rPr>
                <w:b w:val="0"/>
                <w:bCs w:val="0"/>
                <w:caps w:val="0"/>
                <w:color w:val="auto"/>
                <w:szCs w:val="20"/>
                <w:lang w:val="en-GB"/>
              </w:rPr>
              <w:fldChar w:fldCharType="separate"/>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t> </w:t>
            </w:r>
            <w:r w:rsidR="00BE3918" w:rsidRPr="00D27D34">
              <w:rPr>
                <w:b w:val="0"/>
                <w:bCs w:val="0"/>
                <w:caps w:val="0"/>
                <w:color w:val="auto"/>
                <w:szCs w:val="20"/>
                <w:lang w:val="en-GB"/>
              </w:rPr>
              <w:fldChar w:fldCharType="end"/>
            </w:r>
          </w:p>
          <w:p w14:paraId="0591F261" w14:textId="6A389C46" w:rsidR="00D433AD" w:rsidRDefault="00A22B62" w:rsidP="000A148E">
            <w:pPr>
              <w:pStyle w:val="HPRAArabicNumeralBulletedList"/>
              <w:numPr>
                <w:ilvl w:val="0"/>
                <w:numId w:val="0"/>
              </w:numPr>
              <w:tabs>
                <w:tab w:val="left" w:pos="1330"/>
              </w:tabs>
              <w:spacing w:before="60" w:after="60"/>
              <w:ind w:left="709" w:hanging="709"/>
              <w:contextualSpacing w:val="0"/>
              <w:rPr>
                <w:lang w:val="en-GB"/>
              </w:rPr>
            </w:pPr>
            <w:r>
              <w:rPr>
                <w:lang w:val="en-GB"/>
              </w:rPr>
              <w:t>Telephone</w:t>
            </w:r>
            <w:r>
              <w:rPr>
                <w:lang w:val="en-GB"/>
              </w:rPr>
              <w:tab/>
            </w:r>
            <w:r w:rsidR="00D433AD" w:rsidRPr="00D27D34">
              <w:rPr>
                <w:lang w:val="en-GB"/>
              </w:rPr>
              <w:fldChar w:fldCharType="begin">
                <w:ffData>
                  <w:name w:val="Text220"/>
                  <w:enabled/>
                  <w:calcOnExit w:val="0"/>
                  <w:textInput/>
                </w:ffData>
              </w:fldChar>
            </w:r>
            <w:r w:rsidR="00D433AD" w:rsidRPr="00D27D34">
              <w:rPr>
                <w:lang w:val="en-GB"/>
              </w:rPr>
              <w:instrText xml:space="preserve"> FORMTEXT </w:instrText>
            </w:r>
            <w:r w:rsidR="00D433AD" w:rsidRPr="00D27D34">
              <w:rPr>
                <w:lang w:val="en-GB"/>
              </w:rPr>
            </w:r>
            <w:r w:rsidR="00D433AD" w:rsidRPr="00D27D34">
              <w:rPr>
                <w:lang w:val="en-GB"/>
              </w:rPr>
              <w:fldChar w:fldCharType="separate"/>
            </w:r>
            <w:r w:rsidR="00D433AD" w:rsidRPr="00D27D34">
              <w:rPr>
                <w:lang w:val="en-GB"/>
              </w:rPr>
              <w:t> </w:t>
            </w:r>
            <w:r w:rsidR="00D433AD" w:rsidRPr="00D27D34">
              <w:rPr>
                <w:lang w:val="en-GB"/>
              </w:rPr>
              <w:t> </w:t>
            </w:r>
            <w:r w:rsidR="00D433AD" w:rsidRPr="00D27D34">
              <w:rPr>
                <w:lang w:val="en-GB"/>
              </w:rPr>
              <w:t> </w:t>
            </w:r>
            <w:r w:rsidR="00D433AD" w:rsidRPr="00D27D34">
              <w:rPr>
                <w:lang w:val="en-GB"/>
              </w:rPr>
              <w:t> </w:t>
            </w:r>
            <w:r w:rsidR="00D433AD" w:rsidRPr="00D27D34">
              <w:rPr>
                <w:lang w:val="en-GB"/>
              </w:rPr>
              <w:t> </w:t>
            </w:r>
            <w:r w:rsidR="00D433AD" w:rsidRPr="00D27D34">
              <w:rPr>
                <w:lang w:val="en-GB"/>
              </w:rPr>
              <w:fldChar w:fldCharType="end"/>
            </w:r>
          </w:p>
          <w:p w14:paraId="6AE65913" w14:textId="55F6B808" w:rsidR="00AD45DA" w:rsidRPr="00F94DA4" w:rsidRDefault="00A22B62" w:rsidP="000A148E">
            <w:pPr>
              <w:pStyle w:val="HPRAArabicNumeralBulletedList"/>
              <w:numPr>
                <w:ilvl w:val="0"/>
                <w:numId w:val="0"/>
              </w:numPr>
              <w:tabs>
                <w:tab w:val="left" w:pos="1330"/>
              </w:tabs>
              <w:spacing w:before="60" w:after="60"/>
              <w:contextualSpacing w:val="0"/>
              <w:rPr>
                <w:lang w:val="en-GB"/>
              </w:rPr>
            </w:pPr>
            <w:r>
              <w:rPr>
                <w:lang w:val="en-GB"/>
              </w:rPr>
              <w:t>Email</w:t>
            </w:r>
            <w:r>
              <w:rPr>
                <w:lang w:val="en-GB"/>
              </w:rPr>
              <w:tab/>
            </w:r>
            <w:r w:rsidR="00D433AD" w:rsidRPr="00D27D34">
              <w:rPr>
                <w:lang w:val="en-GB"/>
              </w:rPr>
              <w:fldChar w:fldCharType="begin">
                <w:ffData>
                  <w:name w:val="Text220"/>
                  <w:enabled/>
                  <w:calcOnExit w:val="0"/>
                  <w:textInput/>
                </w:ffData>
              </w:fldChar>
            </w:r>
            <w:r w:rsidR="00D433AD" w:rsidRPr="00D27D34">
              <w:rPr>
                <w:lang w:val="en-GB"/>
              </w:rPr>
              <w:instrText xml:space="preserve"> FORMTEXT </w:instrText>
            </w:r>
            <w:r w:rsidR="00D433AD" w:rsidRPr="00D27D34">
              <w:rPr>
                <w:lang w:val="en-GB"/>
              </w:rPr>
            </w:r>
            <w:r w:rsidR="00D433AD" w:rsidRPr="00D27D34">
              <w:rPr>
                <w:lang w:val="en-GB"/>
              </w:rPr>
              <w:fldChar w:fldCharType="separate"/>
            </w:r>
            <w:r w:rsidR="00D433AD" w:rsidRPr="00D27D34">
              <w:rPr>
                <w:lang w:val="en-GB"/>
              </w:rPr>
              <w:t> </w:t>
            </w:r>
            <w:r w:rsidR="00D433AD" w:rsidRPr="00D27D34">
              <w:rPr>
                <w:lang w:val="en-GB"/>
              </w:rPr>
              <w:t> </w:t>
            </w:r>
            <w:r w:rsidR="00D433AD" w:rsidRPr="00D27D34">
              <w:rPr>
                <w:lang w:val="en-GB"/>
              </w:rPr>
              <w:t> </w:t>
            </w:r>
            <w:r w:rsidR="00D433AD" w:rsidRPr="00D27D34">
              <w:rPr>
                <w:lang w:val="en-GB"/>
              </w:rPr>
              <w:t> </w:t>
            </w:r>
            <w:r w:rsidR="00D433AD" w:rsidRPr="00D27D34">
              <w:rPr>
                <w:lang w:val="en-GB"/>
              </w:rPr>
              <w:t> </w:t>
            </w:r>
            <w:r w:rsidR="00D433AD" w:rsidRPr="00D27D34">
              <w:rPr>
                <w:lang w:val="en-GB"/>
              </w:rPr>
              <w:fldChar w:fldCharType="end"/>
            </w:r>
          </w:p>
        </w:tc>
      </w:tr>
      <w:tr w:rsidR="005013EF" w:rsidRPr="00365903" w14:paraId="3E64A046"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459D79FE" w14:textId="19A927CE" w:rsidR="005013EF" w:rsidRPr="00D135AB" w:rsidRDefault="005013EF" w:rsidP="000A148E">
            <w:pPr>
              <w:pStyle w:val="HPRAArabicNumeralBulletedList"/>
              <w:numPr>
                <w:ilvl w:val="0"/>
                <w:numId w:val="0"/>
              </w:numPr>
              <w:spacing w:before="60" w:after="60"/>
              <w:rPr>
                <w:color w:val="0057B8" w:themeColor="accent3"/>
              </w:rPr>
            </w:pPr>
            <w:r w:rsidRPr="00D135AB">
              <w:rPr>
                <w:color w:val="0057B8" w:themeColor="accent3"/>
              </w:rPr>
              <w:t>1</w:t>
            </w:r>
            <w:r w:rsidR="00D433AD">
              <w:rPr>
                <w:color w:val="0057B8" w:themeColor="accent3"/>
              </w:rPr>
              <w:t>2</w:t>
            </w:r>
          </w:p>
        </w:tc>
        <w:tc>
          <w:tcPr>
            <w:tcW w:w="4682" w:type="pct"/>
            <w:tcBorders>
              <w:top w:val="single" w:sz="4" w:space="0" w:color="auto"/>
              <w:left w:val="nil"/>
              <w:bottom w:val="single" w:sz="4" w:space="0" w:color="auto"/>
              <w:right w:val="single" w:sz="4" w:space="0" w:color="auto"/>
            </w:tcBorders>
            <w:vAlign w:val="center"/>
          </w:tcPr>
          <w:p w14:paraId="36BF8161" w14:textId="263C83C1" w:rsidR="005013EF" w:rsidRDefault="005013EF" w:rsidP="000A148E">
            <w:pPr>
              <w:pStyle w:val="HPRAArabicNumeralBulletedList"/>
              <w:numPr>
                <w:ilvl w:val="0"/>
                <w:numId w:val="0"/>
              </w:numPr>
              <w:spacing w:before="60" w:after="60"/>
              <w:jc w:val="both"/>
              <w:rPr>
                <w:lang w:val="en-GB"/>
              </w:rPr>
            </w:pPr>
            <w:r w:rsidRPr="00F94DA4">
              <w:rPr>
                <w:lang w:val="en-GB"/>
              </w:rPr>
              <w:t xml:space="preserve">Enter the details of </w:t>
            </w:r>
            <w:r w:rsidR="00EC7E70">
              <w:rPr>
                <w:lang w:val="en-GB"/>
              </w:rPr>
              <w:t>n</w:t>
            </w:r>
            <w:r w:rsidRPr="00F94DA4">
              <w:rPr>
                <w:lang w:val="en-GB"/>
              </w:rPr>
              <w:t xml:space="preserve">otified </w:t>
            </w:r>
            <w:r w:rsidR="00EC7E70">
              <w:rPr>
                <w:lang w:val="en-GB"/>
              </w:rPr>
              <w:t>b</w:t>
            </w:r>
            <w:r w:rsidRPr="00F94DA4">
              <w:rPr>
                <w:lang w:val="en-GB"/>
              </w:rPr>
              <w:t>ody/</w:t>
            </w:r>
            <w:r w:rsidR="00EC7E70">
              <w:rPr>
                <w:lang w:val="en-GB"/>
              </w:rPr>
              <w:t>b</w:t>
            </w:r>
            <w:r w:rsidRPr="00F94DA4">
              <w:rPr>
                <w:lang w:val="en-GB"/>
              </w:rPr>
              <w:t xml:space="preserve">odies who approved the quality system at the site referred to in </w:t>
            </w:r>
            <w:r w:rsidR="007E077C">
              <w:rPr>
                <w:lang w:val="en-GB"/>
              </w:rPr>
              <w:t>point 1</w:t>
            </w:r>
            <w:r w:rsidR="00D433AD">
              <w:rPr>
                <w:lang w:val="en-GB"/>
              </w:rPr>
              <w:t>0</w:t>
            </w:r>
            <w:r w:rsidRPr="00F94DA4">
              <w:rPr>
                <w:lang w:val="en-GB"/>
              </w:rPr>
              <w:t xml:space="preserve"> above </w:t>
            </w:r>
            <w:r>
              <w:rPr>
                <w:lang w:val="en-GB"/>
              </w:rPr>
              <w:t>(if applicable)</w:t>
            </w:r>
            <w:r w:rsidR="007E077C">
              <w:rPr>
                <w:lang w:val="en-GB"/>
              </w:rPr>
              <w:t>.</w:t>
            </w:r>
          </w:p>
          <w:p w14:paraId="706AE296" w14:textId="77777777" w:rsidR="005013EF" w:rsidRDefault="005013EF" w:rsidP="000A148E">
            <w:pPr>
              <w:pStyle w:val="HPRAArabicNumeralBulletedList"/>
              <w:numPr>
                <w:ilvl w:val="0"/>
                <w:numId w:val="0"/>
              </w:numPr>
              <w:spacing w:before="60" w:after="60"/>
              <w:rPr>
                <w:lang w:val="en-GB"/>
              </w:rPr>
            </w:pPr>
          </w:p>
          <w:p w14:paraId="7C1358EA" w14:textId="7A974E0A" w:rsidR="005013EF" w:rsidRPr="00F94DA4" w:rsidRDefault="005013EF" w:rsidP="000A148E">
            <w:pPr>
              <w:pStyle w:val="HPRAMainBodyText"/>
              <w:spacing w:before="60" w:after="60"/>
              <w:rPr>
                <w:i/>
                <w:lang w:val="en-GB"/>
              </w:rPr>
            </w:pPr>
            <w:r w:rsidRPr="00F94DA4">
              <w:rPr>
                <w:i/>
                <w:lang w:val="en-GB"/>
              </w:rPr>
              <w:t xml:space="preserve">Notified </w:t>
            </w:r>
            <w:r w:rsidR="00EC7E70">
              <w:rPr>
                <w:i/>
                <w:lang w:val="en-GB"/>
              </w:rPr>
              <w:t>b</w:t>
            </w:r>
            <w:r w:rsidRPr="00F94DA4">
              <w:rPr>
                <w:i/>
                <w:lang w:val="en-GB"/>
              </w:rPr>
              <w:t>ody 1</w:t>
            </w:r>
          </w:p>
          <w:p w14:paraId="677F115E" w14:textId="7FB38317" w:rsidR="005013EF" w:rsidRDefault="00A22B62" w:rsidP="000A148E">
            <w:pPr>
              <w:pStyle w:val="HPRAHeadingL1"/>
              <w:numPr>
                <w:ilvl w:val="0"/>
                <w:numId w:val="0"/>
              </w:numPr>
              <w:tabs>
                <w:tab w:val="left" w:pos="1755"/>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5013EF" w:rsidRPr="00D27D34">
              <w:rPr>
                <w:b w:val="0"/>
                <w:bCs w:val="0"/>
                <w:caps w:val="0"/>
                <w:color w:val="auto"/>
                <w:szCs w:val="20"/>
                <w:lang w:val="en-GB"/>
              </w:rPr>
              <w:fldChar w:fldCharType="begin">
                <w:ffData>
                  <w:name w:val="Text220"/>
                  <w:enabled/>
                  <w:calcOnExit w:val="0"/>
                  <w:textInput/>
                </w:ffData>
              </w:fldChar>
            </w:r>
            <w:r w:rsidR="005013EF" w:rsidRPr="00D27D34">
              <w:rPr>
                <w:b w:val="0"/>
                <w:bCs w:val="0"/>
                <w:caps w:val="0"/>
                <w:color w:val="auto"/>
                <w:szCs w:val="20"/>
                <w:lang w:val="en-GB"/>
              </w:rPr>
              <w:instrText xml:space="preserve"> FORMTEXT </w:instrText>
            </w:r>
            <w:r w:rsidR="005013EF" w:rsidRPr="00D27D34">
              <w:rPr>
                <w:b w:val="0"/>
                <w:bCs w:val="0"/>
                <w:caps w:val="0"/>
                <w:color w:val="auto"/>
                <w:szCs w:val="20"/>
                <w:lang w:val="en-GB"/>
              </w:rPr>
            </w:r>
            <w:r w:rsidR="005013EF" w:rsidRPr="00D27D34">
              <w:rPr>
                <w:b w:val="0"/>
                <w:bCs w:val="0"/>
                <w:caps w:val="0"/>
                <w:color w:val="auto"/>
                <w:szCs w:val="20"/>
                <w:lang w:val="en-GB"/>
              </w:rPr>
              <w:fldChar w:fldCharType="separate"/>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fldChar w:fldCharType="end"/>
            </w:r>
          </w:p>
          <w:p w14:paraId="10CA2BAD" w14:textId="2F81CE3A" w:rsidR="005013EF" w:rsidRDefault="00A22B62" w:rsidP="000A148E">
            <w:pPr>
              <w:pStyle w:val="HPRAHeadingL1"/>
              <w:numPr>
                <w:ilvl w:val="0"/>
                <w:numId w:val="0"/>
              </w:numPr>
              <w:tabs>
                <w:tab w:val="left" w:pos="1755"/>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5013EF" w:rsidRPr="00D27D34">
              <w:rPr>
                <w:b w:val="0"/>
                <w:bCs w:val="0"/>
                <w:caps w:val="0"/>
                <w:color w:val="auto"/>
                <w:szCs w:val="20"/>
                <w:lang w:val="en-GB"/>
              </w:rPr>
              <w:fldChar w:fldCharType="begin">
                <w:ffData>
                  <w:name w:val="Text220"/>
                  <w:enabled/>
                  <w:calcOnExit w:val="0"/>
                  <w:textInput/>
                </w:ffData>
              </w:fldChar>
            </w:r>
            <w:r w:rsidR="005013EF" w:rsidRPr="00D27D34">
              <w:rPr>
                <w:b w:val="0"/>
                <w:bCs w:val="0"/>
                <w:caps w:val="0"/>
                <w:color w:val="auto"/>
                <w:szCs w:val="20"/>
                <w:lang w:val="en-GB"/>
              </w:rPr>
              <w:instrText xml:space="preserve"> FORMTEXT </w:instrText>
            </w:r>
            <w:r w:rsidR="005013EF" w:rsidRPr="00D27D34">
              <w:rPr>
                <w:b w:val="0"/>
                <w:bCs w:val="0"/>
                <w:caps w:val="0"/>
                <w:color w:val="auto"/>
                <w:szCs w:val="20"/>
                <w:lang w:val="en-GB"/>
              </w:rPr>
            </w:r>
            <w:r w:rsidR="005013EF" w:rsidRPr="00D27D34">
              <w:rPr>
                <w:b w:val="0"/>
                <w:bCs w:val="0"/>
                <w:caps w:val="0"/>
                <w:color w:val="auto"/>
                <w:szCs w:val="20"/>
                <w:lang w:val="en-GB"/>
              </w:rPr>
              <w:fldChar w:fldCharType="separate"/>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fldChar w:fldCharType="end"/>
            </w:r>
          </w:p>
          <w:p w14:paraId="19461350" w14:textId="2E250725" w:rsidR="005013EF" w:rsidRDefault="00A22B62" w:rsidP="000A148E">
            <w:pPr>
              <w:pStyle w:val="HPRAArabicNumeralBulletedList"/>
              <w:numPr>
                <w:ilvl w:val="0"/>
                <w:numId w:val="0"/>
              </w:numPr>
              <w:tabs>
                <w:tab w:val="left" w:pos="1755"/>
              </w:tabs>
              <w:spacing w:before="60" w:after="60"/>
              <w:contextualSpacing w:val="0"/>
              <w:rPr>
                <w:lang w:val="en-GB"/>
              </w:rPr>
            </w:pPr>
            <w:r>
              <w:rPr>
                <w:lang w:val="en-GB"/>
              </w:rPr>
              <w:t>Identification no.</w:t>
            </w:r>
            <w:r>
              <w:rPr>
                <w:lang w:val="en-GB"/>
              </w:rPr>
              <w:tab/>
            </w:r>
            <w:r w:rsidR="005013EF" w:rsidRPr="00D27D34">
              <w:rPr>
                <w:lang w:val="en-GB"/>
              </w:rPr>
              <w:fldChar w:fldCharType="begin">
                <w:ffData>
                  <w:name w:val="Text220"/>
                  <w:enabled/>
                  <w:calcOnExit w:val="0"/>
                  <w:textInput/>
                </w:ffData>
              </w:fldChar>
            </w:r>
            <w:r w:rsidR="005013EF" w:rsidRPr="00D27D34">
              <w:rPr>
                <w:lang w:val="en-GB"/>
              </w:rPr>
              <w:instrText xml:space="preserve"> FORMTEXT </w:instrText>
            </w:r>
            <w:r w:rsidR="005013EF" w:rsidRPr="00D27D34">
              <w:rPr>
                <w:lang w:val="en-GB"/>
              </w:rPr>
            </w:r>
            <w:r w:rsidR="005013EF" w:rsidRPr="00D27D34">
              <w:rPr>
                <w:lang w:val="en-GB"/>
              </w:rPr>
              <w:fldChar w:fldCharType="separate"/>
            </w:r>
            <w:r w:rsidR="005013EF" w:rsidRPr="00D27D34">
              <w:rPr>
                <w:lang w:val="en-GB"/>
              </w:rPr>
              <w:t> </w:t>
            </w:r>
            <w:r w:rsidR="005013EF" w:rsidRPr="00D27D34">
              <w:rPr>
                <w:lang w:val="en-GB"/>
              </w:rPr>
              <w:t> </w:t>
            </w:r>
            <w:r w:rsidR="005013EF" w:rsidRPr="00D27D34">
              <w:rPr>
                <w:lang w:val="en-GB"/>
              </w:rPr>
              <w:t> </w:t>
            </w:r>
            <w:r w:rsidR="005013EF" w:rsidRPr="00D27D34">
              <w:rPr>
                <w:lang w:val="en-GB"/>
              </w:rPr>
              <w:t> </w:t>
            </w:r>
            <w:r w:rsidR="005013EF" w:rsidRPr="00D27D34">
              <w:rPr>
                <w:lang w:val="en-GB"/>
              </w:rPr>
              <w:t> </w:t>
            </w:r>
            <w:r w:rsidR="005013EF" w:rsidRPr="00D27D34">
              <w:rPr>
                <w:lang w:val="en-GB"/>
              </w:rPr>
              <w:fldChar w:fldCharType="end"/>
            </w:r>
          </w:p>
          <w:p w14:paraId="5150EF9A" w14:textId="77777777" w:rsidR="005013EF" w:rsidRDefault="005013EF" w:rsidP="000A148E">
            <w:pPr>
              <w:pStyle w:val="HPRAArabicNumeralBulletedList"/>
              <w:numPr>
                <w:ilvl w:val="0"/>
                <w:numId w:val="0"/>
              </w:numPr>
              <w:spacing w:before="60" w:after="60"/>
              <w:rPr>
                <w:lang w:val="en-GB"/>
              </w:rPr>
            </w:pPr>
          </w:p>
          <w:p w14:paraId="2CF03AA9" w14:textId="1999C80D" w:rsidR="005013EF" w:rsidRPr="00F94DA4" w:rsidRDefault="005013EF" w:rsidP="000A148E">
            <w:pPr>
              <w:pStyle w:val="HPRAMainBodyText"/>
              <w:spacing w:before="60" w:after="60"/>
              <w:rPr>
                <w:i/>
                <w:lang w:val="en-GB"/>
              </w:rPr>
            </w:pPr>
            <w:r w:rsidRPr="00F94DA4">
              <w:rPr>
                <w:i/>
                <w:lang w:val="en-GB"/>
              </w:rPr>
              <w:t xml:space="preserve">Notified </w:t>
            </w:r>
            <w:r w:rsidR="00EC7E70">
              <w:rPr>
                <w:i/>
                <w:lang w:val="en-GB"/>
              </w:rPr>
              <w:t>b</w:t>
            </w:r>
            <w:r w:rsidRPr="00F94DA4">
              <w:rPr>
                <w:i/>
                <w:lang w:val="en-GB"/>
              </w:rPr>
              <w:t xml:space="preserve">ody </w:t>
            </w:r>
            <w:r>
              <w:rPr>
                <w:i/>
                <w:lang w:val="en-GB"/>
              </w:rPr>
              <w:t>2</w:t>
            </w:r>
          </w:p>
          <w:p w14:paraId="17072D7B" w14:textId="1D186075" w:rsidR="005013EF" w:rsidRDefault="00A22B62" w:rsidP="000A148E">
            <w:pPr>
              <w:pStyle w:val="HPRAHeadingL1"/>
              <w:numPr>
                <w:ilvl w:val="0"/>
                <w:numId w:val="0"/>
              </w:numPr>
              <w:tabs>
                <w:tab w:val="left" w:pos="1755"/>
              </w:tabs>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sidR="005013EF" w:rsidRPr="00D27D34">
              <w:rPr>
                <w:b w:val="0"/>
                <w:bCs w:val="0"/>
                <w:caps w:val="0"/>
                <w:color w:val="auto"/>
                <w:szCs w:val="20"/>
                <w:lang w:val="en-GB"/>
              </w:rPr>
              <w:fldChar w:fldCharType="begin">
                <w:ffData>
                  <w:name w:val="Text220"/>
                  <w:enabled/>
                  <w:calcOnExit w:val="0"/>
                  <w:textInput/>
                </w:ffData>
              </w:fldChar>
            </w:r>
            <w:r w:rsidR="005013EF" w:rsidRPr="00D27D34">
              <w:rPr>
                <w:b w:val="0"/>
                <w:bCs w:val="0"/>
                <w:caps w:val="0"/>
                <w:color w:val="auto"/>
                <w:szCs w:val="20"/>
                <w:lang w:val="en-GB"/>
              </w:rPr>
              <w:instrText xml:space="preserve"> FORMTEXT </w:instrText>
            </w:r>
            <w:r w:rsidR="005013EF" w:rsidRPr="00D27D34">
              <w:rPr>
                <w:b w:val="0"/>
                <w:bCs w:val="0"/>
                <w:caps w:val="0"/>
                <w:color w:val="auto"/>
                <w:szCs w:val="20"/>
                <w:lang w:val="en-GB"/>
              </w:rPr>
            </w:r>
            <w:r w:rsidR="005013EF" w:rsidRPr="00D27D34">
              <w:rPr>
                <w:b w:val="0"/>
                <w:bCs w:val="0"/>
                <w:caps w:val="0"/>
                <w:color w:val="auto"/>
                <w:szCs w:val="20"/>
                <w:lang w:val="en-GB"/>
              </w:rPr>
              <w:fldChar w:fldCharType="separate"/>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fldChar w:fldCharType="end"/>
            </w:r>
          </w:p>
          <w:p w14:paraId="09688820" w14:textId="44618C55" w:rsidR="005013EF" w:rsidRDefault="00A22B62" w:rsidP="000A148E">
            <w:pPr>
              <w:pStyle w:val="HPRAHeadingL1"/>
              <w:numPr>
                <w:ilvl w:val="0"/>
                <w:numId w:val="0"/>
              </w:numPr>
              <w:tabs>
                <w:tab w:val="left" w:pos="1755"/>
              </w:tabs>
              <w:spacing w:before="60" w:after="60"/>
              <w:contextualSpacing w:val="0"/>
              <w:jc w:val="both"/>
              <w:rPr>
                <w:b w:val="0"/>
                <w:bCs w:val="0"/>
                <w:caps w:val="0"/>
                <w:color w:val="auto"/>
                <w:szCs w:val="20"/>
                <w:lang w:val="en-GB"/>
              </w:rPr>
            </w:pPr>
            <w:r>
              <w:rPr>
                <w:b w:val="0"/>
                <w:bCs w:val="0"/>
                <w:caps w:val="0"/>
                <w:color w:val="auto"/>
                <w:szCs w:val="20"/>
                <w:lang w:val="en-GB"/>
              </w:rPr>
              <w:t>Address</w:t>
            </w:r>
            <w:r>
              <w:rPr>
                <w:b w:val="0"/>
                <w:bCs w:val="0"/>
                <w:caps w:val="0"/>
                <w:color w:val="auto"/>
                <w:szCs w:val="20"/>
                <w:lang w:val="en-GB"/>
              </w:rPr>
              <w:tab/>
            </w:r>
            <w:r w:rsidR="005013EF" w:rsidRPr="00D27D34">
              <w:rPr>
                <w:b w:val="0"/>
                <w:bCs w:val="0"/>
                <w:caps w:val="0"/>
                <w:color w:val="auto"/>
                <w:szCs w:val="20"/>
                <w:lang w:val="en-GB"/>
              </w:rPr>
              <w:fldChar w:fldCharType="begin">
                <w:ffData>
                  <w:name w:val="Text220"/>
                  <w:enabled/>
                  <w:calcOnExit w:val="0"/>
                  <w:textInput/>
                </w:ffData>
              </w:fldChar>
            </w:r>
            <w:r w:rsidR="005013EF" w:rsidRPr="00D27D34">
              <w:rPr>
                <w:b w:val="0"/>
                <w:bCs w:val="0"/>
                <w:caps w:val="0"/>
                <w:color w:val="auto"/>
                <w:szCs w:val="20"/>
                <w:lang w:val="en-GB"/>
              </w:rPr>
              <w:instrText xml:space="preserve"> FORMTEXT </w:instrText>
            </w:r>
            <w:r w:rsidR="005013EF" w:rsidRPr="00D27D34">
              <w:rPr>
                <w:b w:val="0"/>
                <w:bCs w:val="0"/>
                <w:caps w:val="0"/>
                <w:color w:val="auto"/>
                <w:szCs w:val="20"/>
                <w:lang w:val="en-GB"/>
              </w:rPr>
            </w:r>
            <w:r w:rsidR="005013EF" w:rsidRPr="00D27D34">
              <w:rPr>
                <w:b w:val="0"/>
                <w:bCs w:val="0"/>
                <w:caps w:val="0"/>
                <w:color w:val="auto"/>
                <w:szCs w:val="20"/>
                <w:lang w:val="en-GB"/>
              </w:rPr>
              <w:fldChar w:fldCharType="separate"/>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t> </w:t>
            </w:r>
            <w:r w:rsidR="005013EF" w:rsidRPr="00D27D34">
              <w:rPr>
                <w:b w:val="0"/>
                <w:bCs w:val="0"/>
                <w:caps w:val="0"/>
                <w:color w:val="auto"/>
                <w:szCs w:val="20"/>
                <w:lang w:val="en-GB"/>
              </w:rPr>
              <w:fldChar w:fldCharType="end"/>
            </w:r>
          </w:p>
          <w:p w14:paraId="455DE69B" w14:textId="74FEFEE4" w:rsidR="005013EF" w:rsidRPr="00F94DA4" w:rsidRDefault="00A22B62" w:rsidP="000A148E">
            <w:pPr>
              <w:pStyle w:val="HPRAArabicNumeralBulletedList"/>
              <w:numPr>
                <w:ilvl w:val="0"/>
                <w:numId w:val="0"/>
              </w:numPr>
              <w:tabs>
                <w:tab w:val="left" w:pos="1755"/>
              </w:tabs>
              <w:spacing w:before="60" w:after="60"/>
              <w:contextualSpacing w:val="0"/>
              <w:rPr>
                <w:lang w:val="en-GB"/>
              </w:rPr>
            </w:pPr>
            <w:r>
              <w:rPr>
                <w:lang w:val="en-GB"/>
              </w:rPr>
              <w:t>Identification no.</w:t>
            </w:r>
            <w:r>
              <w:rPr>
                <w:lang w:val="en-GB"/>
              </w:rPr>
              <w:tab/>
            </w:r>
            <w:r w:rsidR="005013EF" w:rsidRPr="00D27D34">
              <w:rPr>
                <w:lang w:val="en-GB"/>
              </w:rPr>
              <w:fldChar w:fldCharType="begin">
                <w:ffData>
                  <w:name w:val="Text220"/>
                  <w:enabled/>
                  <w:calcOnExit w:val="0"/>
                  <w:textInput/>
                </w:ffData>
              </w:fldChar>
            </w:r>
            <w:r w:rsidR="005013EF" w:rsidRPr="00D27D34">
              <w:rPr>
                <w:lang w:val="en-GB"/>
              </w:rPr>
              <w:instrText xml:space="preserve"> FORMTEXT </w:instrText>
            </w:r>
            <w:r w:rsidR="005013EF" w:rsidRPr="00D27D34">
              <w:rPr>
                <w:lang w:val="en-GB"/>
              </w:rPr>
            </w:r>
            <w:r w:rsidR="005013EF" w:rsidRPr="00D27D34">
              <w:rPr>
                <w:lang w:val="en-GB"/>
              </w:rPr>
              <w:fldChar w:fldCharType="separate"/>
            </w:r>
            <w:r w:rsidR="005013EF" w:rsidRPr="00D27D34">
              <w:rPr>
                <w:lang w:val="en-GB"/>
              </w:rPr>
              <w:t> </w:t>
            </w:r>
            <w:r w:rsidR="005013EF" w:rsidRPr="00D27D34">
              <w:rPr>
                <w:lang w:val="en-GB"/>
              </w:rPr>
              <w:t> </w:t>
            </w:r>
            <w:r w:rsidR="005013EF" w:rsidRPr="00D27D34">
              <w:rPr>
                <w:lang w:val="en-GB"/>
              </w:rPr>
              <w:t> </w:t>
            </w:r>
            <w:r w:rsidR="005013EF" w:rsidRPr="00D27D34">
              <w:rPr>
                <w:lang w:val="en-GB"/>
              </w:rPr>
              <w:t> </w:t>
            </w:r>
            <w:r w:rsidR="005013EF" w:rsidRPr="00D27D34">
              <w:rPr>
                <w:lang w:val="en-GB"/>
              </w:rPr>
              <w:t> </w:t>
            </w:r>
            <w:r w:rsidR="005013EF" w:rsidRPr="00D27D34">
              <w:rPr>
                <w:lang w:val="en-GB"/>
              </w:rPr>
              <w:fldChar w:fldCharType="end"/>
            </w:r>
          </w:p>
        </w:tc>
      </w:tr>
      <w:tr w:rsidR="005013EF" w:rsidRPr="00365903" w14:paraId="206F3081"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4D74AFEA" w14:textId="43D81636" w:rsidR="005013EF" w:rsidRPr="00D135AB" w:rsidRDefault="008C1B7F" w:rsidP="000A148E">
            <w:pPr>
              <w:pStyle w:val="HPRAArabicNumeralBulletedList"/>
              <w:numPr>
                <w:ilvl w:val="0"/>
                <w:numId w:val="0"/>
              </w:numPr>
              <w:spacing w:before="60" w:after="60"/>
              <w:rPr>
                <w:color w:val="0057B8" w:themeColor="accent3"/>
              </w:rPr>
            </w:pPr>
            <w:r w:rsidRPr="00D135AB">
              <w:rPr>
                <w:color w:val="0057B8" w:themeColor="accent3"/>
              </w:rPr>
              <w:t>1</w:t>
            </w:r>
            <w:r w:rsidR="00D433AD">
              <w:rPr>
                <w:color w:val="0057B8" w:themeColor="accent3"/>
              </w:rPr>
              <w:t>3</w:t>
            </w:r>
          </w:p>
        </w:tc>
        <w:tc>
          <w:tcPr>
            <w:tcW w:w="4682" w:type="pct"/>
            <w:tcBorders>
              <w:top w:val="single" w:sz="4" w:space="0" w:color="auto"/>
              <w:left w:val="nil"/>
              <w:bottom w:val="single" w:sz="4" w:space="0" w:color="auto"/>
              <w:right w:val="single" w:sz="4" w:space="0" w:color="auto"/>
            </w:tcBorders>
            <w:vAlign w:val="center"/>
          </w:tcPr>
          <w:p w14:paraId="458283B7" w14:textId="7D9EA713" w:rsidR="005013EF" w:rsidRDefault="008C1B7F" w:rsidP="000A148E">
            <w:pPr>
              <w:pStyle w:val="HPRAArabicNumeralBulletedList"/>
              <w:numPr>
                <w:ilvl w:val="0"/>
                <w:numId w:val="0"/>
              </w:numPr>
              <w:spacing w:before="60" w:after="60"/>
              <w:jc w:val="both"/>
              <w:rPr>
                <w:lang w:val="en-GB"/>
              </w:rPr>
            </w:pPr>
            <w:r>
              <w:rPr>
                <w:lang w:val="en-GB"/>
              </w:rPr>
              <w:t xml:space="preserve">Is this application submitted in parallel </w:t>
            </w:r>
            <w:r w:rsidR="007E077C">
              <w:rPr>
                <w:lang w:val="en-GB"/>
              </w:rPr>
              <w:t xml:space="preserve">with </w:t>
            </w:r>
            <w:r>
              <w:rPr>
                <w:lang w:val="en-GB"/>
              </w:rPr>
              <w:t>an application for a clinical trial in accordance with EU Reg</w:t>
            </w:r>
            <w:r w:rsidR="007E077C">
              <w:rPr>
                <w:lang w:val="en-GB"/>
              </w:rPr>
              <w:t>ulation</w:t>
            </w:r>
            <w:r>
              <w:rPr>
                <w:lang w:val="en-GB"/>
              </w:rPr>
              <w:t xml:space="preserve"> 536/2014? If so</w:t>
            </w:r>
            <w:r w:rsidR="008355E2">
              <w:rPr>
                <w:lang w:val="en-GB"/>
              </w:rPr>
              <w:t>,</w:t>
            </w:r>
            <w:r>
              <w:rPr>
                <w:lang w:val="en-GB"/>
              </w:rPr>
              <w:t xml:space="preserve"> please provide </w:t>
            </w:r>
            <w:r w:rsidR="001E236A">
              <w:rPr>
                <w:lang w:val="en-GB"/>
              </w:rPr>
              <w:t xml:space="preserve">the </w:t>
            </w:r>
            <w:r w:rsidR="00A95D5D">
              <w:rPr>
                <w:lang w:val="en-GB"/>
              </w:rPr>
              <w:t>reference number</w:t>
            </w:r>
            <w:r>
              <w:rPr>
                <w:lang w:val="en-GB"/>
              </w:rPr>
              <w:t>.</w:t>
            </w:r>
          </w:p>
          <w:p w14:paraId="56CC32BD" w14:textId="77777777" w:rsidR="008C1B7F" w:rsidRDefault="008C1B7F" w:rsidP="000A148E">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71937">
              <w:rPr>
                <w:lang w:val="en-GB"/>
              </w:rPr>
            </w:r>
            <w:r w:rsidR="00671937">
              <w:rPr>
                <w:lang w:val="en-GB"/>
              </w:rPr>
              <w:fldChar w:fldCharType="separate"/>
            </w:r>
            <w:r w:rsidRPr="00F94DA4">
              <w:fldChar w:fldCharType="end"/>
            </w:r>
            <w:r>
              <w:t xml:space="preserve"> </w:t>
            </w:r>
            <w:r>
              <w:rPr>
                <w:sz w:val="20"/>
                <w:szCs w:val="20"/>
              </w:rPr>
              <w:t>Yes</w:t>
            </w:r>
          </w:p>
          <w:p w14:paraId="72C36F73" w14:textId="77777777" w:rsidR="008C1B7F" w:rsidRPr="00D27D34" w:rsidRDefault="008C1B7F" w:rsidP="000A148E">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w:t>
            </w:r>
            <w:r w:rsidRPr="00D27D34">
              <w:rPr>
                <w:sz w:val="20"/>
                <w:szCs w:val="20"/>
              </w:rPr>
              <w:t>No</w:t>
            </w:r>
          </w:p>
          <w:p w14:paraId="16ED3475" w14:textId="77777777" w:rsidR="008C1B7F" w:rsidRDefault="008C1B7F" w:rsidP="000A148E">
            <w:pPr>
              <w:pStyle w:val="HPRAArabicNumeralBulletedList"/>
              <w:numPr>
                <w:ilvl w:val="0"/>
                <w:numId w:val="0"/>
              </w:numPr>
              <w:spacing w:before="60" w:after="60"/>
              <w:rPr>
                <w:lang w:val="en-GB"/>
              </w:rPr>
            </w:pPr>
          </w:p>
          <w:p w14:paraId="108D868B" w14:textId="758577EC" w:rsidR="007E077C" w:rsidRPr="00F94DA4" w:rsidRDefault="00602BB8" w:rsidP="000A148E">
            <w:pPr>
              <w:pStyle w:val="HPRAArabicNumeralBulletedList"/>
              <w:numPr>
                <w:ilvl w:val="0"/>
                <w:numId w:val="0"/>
              </w:numPr>
              <w:spacing w:before="60" w:after="60"/>
              <w:rPr>
                <w:lang w:val="en-GB"/>
              </w:rPr>
            </w:pPr>
            <w:r>
              <w:rPr>
                <w:lang w:val="en-GB"/>
              </w:rPr>
              <w:t xml:space="preserve">Clinical trial reference no. </w:t>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681BA8" w:rsidRPr="00365903" w14:paraId="7D68B407"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0891EB54" w14:textId="1A734D81" w:rsidR="00681BA8" w:rsidRPr="00D135AB" w:rsidRDefault="00681BA8" w:rsidP="000A148E">
            <w:pPr>
              <w:pStyle w:val="HPRAArabicNumeralBulletedList"/>
              <w:numPr>
                <w:ilvl w:val="0"/>
                <w:numId w:val="0"/>
              </w:numPr>
              <w:spacing w:before="60" w:after="60"/>
              <w:rPr>
                <w:color w:val="0057B8" w:themeColor="accent3"/>
              </w:rPr>
            </w:pPr>
            <w:r w:rsidRPr="00D135AB">
              <w:rPr>
                <w:color w:val="0057B8" w:themeColor="accent3"/>
              </w:rPr>
              <w:t>1</w:t>
            </w:r>
            <w:r w:rsidR="00D433AD">
              <w:rPr>
                <w:color w:val="0057B8" w:themeColor="accent3"/>
              </w:rPr>
              <w:t>4</w:t>
            </w:r>
          </w:p>
        </w:tc>
        <w:tc>
          <w:tcPr>
            <w:tcW w:w="4682" w:type="pct"/>
            <w:tcBorders>
              <w:top w:val="single" w:sz="4" w:space="0" w:color="auto"/>
              <w:left w:val="nil"/>
              <w:bottom w:val="single" w:sz="4" w:space="0" w:color="auto"/>
              <w:right w:val="single" w:sz="4" w:space="0" w:color="auto"/>
            </w:tcBorders>
            <w:vAlign w:val="center"/>
          </w:tcPr>
          <w:p w14:paraId="5E9D962E" w14:textId="616680CA" w:rsidR="00681BA8" w:rsidRDefault="007B2E1B" w:rsidP="000A148E">
            <w:pPr>
              <w:pStyle w:val="HPRAArabicNumeralBulletedList"/>
              <w:numPr>
                <w:ilvl w:val="0"/>
                <w:numId w:val="0"/>
              </w:numPr>
              <w:spacing w:before="60" w:after="60"/>
              <w:jc w:val="both"/>
              <w:rPr>
                <w:lang w:val="en-GB"/>
              </w:rPr>
            </w:pPr>
            <w:r>
              <w:rPr>
                <w:lang w:val="en-GB"/>
              </w:rPr>
              <w:t xml:space="preserve">Please </w:t>
            </w:r>
            <w:r w:rsidR="007B6617">
              <w:rPr>
                <w:lang w:val="en-GB"/>
              </w:rPr>
              <w:t>confirm that an application has been submitted to the National Research Ethics Committee – Medical Devices (NREC-MD)</w:t>
            </w:r>
            <w:r w:rsidR="000A148E">
              <w:rPr>
                <w:lang w:val="en-GB"/>
              </w:rPr>
              <w:t>.</w:t>
            </w:r>
            <w:r w:rsidR="007B6617">
              <w:rPr>
                <w:lang w:val="en-GB"/>
              </w:rPr>
              <w:t xml:space="preserve"> </w:t>
            </w:r>
          </w:p>
          <w:p w14:paraId="5863B9D4" w14:textId="77777777" w:rsidR="007B6617" w:rsidRDefault="007B6617" w:rsidP="000A148E">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71937">
              <w:rPr>
                <w:lang w:val="en-GB"/>
              </w:rPr>
            </w:r>
            <w:r w:rsidR="00671937">
              <w:rPr>
                <w:lang w:val="en-GB"/>
              </w:rPr>
              <w:fldChar w:fldCharType="separate"/>
            </w:r>
            <w:r w:rsidRPr="00F94DA4">
              <w:fldChar w:fldCharType="end"/>
            </w:r>
            <w:r>
              <w:t xml:space="preserve"> </w:t>
            </w:r>
            <w:r>
              <w:rPr>
                <w:sz w:val="20"/>
                <w:szCs w:val="20"/>
              </w:rPr>
              <w:t>Yes</w:t>
            </w:r>
          </w:p>
          <w:p w14:paraId="04DCDE33" w14:textId="77777777" w:rsidR="007B6617" w:rsidRPr="00D27D34" w:rsidRDefault="007B6617" w:rsidP="000A148E">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w:t>
            </w:r>
            <w:r w:rsidRPr="00D27D34">
              <w:rPr>
                <w:sz w:val="20"/>
                <w:szCs w:val="20"/>
              </w:rPr>
              <w:t>No</w:t>
            </w:r>
          </w:p>
          <w:p w14:paraId="52784EA7" w14:textId="77777777" w:rsidR="000A148E" w:rsidRDefault="000A148E" w:rsidP="000A148E">
            <w:pPr>
              <w:pStyle w:val="HPRAArabicNumeralBulletedList"/>
              <w:numPr>
                <w:ilvl w:val="0"/>
                <w:numId w:val="0"/>
              </w:numPr>
              <w:spacing w:before="60" w:after="60"/>
              <w:rPr>
                <w:lang w:val="en-GB"/>
              </w:rPr>
            </w:pPr>
          </w:p>
          <w:p w14:paraId="10DC48C4" w14:textId="046C86B4" w:rsidR="007B6617" w:rsidRDefault="000A148E" w:rsidP="000A148E">
            <w:pPr>
              <w:pStyle w:val="HPRAArabicNumeralBulletedList"/>
              <w:numPr>
                <w:ilvl w:val="0"/>
                <w:numId w:val="0"/>
              </w:numPr>
              <w:spacing w:before="60" w:after="60"/>
              <w:rPr>
                <w:lang w:val="en-GB"/>
              </w:rPr>
            </w:pPr>
            <w:r>
              <w:rPr>
                <w:lang w:val="en-GB"/>
              </w:rPr>
              <w:t>If so, indicate the date on which this application was made.</w:t>
            </w:r>
          </w:p>
          <w:p w14:paraId="60FDA325" w14:textId="5F3B6ECF" w:rsidR="007B2E1B" w:rsidRDefault="007B2E1B" w:rsidP="000A148E">
            <w:pPr>
              <w:pStyle w:val="HPRAArabicNumeralBulletedList"/>
              <w:numPr>
                <w:ilvl w:val="0"/>
                <w:numId w:val="0"/>
              </w:numPr>
              <w:spacing w:before="60" w:after="60"/>
              <w:rPr>
                <w:lang w:val="en-GB"/>
              </w:rPr>
            </w:pP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7B2E1B" w:rsidRPr="00365903" w14:paraId="2AE65F16" w14:textId="77777777" w:rsidTr="0061424D">
        <w:trPr>
          <w:trHeight w:val="413"/>
          <w:jc w:val="center"/>
        </w:trPr>
        <w:tc>
          <w:tcPr>
            <w:tcW w:w="318" w:type="pct"/>
            <w:tcBorders>
              <w:top w:val="single" w:sz="4" w:space="0" w:color="auto"/>
              <w:left w:val="single" w:sz="4" w:space="0" w:color="auto"/>
              <w:bottom w:val="single" w:sz="4" w:space="0" w:color="auto"/>
              <w:right w:val="nil"/>
            </w:tcBorders>
          </w:tcPr>
          <w:p w14:paraId="508811B0" w14:textId="5605A525" w:rsidR="007B2E1B" w:rsidRPr="00D135AB" w:rsidRDefault="007B2E1B" w:rsidP="000A148E">
            <w:pPr>
              <w:pStyle w:val="HPRAArabicNumeralBulletedList"/>
              <w:numPr>
                <w:ilvl w:val="0"/>
                <w:numId w:val="0"/>
              </w:numPr>
              <w:spacing w:before="60" w:after="60"/>
              <w:rPr>
                <w:color w:val="0057B8" w:themeColor="accent3"/>
              </w:rPr>
            </w:pPr>
            <w:r w:rsidRPr="00D135AB">
              <w:rPr>
                <w:color w:val="0057B8" w:themeColor="accent3"/>
              </w:rPr>
              <w:lastRenderedPageBreak/>
              <w:t>1</w:t>
            </w:r>
            <w:r w:rsidR="00D433AD">
              <w:rPr>
                <w:color w:val="0057B8" w:themeColor="accent3"/>
              </w:rPr>
              <w:t>5</w:t>
            </w:r>
          </w:p>
        </w:tc>
        <w:tc>
          <w:tcPr>
            <w:tcW w:w="4682" w:type="pct"/>
            <w:tcBorders>
              <w:top w:val="single" w:sz="4" w:space="0" w:color="auto"/>
              <w:left w:val="nil"/>
              <w:bottom w:val="single" w:sz="4" w:space="0" w:color="auto"/>
              <w:right w:val="single" w:sz="4" w:space="0" w:color="auto"/>
            </w:tcBorders>
            <w:vAlign w:val="center"/>
          </w:tcPr>
          <w:p w14:paraId="2A71C1D6" w14:textId="377B2F03" w:rsidR="007B2E1B" w:rsidRDefault="007B2E1B" w:rsidP="000A148E">
            <w:pPr>
              <w:pStyle w:val="HPRAArabicNumeralBulletedList"/>
              <w:numPr>
                <w:ilvl w:val="0"/>
                <w:numId w:val="0"/>
              </w:numPr>
              <w:spacing w:before="60" w:after="60"/>
              <w:jc w:val="both"/>
              <w:rPr>
                <w:lang w:val="en-GB"/>
              </w:rPr>
            </w:pPr>
            <w:r w:rsidRPr="00F94DA4">
              <w:rPr>
                <w:lang w:val="en-GB"/>
              </w:rPr>
              <w:t>Payment details</w:t>
            </w:r>
            <w:r w:rsidR="007B6617">
              <w:rPr>
                <w:lang w:val="en-GB"/>
              </w:rPr>
              <w:t xml:space="preserve"> (</w:t>
            </w:r>
            <w:r w:rsidR="00526A4F">
              <w:rPr>
                <w:lang w:val="en-GB"/>
              </w:rPr>
              <w:t>p</w:t>
            </w:r>
            <w:r w:rsidR="007B6617">
              <w:rPr>
                <w:lang w:val="en-GB"/>
              </w:rPr>
              <w:t>lease include documentary co</w:t>
            </w:r>
            <w:r w:rsidR="00D433AD">
              <w:rPr>
                <w:lang w:val="en-GB"/>
              </w:rPr>
              <w:t xml:space="preserve">nfirmation of payment with your </w:t>
            </w:r>
            <w:r w:rsidR="007B6617">
              <w:rPr>
                <w:lang w:val="en-GB"/>
              </w:rPr>
              <w:t>application, where applicable)</w:t>
            </w:r>
            <w:r w:rsidR="00526A4F">
              <w:rPr>
                <w:lang w:val="en-GB"/>
              </w:rPr>
              <w:t>:</w:t>
            </w:r>
          </w:p>
          <w:p w14:paraId="11494BA4" w14:textId="77777777" w:rsidR="007B2E1B" w:rsidRDefault="007B2E1B" w:rsidP="000A148E">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Cheque</w:t>
            </w:r>
          </w:p>
          <w:p w14:paraId="5FD4F264" w14:textId="77777777" w:rsidR="007B2E1B" w:rsidRDefault="007B2E1B" w:rsidP="000A148E">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Bank transfer</w:t>
            </w:r>
          </w:p>
          <w:p w14:paraId="5417FE82" w14:textId="77777777" w:rsidR="007B2E1B" w:rsidRDefault="007B2E1B" w:rsidP="000A148E">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Bank draft</w:t>
            </w:r>
          </w:p>
          <w:p w14:paraId="0F1B71B8" w14:textId="0050ECAC" w:rsidR="007B2E1B" w:rsidRPr="00B37214" w:rsidRDefault="007B2E1B" w:rsidP="000A148E">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Credit on account</w:t>
            </w:r>
          </w:p>
        </w:tc>
      </w:tr>
    </w:tbl>
    <w:p w14:paraId="56860131" w14:textId="0B6DAA7E" w:rsidR="0061424D" w:rsidRDefault="0061424D" w:rsidP="00BD37BA">
      <w:pPr>
        <w:rPr>
          <w:rFonts w:ascii="Segoe UI" w:hAnsi="Segoe UI" w:cs="Segoe UI"/>
          <w:sz w:val="20"/>
          <w:szCs w:val="20"/>
          <w:lang w:val="en-GB"/>
        </w:rPr>
      </w:pPr>
    </w:p>
    <w:p w14:paraId="08785551" w14:textId="77777777" w:rsidR="00BD37BA" w:rsidRDefault="00BD37BA" w:rsidP="00BD37BA">
      <w:pPr>
        <w:rPr>
          <w:rFonts w:ascii="Segoe UI" w:hAnsi="Segoe UI" w:cs="Segoe UI"/>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62"/>
        <w:gridCol w:w="7932"/>
      </w:tblGrid>
      <w:tr w:rsidR="00BD37BA" w:rsidRPr="00F94DA4" w14:paraId="0F3909CB" w14:textId="77777777" w:rsidTr="002C264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DE898C1" w14:textId="77777777" w:rsidR="00BD37BA" w:rsidRPr="00F94DA4" w:rsidRDefault="00BD37BA" w:rsidP="00B37214">
            <w:pPr>
              <w:pStyle w:val="HPRAHeadingL1"/>
              <w:numPr>
                <w:ilvl w:val="0"/>
                <w:numId w:val="0"/>
              </w:numPr>
              <w:spacing w:before="60" w:after="60"/>
              <w:ind w:left="360"/>
              <w:jc w:val="center"/>
              <w:rPr>
                <w:i/>
                <w:lang w:val="en-GB"/>
              </w:rPr>
            </w:pPr>
            <w:r w:rsidRPr="00F94DA4">
              <w:rPr>
                <w:lang w:val="en-GB"/>
              </w:rPr>
              <w:t>SECTION B: device information</w:t>
            </w:r>
          </w:p>
        </w:tc>
      </w:tr>
      <w:tr w:rsidR="00502E11" w:rsidRPr="00F94DA4" w14:paraId="5C8AFF78"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767B728B" w14:textId="18F1F2A9" w:rsidR="00502E11" w:rsidRPr="00D135AB" w:rsidRDefault="00502E11" w:rsidP="00B37214">
            <w:pPr>
              <w:pStyle w:val="HPRAArabicNumeralBulletedList"/>
              <w:numPr>
                <w:ilvl w:val="0"/>
                <w:numId w:val="0"/>
              </w:numPr>
              <w:spacing w:before="60" w:after="60"/>
              <w:rPr>
                <w:color w:val="0057B8" w:themeColor="accent3"/>
              </w:rPr>
            </w:pPr>
            <w:r w:rsidRPr="00D135AB">
              <w:rPr>
                <w:color w:val="0057B8" w:themeColor="accent3"/>
              </w:rPr>
              <w:t>1</w:t>
            </w:r>
          </w:p>
        </w:tc>
        <w:tc>
          <w:tcPr>
            <w:tcW w:w="4669" w:type="pct"/>
            <w:tcBorders>
              <w:top w:val="single" w:sz="4" w:space="0" w:color="auto"/>
              <w:left w:val="nil"/>
              <w:bottom w:val="single" w:sz="4" w:space="0" w:color="auto"/>
              <w:right w:val="single" w:sz="4" w:space="0" w:color="auto"/>
            </w:tcBorders>
          </w:tcPr>
          <w:p w14:paraId="3066384F" w14:textId="0742DF82" w:rsidR="00502E11" w:rsidRPr="00D135AB" w:rsidRDefault="00502E11" w:rsidP="00B37214">
            <w:pPr>
              <w:pStyle w:val="HPRAArabicNumeralBulletedList"/>
              <w:numPr>
                <w:ilvl w:val="0"/>
                <w:numId w:val="0"/>
              </w:numPr>
              <w:spacing w:before="60" w:after="60"/>
              <w:ind w:left="709" w:hanging="709"/>
              <w:contextualSpacing w:val="0"/>
              <w:rPr>
                <w:lang w:val="en-GB"/>
              </w:rPr>
            </w:pPr>
            <w:r w:rsidRPr="00F94DA4">
              <w:rPr>
                <w:lang w:val="en-GB"/>
              </w:rPr>
              <w:t>Name of device</w:t>
            </w:r>
            <w:r w:rsidR="002C264D">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502E11" w:rsidRPr="00F94DA4" w14:paraId="652E9457"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4821173B" w14:textId="6572BA7B" w:rsidR="00502E11" w:rsidRPr="00D135AB" w:rsidRDefault="00502E11" w:rsidP="00B37214">
            <w:pPr>
              <w:pStyle w:val="HPRAArabicNumeralBulletedList"/>
              <w:numPr>
                <w:ilvl w:val="0"/>
                <w:numId w:val="0"/>
              </w:numPr>
              <w:spacing w:before="60" w:after="60"/>
              <w:rPr>
                <w:color w:val="0057B8" w:themeColor="accent3"/>
              </w:rPr>
            </w:pPr>
            <w:r w:rsidRPr="00D135AB">
              <w:rPr>
                <w:color w:val="0057B8" w:themeColor="accent3"/>
              </w:rPr>
              <w:t>2</w:t>
            </w:r>
          </w:p>
        </w:tc>
        <w:tc>
          <w:tcPr>
            <w:tcW w:w="4669" w:type="pct"/>
            <w:tcBorders>
              <w:top w:val="single" w:sz="4" w:space="0" w:color="auto"/>
              <w:left w:val="nil"/>
              <w:bottom w:val="single" w:sz="4" w:space="0" w:color="auto"/>
              <w:right w:val="single" w:sz="4" w:space="0" w:color="auto"/>
            </w:tcBorders>
          </w:tcPr>
          <w:p w14:paraId="38851976" w14:textId="116B3865" w:rsidR="00502E11" w:rsidRPr="00D135AB" w:rsidRDefault="00182834" w:rsidP="00B37214">
            <w:pPr>
              <w:pStyle w:val="HPRAArabicNumeralBulletedList"/>
              <w:numPr>
                <w:ilvl w:val="0"/>
                <w:numId w:val="0"/>
              </w:numPr>
              <w:spacing w:before="60" w:after="60"/>
              <w:ind w:left="709" w:hanging="709"/>
              <w:contextualSpacing w:val="0"/>
              <w:rPr>
                <w:lang w:val="en-GB"/>
              </w:rPr>
            </w:pPr>
            <w:r w:rsidRPr="00F94DA4">
              <w:rPr>
                <w:lang w:val="en-GB"/>
              </w:rPr>
              <w:t>Nomenclature or generic name of device</w:t>
            </w:r>
            <w:r w:rsidR="002C264D">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182834" w:rsidRPr="00F94DA4" w14:paraId="2FEFCA5C"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242CCC08" w14:textId="02FA6CD2" w:rsidR="00182834" w:rsidRPr="00D135AB" w:rsidRDefault="00182834" w:rsidP="00B37214">
            <w:pPr>
              <w:pStyle w:val="HPRAArabicNumeralBulletedList"/>
              <w:numPr>
                <w:ilvl w:val="0"/>
                <w:numId w:val="0"/>
              </w:numPr>
              <w:spacing w:before="60" w:after="60"/>
              <w:rPr>
                <w:color w:val="0057B8" w:themeColor="accent3"/>
              </w:rPr>
            </w:pPr>
            <w:r w:rsidRPr="00D135AB">
              <w:rPr>
                <w:color w:val="0057B8" w:themeColor="accent3"/>
              </w:rPr>
              <w:t>3</w:t>
            </w:r>
          </w:p>
        </w:tc>
        <w:tc>
          <w:tcPr>
            <w:tcW w:w="4669" w:type="pct"/>
            <w:tcBorders>
              <w:top w:val="single" w:sz="4" w:space="0" w:color="auto"/>
              <w:left w:val="nil"/>
              <w:bottom w:val="single" w:sz="4" w:space="0" w:color="auto"/>
              <w:right w:val="single" w:sz="4" w:space="0" w:color="auto"/>
            </w:tcBorders>
          </w:tcPr>
          <w:p w14:paraId="659C1573" w14:textId="1BCF72A8" w:rsidR="00182834" w:rsidRPr="00F94DA4" w:rsidRDefault="00182834" w:rsidP="00B37214">
            <w:pPr>
              <w:pStyle w:val="HPRAArabicNumeralBulletedList"/>
              <w:numPr>
                <w:ilvl w:val="0"/>
                <w:numId w:val="0"/>
              </w:numPr>
              <w:spacing w:before="60" w:after="60"/>
              <w:ind w:left="709" w:hanging="709"/>
              <w:contextualSpacing w:val="0"/>
              <w:rPr>
                <w:lang w:val="en-GB"/>
              </w:rPr>
            </w:pPr>
            <w:r>
              <w:rPr>
                <w:lang w:val="en-GB"/>
              </w:rPr>
              <w:t>Device description</w:t>
            </w:r>
            <w:r w:rsidR="002C264D">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182834" w:rsidRPr="00F94DA4" w14:paraId="0F7907A6"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10EC3F44" w14:textId="636C505F" w:rsidR="00182834" w:rsidRPr="00D135AB" w:rsidRDefault="00182834" w:rsidP="00B37214">
            <w:pPr>
              <w:pStyle w:val="HPRAArabicNumeralBulletedList"/>
              <w:numPr>
                <w:ilvl w:val="0"/>
                <w:numId w:val="0"/>
              </w:numPr>
              <w:spacing w:before="60" w:after="60"/>
              <w:rPr>
                <w:color w:val="0057B8" w:themeColor="accent3"/>
              </w:rPr>
            </w:pPr>
            <w:r w:rsidRPr="00D135AB">
              <w:rPr>
                <w:color w:val="0057B8" w:themeColor="accent3"/>
              </w:rPr>
              <w:t>4</w:t>
            </w:r>
          </w:p>
        </w:tc>
        <w:tc>
          <w:tcPr>
            <w:tcW w:w="4669" w:type="pct"/>
            <w:tcBorders>
              <w:top w:val="single" w:sz="4" w:space="0" w:color="auto"/>
              <w:left w:val="nil"/>
              <w:bottom w:val="single" w:sz="4" w:space="0" w:color="auto"/>
              <w:right w:val="single" w:sz="4" w:space="0" w:color="auto"/>
            </w:tcBorders>
            <w:vAlign w:val="center"/>
          </w:tcPr>
          <w:p w14:paraId="52A2E6FE" w14:textId="20997E48" w:rsidR="007B6617" w:rsidRDefault="00182834" w:rsidP="00B37214">
            <w:pPr>
              <w:pStyle w:val="HPRAArabicNumeralBulletedList"/>
              <w:numPr>
                <w:ilvl w:val="0"/>
                <w:numId w:val="68"/>
              </w:numPr>
              <w:spacing w:before="60" w:after="60"/>
              <w:jc w:val="both"/>
              <w:rPr>
                <w:lang w:val="en-GB"/>
              </w:rPr>
            </w:pPr>
            <w:r>
              <w:rPr>
                <w:lang w:val="en-GB"/>
              </w:rPr>
              <w:t>Does the device incorporate a medicinal substance, including a human blood or plasma derivative</w:t>
            </w:r>
            <w:r w:rsidR="007B6617">
              <w:rPr>
                <w:lang w:val="en-GB"/>
              </w:rPr>
              <w:t>?</w:t>
            </w:r>
            <w:r>
              <w:rPr>
                <w:lang w:val="en-GB"/>
              </w:rPr>
              <w:t xml:space="preserve"> </w:t>
            </w:r>
          </w:p>
          <w:p w14:paraId="548A1BCB" w14:textId="77777777" w:rsidR="005A4545" w:rsidRDefault="0061424D" w:rsidP="00B37214">
            <w:pPr>
              <w:spacing w:before="60" w:after="60"/>
              <w:ind w:left="453" w:hanging="453"/>
              <w:rPr>
                <w:sz w:val="20"/>
                <w:szCs w:val="20"/>
              </w:rPr>
            </w:pPr>
            <w:r>
              <w:rPr>
                <w:sz w:val="20"/>
                <w:szCs w:val="20"/>
              </w:rPr>
              <w:tab/>
            </w:r>
            <w:r w:rsidR="00182834" w:rsidRPr="0061424D">
              <w:rPr>
                <w:sz w:val="20"/>
                <w:szCs w:val="20"/>
              </w:rPr>
              <w:fldChar w:fldCharType="begin">
                <w:ffData>
                  <w:name w:val="Check66"/>
                  <w:enabled/>
                  <w:calcOnExit w:val="0"/>
                  <w:checkBox>
                    <w:sizeAuto/>
                    <w:default w:val="0"/>
                  </w:checkBox>
                </w:ffData>
              </w:fldChar>
            </w:r>
            <w:r w:rsidR="00182834" w:rsidRPr="0061424D">
              <w:rPr>
                <w:sz w:val="20"/>
                <w:szCs w:val="20"/>
              </w:rPr>
              <w:instrText xml:space="preserve"> FORMCHECKBOX </w:instrText>
            </w:r>
            <w:r w:rsidR="00671937">
              <w:rPr>
                <w:sz w:val="20"/>
                <w:szCs w:val="20"/>
              </w:rPr>
            </w:r>
            <w:r w:rsidR="00671937">
              <w:rPr>
                <w:sz w:val="20"/>
                <w:szCs w:val="20"/>
              </w:rPr>
              <w:fldChar w:fldCharType="separate"/>
            </w:r>
            <w:r w:rsidR="00182834" w:rsidRPr="0061424D">
              <w:rPr>
                <w:sz w:val="20"/>
                <w:szCs w:val="20"/>
              </w:rPr>
              <w:fldChar w:fldCharType="end"/>
            </w:r>
            <w:r w:rsidR="005A4545">
              <w:rPr>
                <w:sz w:val="20"/>
                <w:szCs w:val="20"/>
              </w:rPr>
              <w:t xml:space="preserve"> Yes</w:t>
            </w:r>
          </w:p>
          <w:p w14:paraId="0B45835E" w14:textId="074E019F" w:rsidR="00182834" w:rsidRPr="0061424D" w:rsidRDefault="0061424D" w:rsidP="00B37214">
            <w:pPr>
              <w:spacing w:before="60" w:after="60"/>
              <w:ind w:left="453" w:hanging="453"/>
              <w:rPr>
                <w:sz w:val="20"/>
                <w:szCs w:val="20"/>
              </w:rPr>
            </w:pPr>
            <w:r>
              <w:rPr>
                <w:sz w:val="20"/>
                <w:szCs w:val="20"/>
              </w:rPr>
              <w:tab/>
            </w:r>
            <w:r w:rsidR="00182834" w:rsidRPr="0061424D">
              <w:rPr>
                <w:sz w:val="20"/>
                <w:szCs w:val="20"/>
              </w:rPr>
              <w:fldChar w:fldCharType="begin">
                <w:ffData>
                  <w:name w:val="Check66"/>
                  <w:enabled/>
                  <w:calcOnExit w:val="0"/>
                  <w:checkBox>
                    <w:sizeAuto/>
                    <w:default w:val="0"/>
                  </w:checkBox>
                </w:ffData>
              </w:fldChar>
            </w:r>
            <w:r w:rsidR="00182834" w:rsidRPr="0061424D">
              <w:rPr>
                <w:sz w:val="20"/>
                <w:szCs w:val="20"/>
              </w:rPr>
              <w:instrText xml:space="preserve"> FORMCHECKBOX </w:instrText>
            </w:r>
            <w:r w:rsidR="00671937">
              <w:rPr>
                <w:sz w:val="20"/>
                <w:szCs w:val="20"/>
              </w:rPr>
            </w:r>
            <w:r w:rsidR="00671937">
              <w:rPr>
                <w:sz w:val="20"/>
                <w:szCs w:val="20"/>
              </w:rPr>
              <w:fldChar w:fldCharType="separate"/>
            </w:r>
            <w:r w:rsidR="00182834" w:rsidRPr="0061424D">
              <w:rPr>
                <w:sz w:val="20"/>
                <w:szCs w:val="20"/>
              </w:rPr>
              <w:fldChar w:fldCharType="end"/>
            </w:r>
            <w:r w:rsidR="00182834" w:rsidRPr="0061424D">
              <w:rPr>
                <w:sz w:val="20"/>
                <w:szCs w:val="20"/>
              </w:rPr>
              <w:t xml:space="preserve"> No</w:t>
            </w:r>
          </w:p>
          <w:p w14:paraId="6C2E117D" w14:textId="17BF75C0" w:rsidR="007B6617" w:rsidRPr="0061424D" w:rsidRDefault="007B6617" w:rsidP="00B37214">
            <w:pPr>
              <w:pStyle w:val="ListParagraph"/>
              <w:numPr>
                <w:ilvl w:val="0"/>
                <w:numId w:val="68"/>
              </w:numPr>
              <w:spacing w:before="60" w:after="60"/>
              <w:ind w:left="453" w:hanging="453"/>
              <w:jc w:val="both"/>
              <w:rPr>
                <w:sz w:val="20"/>
              </w:rPr>
            </w:pPr>
            <w:r>
              <w:rPr>
                <w:sz w:val="20"/>
                <w:lang w:val="en-GB"/>
              </w:rPr>
              <w:t>H</w:t>
            </w:r>
            <w:r w:rsidRPr="0061424D">
              <w:rPr>
                <w:sz w:val="20"/>
                <w:lang w:val="en-GB"/>
              </w:rPr>
              <w:t>as the device been manufactured using non-viable tissue or cells of human or animal origin, or their derivatives</w:t>
            </w:r>
            <w:r>
              <w:rPr>
                <w:sz w:val="20"/>
                <w:lang w:val="en-GB"/>
              </w:rPr>
              <w:t>?</w:t>
            </w:r>
          </w:p>
          <w:p w14:paraId="3BD4ED59" w14:textId="04D75E24" w:rsidR="007B6617" w:rsidRDefault="005A4545" w:rsidP="00B37214">
            <w:pPr>
              <w:pStyle w:val="HPRAArabicNumeralBulletedList"/>
              <w:numPr>
                <w:ilvl w:val="0"/>
                <w:numId w:val="0"/>
              </w:numPr>
              <w:spacing w:before="60" w:after="60"/>
              <w:ind w:left="453" w:hanging="453"/>
            </w:pPr>
            <w:r>
              <w:rPr>
                <w:lang w:val="en-GB"/>
              </w:rPr>
              <w:tab/>
            </w:r>
            <w:r w:rsidR="007B6617" w:rsidRPr="0061424D">
              <w:rPr>
                <w:lang w:val="en-GB"/>
              </w:rPr>
              <w:fldChar w:fldCharType="begin">
                <w:ffData>
                  <w:name w:val="Check66"/>
                  <w:enabled/>
                  <w:calcOnExit w:val="0"/>
                  <w:checkBox>
                    <w:sizeAuto/>
                    <w:default w:val="0"/>
                  </w:checkBox>
                </w:ffData>
              </w:fldChar>
            </w:r>
            <w:r w:rsidR="007B6617" w:rsidRPr="0061424D">
              <w:rPr>
                <w:lang w:val="en-GB"/>
              </w:rPr>
              <w:instrText xml:space="preserve"> FORMCHECKBOX </w:instrText>
            </w:r>
            <w:r w:rsidR="00671937">
              <w:rPr>
                <w:lang w:val="en-GB"/>
              </w:rPr>
            </w:r>
            <w:r w:rsidR="00671937">
              <w:rPr>
                <w:lang w:val="en-GB"/>
              </w:rPr>
              <w:fldChar w:fldCharType="separate"/>
            </w:r>
            <w:r w:rsidR="007B6617" w:rsidRPr="0061424D">
              <w:fldChar w:fldCharType="end"/>
            </w:r>
            <w:r w:rsidR="007B6617" w:rsidRPr="0061424D">
              <w:t xml:space="preserve"> Yes</w:t>
            </w:r>
          </w:p>
          <w:p w14:paraId="5243D617" w14:textId="19E2221B" w:rsidR="00182834" w:rsidRPr="00B37214" w:rsidRDefault="005A4545" w:rsidP="00B37214">
            <w:pPr>
              <w:spacing w:before="60" w:after="60"/>
              <w:ind w:left="453" w:hanging="453"/>
              <w:rPr>
                <w:sz w:val="20"/>
                <w:szCs w:val="20"/>
              </w:rPr>
            </w:pPr>
            <w:r>
              <w:rPr>
                <w:sz w:val="20"/>
                <w:szCs w:val="20"/>
              </w:rPr>
              <w:tab/>
            </w:r>
            <w:r w:rsidR="007B6617" w:rsidRPr="0061424D">
              <w:rPr>
                <w:sz w:val="20"/>
                <w:szCs w:val="20"/>
              </w:rPr>
              <w:fldChar w:fldCharType="begin">
                <w:ffData>
                  <w:name w:val="Check66"/>
                  <w:enabled/>
                  <w:calcOnExit w:val="0"/>
                  <w:checkBox>
                    <w:sizeAuto/>
                    <w:default w:val="0"/>
                  </w:checkBox>
                </w:ffData>
              </w:fldChar>
            </w:r>
            <w:r w:rsidR="007B6617" w:rsidRPr="0061424D">
              <w:rPr>
                <w:sz w:val="20"/>
                <w:szCs w:val="20"/>
              </w:rPr>
              <w:instrText xml:space="preserve"> FORMCHECKBOX </w:instrText>
            </w:r>
            <w:r w:rsidR="00671937">
              <w:rPr>
                <w:sz w:val="20"/>
                <w:szCs w:val="20"/>
              </w:rPr>
            </w:r>
            <w:r w:rsidR="00671937">
              <w:rPr>
                <w:sz w:val="20"/>
                <w:szCs w:val="20"/>
              </w:rPr>
              <w:fldChar w:fldCharType="separate"/>
            </w:r>
            <w:r w:rsidR="007B6617" w:rsidRPr="0061424D">
              <w:rPr>
                <w:sz w:val="20"/>
                <w:szCs w:val="20"/>
              </w:rPr>
              <w:fldChar w:fldCharType="end"/>
            </w:r>
            <w:r w:rsidR="007B6617" w:rsidRPr="0061424D">
              <w:rPr>
                <w:sz w:val="20"/>
                <w:szCs w:val="20"/>
              </w:rPr>
              <w:t xml:space="preserve"> No</w:t>
            </w:r>
          </w:p>
        </w:tc>
      </w:tr>
      <w:tr w:rsidR="00182834" w:rsidRPr="00F94DA4" w14:paraId="15A79978"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2977DE72" w14:textId="1AA117AE" w:rsidR="00182834" w:rsidRPr="00D135AB" w:rsidRDefault="00182834" w:rsidP="00B37214">
            <w:pPr>
              <w:pStyle w:val="HPRAArabicNumeralBulletedList"/>
              <w:numPr>
                <w:ilvl w:val="0"/>
                <w:numId w:val="0"/>
              </w:numPr>
              <w:spacing w:before="60" w:after="60"/>
              <w:rPr>
                <w:color w:val="0057B8" w:themeColor="accent3"/>
              </w:rPr>
            </w:pPr>
            <w:r w:rsidRPr="00D135AB">
              <w:rPr>
                <w:color w:val="0057B8" w:themeColor="accent3"/>
              </w:rPr>
              <w:t>5</w:t>
            </w:r>
          </w:p>
        </w:tc>
        <w:tc>
          <w:tcPr>
            <w:tcW w:w="4669" w:type="pct"/>
            <w:tcBorders>
              <w:top w:val="single" w:sz="4" w:space="0" w:color="auto"/>
              <w:left w:val="nil"/>
              <w:bottom w:val="single" w:sz="4" w:space="0" w:color="auto"/>
              <w:right w:val="single" w:sz="4" w:space="0" w:color="auto"/>
            </w:tcBorders>
            <w:vAlign w:val="center"/>
          </w:tcPr>
          <w:p w14:paraId="639FC0E6" w14:textId="3C474F54" w:rsidR="00182834" w:rsidRDefault="00182834" w:rsidP="00B37214">
            <w:pPr>
              <w:pStyle w:val="HPRAArabicNumeralBulletedList"/>
              <w:numPr>
                <w:ilvl w:val="0"/>
                <w:numId w:val="0"/>
              </w:numPr>
              <w:spacing w:before="60" w:after="60"/>
              <w:rPr>
                <w:lang w:val="en-GB"/>
              </w:rPr>
            </w:pPr>
            <w:r>
              <w:rPr>
                <w:lang w:val="en-GB"/>
              </w:rPr>
              <w:t>Proposed</w:t>
            </w:r>
            <w:r w:rsidRPr="00F94DA4">
              <w:rPr>
                <w:lang w:val="en-GB"/>
              </w:rPr>
              <w:t xml:space="preserve"> device class</w:t>
            </w:r>
            <w:r>
              <w:rPr>
                <w:lang w:val="en-GB"/>
              </w:rPr>
              <w:t>ification</w:t>
            </w:r>
            <w:r w:rsidR="00526A4F">
              <w:rPr>
                <w:lang w:val="en-GB"/>
              </w:rPr>
              <w:t>:</w:t>
            </w:r>
          </w:p>
          <w:p w14:paraId="7F01ED08" w14:textId="0B403F05" w:rsidR="00182834" w:rsidRDefault="00182834" w:rsidP="00B37214">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71937">
              <w:rPr>
                <w:lang w:val="en-GB"/>
              </w:rPr>
            </w:r>
            <w:r w:rsidR="00671937">
              <w:rPr>
                <w:lang w:val="en-GB"/>
              </w:rPr>
              <w:fldChar w:fldCharType="separate"/>
            </w:r>
            <w:r w:rsidRPr="00F94DA4">
              <w:fldChar w:fldCharType="end"/>
            </w:r>
            <w:r>
              <w:t xml:space="preserve"> </w:t>
            </w:r>
            <w:r>
              <w:rPr>
                <w:sz w:val="20"/>
                <w:szCs w:val="20"/>
              </w:rPr>
              <w:t>Class III</w:t>
            </w:r>
          </w:p>
          <w:p w14:paraId="07EF4299" w14:textId="3E416866" w:rsidR="00182834" w:rsidRPr="00D27D34" w:rsidRDefault="00182834" w:rsidP="00B37214">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w:t>
            </w:r>
            <w:r>
              <w:rPr>
                <w:sz w:val="20"/>
                <w:szCs w:val="20"/>
              </w:rPr>
              <w:t>Class IIb</w:t>
            </w:r>
          </w:p>
          <w:p w14:paraId="7D57BA52" w14:textId="3C69E18C" w:rsidR="00182834" w:rsidRDefault="00182834" w:rsidP="00B37214">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71937">
              <w:rPr>
                <w:lang w:val="en-GB"/>
              </w:rPr>
            </w:r>
            <w:r w:rsidR="00671937">
              <w:rPr>
                <w:lang w:val="en-GB"/>
              </w:rPr>
              <w:fldChar w:fldCharType="separate"/>
            </w:r>
            <w:r w:rsidRPr="00F94DA4">
              <w:fldChar w:fldCharType="end"/>
            </w:r>
            <w:r>
              <w:t xml:space="preserve"> </w:t>
            </w:r>
            <w:r>
              <w:rPr>
                <w:sz w:val="20"/>
                <w:szCs w:val="20"/>
              </w:rPr>
              <w:t>Class IIa</w:t>
            </w:r>
          </w:p>
          <w:p w14:paraId="769D8FEE" w14:textId="13432D4B" w:rsidR="00182834" w:rsidRPr="00B37214" w:rsidRDefault="00182834" w:rsidP="00B37214">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w:t>
            </w:r>
            <w:r>
              <w:rPr>
                <w:sz w:val="20"/>
                <w:szCs w:val="20"/>
              </w:rPr>
              <w:t>Class I</w:t>
            </w:r>
          </w:p>
        </w:tc>
      </w:tr>
      <w:tr w:rsidR="00182834" w:rsidRPr="00F94DA4" w14:paraId="25E3EF1E"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3E1475FD" w14:textId="50409E44" w:rsidR="00182834" w:rsidRPr="00D135AB" w:rsidRDefault="00182834" w:rsidP="00B37214">
            <w:pPr>
              <w:pStyle w:val="HPRAArabicNumeralBulletedList"/>
              <w:numPr>
                <w:ilvl w:val="0"/>
                <w:numId w:val="0"/>
              </w:numPr>
              <w:spacing w:before="60" w:after="60"/>
              <w:rPr>
                <w:color w:val="0057B8" w:themeColor="accent3"/>
              </w:rPr>
            </w:pPr>
            <w:r w:rsidRPr="00D135AB">
              <w:rPr>
                <w:color w:val="0057B8" w:themeColor="accent3"/>
              </w:rPr>
              <w:t>6</w:t>
            </w:r>
          </w:p>
        </w:tc>
        <w:tc>
          <w:tcPr>
            <w:tcW w:w="4669" w:type="pct"/>
            <w:tcBorders>
              <w:top w:val="single" w:sz="4" w:space="0" w:color="auto"/>
              <w:left w:val="nil"/>
              <w:bottom w:val="single" w:sz="4" w:space="0" w:color="auto"/>
              <w:right w:val="single" w:sz="4" w:space="0" w:color="auto"/>
            </w:tcBorders>
            <w:vAlign w:val="center"/>
          </w:tcPr>
          <w:p w14:paraId="180FAC40" w14:textId="53354640" w:rsidR="00182834" w:rsidRDefault="00182834" w:rsidP="00B37214">
            <w:pPr>
              <w:pStyle w:val="HPRAArabicNumeralBulletedList"/>
              <w:numPr>
                <w:ilvl w:val="0"/>
                <w:numId w:val="0"/>
              </w:numPr>
              <w:spacing w:before="60" w:after="60"/>
              <w:rPr>
                <w:lang w:val="en-GB"/>
              </w:rPr>
            </w:pPr>
            <w:r>
              <w:rPr>
                <w:lang w:val="en-GB"/>
              </w:rPr>
              <w:t xml:space="preserve">Will a comparator device be used during this </w:t>
            </w:r>
            <w:r w:rsidR="00511267">
              <w:rPr>
                <w:lang w:val="en-GB"/>
              </w:rPr>
              <w:t>c</w:t>
            </w:r>
            <w:r>
              <w:rPr>
                <w:lang w:val="en-GB"/>
              </w:rPr>
              <w:t xml:space="preserve">linical </w:t>
            </w:r>
            <w:r w:rsidR="00511267">
              <w:rPr>
                <w:lang w:val="en-GB"/>
              </w:rPr>
              <w:t>i</w:t>
            </w:r>
            <w:r>
              <w:rPr>
                <w:lang w:val="en-GB"/>
              </w:rPr>
              <w:t>nvestigation?</w:t>
            </w:r>
          </w:p>
          <w:p w14:paraId="16659F1E" w14:textId="77777777" w:rsidR="00182834" w:rsidRDefault="00182834" w:rsidP="00B37214">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671937">
              <w:rPr>
                <w:lang w:val="en-GB"/>
              </w:rPr>
            </w:r>
            <w:r w:rsidR="00671937">
              <w:rPr>
                <w:lang w:val="en-GB"/>
              </w:rPr>
              <w:fldChar w:fldCharType="separate"/>
            </w:r>
            <w:r w:rsidRPr="00F94DA4">
              <w:fldChar w:fldCharType="end"/>
            </w:r>
            <w:r>
              <w:t xml:space="preserve"> </w:t>
            </w:r>
            <w:r>
              <w:rPr>
                <w:sz w:val="20"/>
                <w:szCs w:val="20"/>
              </w:rPr>
              <w:t>Yes</w:t>
            </w:r>
          </w:p>
          <w:p w14:paraId="53960FE6" w14:textId="77777777" w:rsidR="00182834" w:rsidRPr="00D27D34" w:rsidRDefault="00182834" w:rsidP="00B37214">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671937">
              <w:fldChar w:fldCharType="separate"/>
            </w:r>
            <w:r w:rsidRPr="00F94DA4">
              <w:fldChar w:fldCharType="end"/>
            </w:r>
            <w:r>
              <w:t xml:space="preserve"> </w:t>
            </w:r>
            <w:r w:rsidRPr="00D27D34">
              <w:rPr>
                <w:sz w:val="20"/>
                <w:szCs w:val="20"/>
              </w:rPr>
              <w:t>No</w:t>
            </w:r>
          </w:p>
          <w:p w14:paraId="3A905C49" w14:textId="77777777" w:rsidR="00182834" w:rsidRDefault="00182834" w:rsidP="00B37214">
            <w:pPr>
              <w:pStyle w:val="HPRAArabicNumeralBulletedList"/>
              <w:numPr>
                <w:ilvl w:val="0"/>
                <w:numId w:val="0"/>
              </w:numPr>
              <w:spacing w:before="60" w:after="60"/>
              <w:rPr>
                <w:lang w:val="en-GB"/>
              </w:rPr>
            </w:pPr>
          </w:p>
          <w:p w14:paraId="396DEE54" w14:textId="33BEC9BE" w:rsidR="00182834" w:rsidRDefault="00182834" w:rsidP="00B37214">
            <w:pPr>
              <w:spacing w:before="60" w:after="60"/>
              <w:jc w:val="both"/>
              <w:rPr>
                <w:sz w:val="20"/>
                <w:szCs w:val="20"/>
              </w:rPr>
            </w:pPr>
            <w:r>
              <w:rPr>
                <w:sz w:val="20"/>
                <w:szCs w:val="20"/>
              </w:rPr>
              <w:t>If yes, please provide details of the comparator device, including its classification and any information necessary for the identification of the comparator device</w:t>
            </w:r>
            <w:r w:rsidR="00511267">
              <w:rPr>
                <w:sz w:val="20"/>
                <w:szCs w:val="20"/>
              </w:rPr>
              <w:t>.</w:t>
            </w:r>
          </w:p>
          <w:p w14:paraId="31FF3012" w14:textId="132D54AA" w:rsidR="00EB0A6F" w:rsidRPr="00B37214" w:rsidRDefault="00182834" w:rsidP="00B37214">
            <w:pPr>
              <w:pStyle w:val="HPRAArabicNumeralBulletedList"/>
              <w:numPr>
                <w:ilvl w:val="0"/>
                <w:numId w:val="0"/>
              </w:numPr>
              <w:spacing w:before="60" w:after="6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bl>
    <w:p w14:paraId="1A3976F5" w14:textId="77777777" w:rsidR="00BD37BA" w:rsidRPr="00F94DA4" w:rsidRDefault="00BD37BA" w:rsidP="00BD37BA">
      <w:pPr>
        <w:pStyle w:val="HPRAMainBodyText"/>
        <w:rPr>
          <w:lang w:val="en-GB"/>
        </w:rPr>
      </w:pPr>
    </w:p>
    <w:p w14:paraId="7729ECDD" w14:textId="77777777" w:rsidR="00BD37BA" w:rsidRDefault="00BD37BA" w:rsidP="00BD37BA">
      <w:pPr>
        <w:pStyle w:val="HPRAMainBodyText"/>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62"/>
        <w:gridCol w:w="7932"/>
      </w:tblGrid>
      <w:tr w:rsidR="00876D49" w:rsidRPr="00F94DA4" w14:paraId="6BE20EEA" w14:textId="77777777" w:rsidTr="002C264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70E3DB" w14:textId="77777777" w:rsidR="00876D49" w:rsidRPr="00F94DA4" w:rsidRDefault="00876D49" w:rsidP="00B37214">
            <w:pPr>
              <w:pStyle w:val="HPRAHeadingL1"/>
              <w:numPr>
                <w:ilvl w:val="0"/>
                <w:numId w:val="0"/>
              </w:numPr>
              <w:spacing w:before="60" w:after="60"/>
              <w:ind w:left="360"/>
              <w:jc w:val="center"/>
              <w:rPr>
                <w:i/>
                <w:lang w:val="en-GB"/>
              </w:rPr>
            </w:pPr>
            <w:r>
              <w:rPr>
                <w:lang w:val="en-GB"/>
              </w:rPr>
              <w:t>SECTION C</w:t>
            </w:r>
            <w:r w:rsidRPr="00F94DA4">
              <w:rPr>
                <w:lang w:val="en-GB"/>
              </w:rPr>
              <w:t xml:space="preserve">: </w:t>
            </w:r>
            <w:r>
              <w:rPr>
                <w:lang w:val="en-GB"/>
              </w:rPr>
              <w:t>Clinical Investigation</w:t>
            </w:r>
            <w:r w:rsidRPr="00F94DA4">
              <w:rPr>
                <w:lang w:val="en-GB"/>
              </w:rPr>
              <w:t xml:space="preserve"> information</w:t>
            </w:r>
          </w:p>
        </w:tc>
      </w:tr>
      <w:tr w:rsidR="00182834" w:rsidRPr="00F94DA4" w14:paraId="0934B874" w14:textId="77777777" w:rsidTr="00723365">
        <w:trPr>
          <w:trHeight w:val="414"/>
          <w:jc w:val="center"/>
        </w:trPr>
        <w:tc>
          <w:tcPr>
            <w:tcW w:w="331" w:type="pct"/>
            <w:tcBorders>
              <w:top w:val="single" w:sz="4" w:space="0" w:color="auto"/>
              <w:left w:val="single" w:sz="4" w:space="0" w:color="auto"/>
              <w:bottom w:val="single" w:sz="4" w:space="0" w:color="auto"/>
              <w:right w:val="nil"/>
            </w:tcBorders>
          </w:tcPr>
          <w:p w14:paraId="7C4B75D7" w14:textId="486A3BEF" w:rsidR="00182834" w:rsidRPr="00D135AB" w:rsidRDefault="008951F7" w:rsidP="00B37214">
            <w:pPr>
              <w:pStyle w:val="HPRAArabicNumeralBulletedList"/>
              <w:numPr>
                <w:ilvl w:val="0"/>
                <w:numId w:val="0"/>
              </w:numPr>
              <w:spacing w:before="60" w:after="60"/>
              <w:rPr>
                <w:color w:val="0057B8" w:themeColor="accent3"/>
              </w:rPr>
            </w:pPr>
            <w:r w:rsidRPr="00D135AB">
              <w:rPr>
                <w:color w:val="0057B8" w:themeColor="accent3"/>
              </w:rPr>
              <w:t>1</w:t>
            </w:r>
          </w:p>
        </w:tc>
        <w:tc>
          <w:tcPr>
            <w:tcW w:w="4669" w:type="pct"/>
            <w:tcBorders>
              <w:top w:val="single" w:sz="4" w:space="0" w:color="auto"/>
              <w:left w:val="nil"/>
              <w:bottom w:val="single" w:sz="4" w:space="0" w:color="auto"/>
              <w:right w:val="single" w:sz="4" w:space="0" w:color="auto"/>
            </w:tcBorders>
          </w:tcPr>
          <w:p w14:paraId="1D776A46" w14:textId="6654F0E7" w:rsidR="00182834" w:rsidRPr="00D135AB" w:rsidRDefault="00C149A9" w:rsidP="00B37214">
            <w:pPr>
              <w:pStyle w:val="HPRAArabicNumeralBulletedList"/>
              <w:numPr>
                <w:ilvl w:val="0"/>
                <w:numId w:val="0"/>
              </w:numPr>
              <w:spacing w:before="60" w:after="60"/>
              <w:contextualSpacing w:val="0"/>
            </w:pPr>
            <w:r>
              <w:rPr>
                <w:lang w:val="en-GB"/>
              </w:rPr>
              <w:t xml:space="preserve">Full title of </w:t>
            </w:r>
            <w:r w:rsidR="00511267">
              <w:rPr>
                <w:lang w:val="en-GB"/>
              </w:rPr>
              <w:t>c</w:t>
            </w:r>
            <w:r>
              <w:rPr>
                <w:lang w:val="en-GB"/>
              </w:rPr>
              <w:t xml:space="preserve">linical </w:t>
            </w:r>
            <w:r w:rsidR="00511267">
              <w:rPr>
                <w:lang w:val="en-GB"/>
              </w:rPr>
              <w:t>i</w:t>
            </w:r>
            <w:r>
              <w:rPr>
                <w:lang w:val="en-GB"/>
              </w:rPr>
              <w:t>nvestigation</w:t>
            </w:r>
            <w:r w:rsidR="002C264D">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44CF12EB" w14:textId="77777777" w:rsidTr="00723365">
        <w:trPr>
          <w:trHeight w:val="414"/>
          <w:jc w:val="center"/>
        </w:trPr>
        <w:tc>
          <w:tcPr>
            <w:tcW w:w="331" w:type="pct"/>
            <w:tcBorders>
              <w:top w:val="single" w:sz="4" w:space="0" w:color="auto"/>
              <w:left w:val="single" w:sz="4" w:space="0" w:color="auto"/>
              <w:bottom w:val="single" w:sz="4" w:space="0" w:color="auto"/>
              <w:right w:val="nil"/>
            </w:tcBorders>
          </w:tcPr>
          <w:p w14:paraId="2D51528C" w14:textId="2FA6B2A1" w:rsidR="00182834" w:rsidRPr="00D135AB" w:rsidRDefault="00C149A9" w:rsidP="00B37214">
            <w:pPr>
              <w:pStyle w:val="HPRAArabicNumeralBulletedList"/>
              <w:numPr>
                <w:ilvl w:val="0"/>
                <w:numId w:val="0"/>
              </w:numPr>
              <w:spacing w:before="60" w:after="60"/>
              <w:rPr>
                <w:color w:val="0057B8" w:themeColor="accent3"/>
              </w:rPr>
            </w:pPr>
            <w:r w:rsidRPr="00D135AB">
              <w:rPr>
                <w:color w:val="0057B8" w:themeColor="accent3"/>
              </w:rPr>
              <w:t>2</w:t>
            </w:r>
          </w:p>
        </w:tc>
        <w:tc>
          <w:tcPr>
            <w:tcW w:w="4669" w:type="pct"/>
            <w:tcBorders>
              <w:top w:val="single" w:sz="4" w:space="0" w:color="auto"/>
              <w:left w:val="nil"/>
              <w:bottom w:val="single" w:sz="4" w:space="0" w:color="auto"/>
              <w:right w:val="single" w:sz="4" w:space="0" w:color="auto"/>
            </w:tcBorders>
          </w:tcPr>
          <w:p w14:paraId="23D88766" w14:textId="1E1B6F81" w:rsidR="00182834" w:rsidRPr="00D135AB" w:rsidRDefault="00C149A9" w:rsidP="00B37214">
            <w:pPr>
              <w:pStyle w:val="HPRAArabicNumeralBulletedList"/>
              <w:numPr>
                <w:ilvl w:val="0"/>
                <w:numId w:val="0"/>
              </w:numPr>
              <w:spacing w:before="60" w:after="60"/>
              <w:ind w:left="709" w:hanging="709"/>
              <w:contextualSpacing w:val="0"/>
              <w:rPr>
                <w:lang w:val="en-GB"/>
              </w:rPr>
            </w:pPr>
            <w:r>
              <w:rPr>
                <w:lang w:val="en-GB"/>
              </w:rPr>
              <w:t xml:space="preserve">Short </w:t>
            </w:r>
            <w:r w:rsidR="00511267">
              <w:rPr>
                <w:lang w:val="en-GB"/>
              </w:rPr>
              <w:t>t</w:t>
            </w:r>
            <w:r>
              <w:rPr>
                <w:lang w:val="en-GB"/>
              </w:rPr>
              <w:t xml:space="preserve">itle of </w:t>
            </w:r>
            <w:r w:rsidR="00511267">
              <w:rPr>
                <w:lang w:val="en-GB"/>
              </w:rPr>
              <w:t>c</w:t>
            </w:r>
            <w:r>
              <w:rPr>
                <w:lang w:val="en-GB"/>
              </w:rPr>
              <w:t>linical</w:t>
            </w:r>
            <w:r w:rsidR="00511267">
              <w:rPr>
                <w:lang w:val="en-GB"/>
              </w:rPr>
              <w:t xml:space="preserve"> i</w:t>
            </w:r>
            <w:r>
              <w:rPr>
                <w:lang w:val="en-GB"/>
              </w:rPr>
              <w:t>nvestigation (if applicable)</w:t>
            </w:r>
            <w:r w:rsidR="002C264D">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2523AB9B" w14:textId="77777777" w:rsidTr="00723365">
        <w:trPr>
          <w:trHeight w:val="414"/>
          <w:jc w:val="center"/>
        </w:trPr>
        <w:tc>
          <w:tcPr>
            <w:tcW w:w="331" w:type="pct"/>
            <w:tcBorders>
              <w:top w:val="single" w:sz="4" w:space="0" w:color="auto"/>
              <w:left w:val="single" w:sz="4" w:space="0" w:color="auto"/>
              <w:bottom w:val="single" w:sz="4" w:space="0" w:color="auto"/>
              <w:right w:val="nil"/>
            </w:tcBorders>
          </w:tcPr>
          <w:p w14:paraId="38C5D4F5" w14:textId="631FF20E" w:rsidR="00182834" w:rsidRPr="00D135AB" w:rsidRDefault="00C149A9" w:rsidP="00B37214">
            <w:pPr>
              <w:pStyle w:val="HPRAArabicNumeralBulletedList"/>
              <w:numPr>
                <w:ilvl w:val="0"/>
                <w:numId w:val="0"/>
              </w:numPr>
              <w:spacing w:before="60" w:after="60"/>
              <w:rPr>
                <w:color w:val="0057B8" w:themeColor="accent3"/>
              </w:rPr>
            </w:pPr>
            <w:r w:rsidRPr="00D135AB">
              <w:rPr>
                <w:color w:val="0057B8" w:themeColor="accent3"/>
              </w:rPr>
              <w:t>3</w:t>
            </w:r>
          </w:p>
        </w:tc>
        <w:tc>
          <w:tcPr>
            <w:tcW w:w="4669" w:type="pct"/>
            <w:tcBorders>
              <w:top w:val="single" w:sz="4" w:space="0" w:color="auto"/>
              <w:left w:val="nil"/>
              <w:bottom w:val="single" w:sz="4" w:space="0" w:color="auto"/>
              <w:right w:val="single" w:sz="4" w:space="0" w:color="auto"/>
            </w:tcBorders>
          </w:tcPr>
          <w:p w14:paraId="188799CA" w14:textId="567A3E53" w:rsidR="00182834" w:rsidRPr="00D135AB" w:rsidRDefault="00C149A9" w:rsidP="00B37214">
            <w:pPr>
              <w:pStyle w:val="HPRAArabicNumeralBulletedList"/>
              <w:numPr>
                <w:ilvl w:val="0"/>
                <w:numId w:val="0"/>
              </w:numPr>
              <w:spacing w:before="60" w:after="60"/>
              <w:contextualSpacing w:val="0"/>
            </w:pPr>
            <w:r>
              <w:rPr>
                <w:lang w:val="en-GB"/>
              </w:rPr>
              <w:t>Title for lay persons</w:t>
            </w:r>
            <w:r w:rsidR="002C264D">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C149A9" w:rsidRPr="00F94DA4" w14:paraId="46356FEB" w14:textId="77777777" w:rsidTr="00723365">
        <w:trPr>
          <w:trHeight w:val="414"/>
          <w:jc w:val="center"/>
        </w:trPr>
        <w:tc>
          <w:tcPr>
            <w:tcW w:w="331" w:type="pct"/>
            <w:tcBorders>
              <w:top w:val="single" w:sz="4" w:space="0" w:color="auto"/>
              <w:left w:val="single" w:sz="4" w:space="0" w:color="auto"/>
              <w:bottom w:val="single" w:sz="4" w:space="0" w:color="auto"/>
              <w:right w:val="nil"/>
            </w:tcBorders>
          </w:tcPr>
          <w:p w14:paraId="66E2080D" w14:textId="7F1FE0BE" w:rsidR="00C149A9" w:rsidRPr="00D135AB" w:rsidRDefault="00403B93" w:rsidP="00B37214">
            <w:pPr>
              <w:pStyle w:val="HPRAArabicNumeralBulletedList"/>
              <w:numPr>
                <w:ilvl w:val="0"/>
                <w:numId w:val="0"/>
              </w:numPr>
              <w:spacing w:before="60" w:after="60"/>
              <w:rPr>
                <w:color w:val="0057B8" w:themeColor="accent3"/>
              </w:rPr>
            </w:pPr>
            <w:r w:rsidRPr="00D135AB">
              <w:rPr>
                <w:color w:val="0057B8" w:themeColor="accent3"/>
              </w:rPr>
              <w:t>4</w:t>
            </w:r>
          </w:p>
        </w:tc>
        <w:tc>
          <w:tcPr>
            <w:tcW w:w="4669" w:type="pct"/>
            <w:tcBorders>
              <w:top w:val="single" w:sz="4" w:space="0" w:color="auto"/>
              <w:left w:val="nil"/>
              <w:bottom w:val="single" w:sz="4" w:space="0" w:color="auto"/>
              <w:right w:val="single" w:sz="4" w:space="0" w:color="auto"/>
            </w:tcBorders>
          </w:tcPr>
          <w:p w14:paraId="6D3A1D17" w14:textId="7CE4EBF5" w:rsidR="00C149A9" w:rsidRDefault="00403B93" w:rsidP="00B37214">
            <w:pPr>
              <w:pStyle w:val="HPRAArabicNumeralBulletedList"/>
              <w:numPr>
                <w:ilvl w:val="0"/>
                <w:numId w:val="0"/>
              </w:numPr>
              <w:spacing w:before="60" w:after="60"/>
              <w:jc w:val="both"/>
              <w:rPr>
                <w:lang w:val="en-GB"/>
              </w:rPr>
            </w:pPr>
            <w:r>
              <w:rPr>
                <w:lang w:val="en-GB"/>
              </w:rPr>
              <w:t xml:space="preserve">Summary of the </w:t>
            </w:r>
            <w:r w:rsidR="00804DBC">
              <w:rPr>
                <w:lang w:val="en-GB"/>
              </w:rPr>
              <w:t>Clinical Investigation Plan (</w:t>
            </w:r>
            <w:r>
              <w:rPr>
                <w:lang w:val="en-GB"/>
              </w:rPr>
              <w:t>CIP</w:t>
            </w:r>
            <w:r w:rsidR="00804DBC">
              <w:rPr>
                <w:lang w:val="en-GB"/>
              </w:rPr>
              <w:t>)</w:t>
            </w:r>
            <w:r>
              <w:rPr>
                <w:lang w:val="en-GB"/>
              </w:rPr>
              <w:t xml:space="preserve">, including the objectives of the </w:t>
            </w:r>
            <w:r w:rsidR="00937A39">
              <w:rPr>
                <w:lang w:val="en-GB"/>
              </w:rPr>
              <w:t>c</w:t>
            </w:r>
            <w:r>
              <w:rPr>
                <w:lang w:val="en-GB"/>
              </w:rPr>
              <w:t xml:space="preserve">linical </w:t>
            </w:r>
            <w:r w:rsidR="00937A39">
              <w:rPr>
                <w:lang w:val="en-GB"/>
              </w:rPr>
              <w:t>i</w:t>
            </w:r>
            <w:r>
              <w:rPr>
                <w:lang w:val="en-GB"/>
              </w:rPr>
              <w:t xml:space="preserve">nvestigation, the number and gender of subjects, criteria for subject selection, whether there are any subjects under 18 years of age, design of the investigation and planned dates of commencement and completion of the </w:t>
            </w:r>
            <w:r w:rsidR="00937A39">
              <w:rPr>
                <w:lang w:val="en-GB"/>
              </w:rPr>
              <w:t>c</w:t>
            </w:r>
            <w:r>
              <w:rPr>
                <w:lang w:val="en-GB"/>
              </w:rPr>
              <w:t xml:space="preserve">linical </w:t>
            </w:r>
            <w:r w:rsidR="00937A39">
              <w:rPr>
                <w:lang w:val="en-GB"/>
              </w:rPr>
              <w:t>i</w:t>
            </w:r>
            <w:r w:rsidR="00526A4F">
              <w:rPr>
                <w:lang w:val="en-GB"/>
              </w:rPr>
              <w:t>nvestigation:</w:t>
            </w:r>
          </w:p>
          <w:p w14:paraId="085BD635" w14:textId="4D15BCFF" w:rsidR="00403B93" w:rsidRPr="00D135AB" w:rsidRDefault="00403B93" w:rsidP="00B37214">
            <w:pPr>
              <w:pStyle w:val="HPRAArabicNumeralBulletedList"/>
              <w:numPr>
                <w:ilvl w:val="0"/>
                <w:numId w:val="0"/>
              </w:numPr>
              <w:spacing w:before="60" w:after="60"/>
            </w:pPr>
            <w:r w:rsidRPr="00F94DA4">
              <w:rPr>
                <w:b/>
                <w:lang w:val="en-GB"/>
              </w:rPr>
              <w:lastRenderedPageBreak/>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C149A9" w:rsidRPr="00F94DA4" w14:paraId="5C701940"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43D7DD86" w14:textId="1056F4D9" w:rsidR="00C149A9" w:rsidRPr="00D135AB" w:rsidRDefault="00403B93" w:rsidP="00B37214">
            <w:pPr>
              <w:pStyle w:val="HPRAArabicNumeralBulletedList"/>
              <w:numPr>
                <w:ilvl w:val="0"/>
                <w:numId w:val="0"/>
              </w:numPr>
              <w:spacing w:before="60" w:after="60"/>
              <w:rPr>
                <w:color w:val="0057B8" w:themeColor="accent3"/>
              </w:rPr>
            </w:pPr>
            <w:r w:rsidRPr="00D135AB">
              <w:rPr>
                <w:color w:val="0057B8" w:themeColor="accent3"/>
              </w:rPr>
              <w:lastRenderedPageBreak/>
              <w:t>5</w:t>
            </w:r>
          </w:p>
        </w:tc>
        <w:tc>
          <w:tcPr>
            <w:tcW w:w="4669" w:type="pct"/>
            <w:tcBorders>
              <w:top w:val="single" w:sz="4" w:space="0" w:color="auto"/>
              <w:left w:val="nil"/>
              <w:bottom w:val="single" w:sz="4" w:space="0" w:color="auto"/>
              <w:right w:val="single" w:sz="4" w:space="0" w:color="auto"/>
            </w:tcBorders>
          </w:tcPr>
          <w:p w14:paraId="4B5A25FC" w14:textId="7E349021" w:rsidR="00C149A9" w:rsidRPr="00D135AB" w:rsidRDefault="00403B93" w:rsidP="00B37214">
            <w:pPr>
              <w:pStyle w:val="HPRAArabicNumeralBulletedList"/>
              <w:numPr>
                <w:ilvl w:val="0"/>
                <w:numId w:val="0"/>
              </w:numPr>
              <w:spacing w:before="60" w:after="60"/>
              <w:contextualSpacing w:val="0"/>
            </w:pPr>
            <w:r>
              <w:rPr>
                <w:lang w:val="en-GB"/>
              </w:rPr>
              <w:t xml:space="preserve">CIP </w:t>
            </w:r>
            <w:r w:rsidR="00937A39">
              <w:rPr>
                <w:lang w:val="en-GB"/>
              </w:rPr>
              <w:t>c</w:t>
            </w:r>
            <w:r>
              <w:rPr>
                <w:lang w:val="en-GB"/>
              </w:rPr>
              <w:t>ode</w:t>
            </w:r>
            <w:r w:rsidR="002C264D">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403B93" w:rsidRPr="00F94DA4" w14:paraId="516B5879"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5A0F61CA" w14:textId="37C84FA3" w:rsidR="00403B93" w:rsidRPr="00D135AB" w:rsidRDefault="00403B93" w:rsidP="00B37214">
            <w:pPr>
              <w:pStyle w:val="HPRAArabicNumeralBulletedList"/>
              <w:numPr>
                <w:ilvl w:val="0"/>
                <w:numId w:val="0"/>
              </w:numPr>
              <w:spacing w:before="60" w:after="60"/>
              <w:rPr>
                <w:color w:val="0057B8" w:themeColor="accent3"/>
              </w:rPr>
            </w:pPr>
            <w:r w:rsidRPr="00D135AB">
              <w:rPr>
                <w:color w:val="0057B8" w:themeColor="accent3"/>
              </w:rPr>
              <w:t>6</w:t>
            </w:r>
          </w:p>
        </w:tc>
        <w:tc>
          <w:tcPr>
            <w:tcW w:w="4669" w:type="pct"/>
            <w:tcBorders>
              <w:top w:val="single" w:sz="4" w:space="0" w:color="auto"/>
              <w:left w:val="nil"/>
              <w:bottom w:val="single" w:sz="4" w:space="0" w:color="auto"/>
              <w:right w:val="single" w:sz="4" w:space="0" w:color="auto"/>
            </w:tcBorders>
          </w:tcPr>
          <w:p w14:paraId="1B276571" w14:textId="38418B7A" w:rsidR="00403B93" w:rsidRDefault="00403B93" w:rsidP="00B37214">
            <w:pPr>
              <w:pStyle w:val="HPRAArabicNumeralBulletedList"/>
              <w:numPr>
                <w:ilvl w:val="0"/>
                <w:numId w:val="0"/>
              </w:numPr>
              <w:spacing w:before="60" w:after="60"/>
              <w:contextualSpacing w:val="0"/>
              <w:rPr>
                <w:lang w:val="en-GB"/>
              </w:rPr>
            </w:pPr>
            <w:r>
              <w:rPr>
                <w:lang w:val="en-GB"/>
              </w:rPr>
              <w:t xml:space="preserve">CIP </w:t>
            </w:r>
            <w:r w:rsidR="00937A39">
              <w:rPr>
                <w:lang w:val="en-GB"/>
              </w:rPr>
              <w:t>v</w:t>
            </w:r>
            <w:r>
              <w:rPr>
                <w:lang w:val="en-GB"/>
              </w:rPr>
              <w:t xml:space="preserve">ersion </w:t>
            </w:r>
            <w:r w:rsidR="00937A39">
              <w:rPr>
                <w:lang w:val="en-GB"/>
              </w:rPr>
              <w:t>n</w:t>
            </w:r>
            <w:r>
              <w:rPr>
                <w:lang w:val="en-GB"/>
              </w:rPr>
              <w:t>umber</w:t>
            </w:r>
            <w:r w:rsidR="002C264D">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403B93" w:rsidRPr="00F94DA4" w14:paraId="3159D75C"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3C6CF640" w14:textId="3D18DCD2" w:rsidR="00403B93" w:rsidRPr="00D135AB" w:rsidRDefault="00403B93" w:rsidP="00B37214">
            <w:pPr>
              <w:pStyle w:val="HPRAArabicNumeralBulletedList"/>
              <w:numPr>
                <w:ilvl w:val="0"/>
                <w:numId w:val="0"/>
              </w:numPr>
              <w:spacing w:before="60" w:after="60"/>
              <w:rPr>
                <w:color w:val="0057B8" w:themeColor="accent3"/>
              </w:rPr>
            </w:pPr>
            <w:r w:rsidRPr="00D135AB">
              <w:rPr>
                <w:color w:val="0057B8" w:themeColor="accent3"/>
              </w:rPr>
              <w:t>7</w:t>
            </w:r>
          </w:p>
        </w:tc>
        <w:tc>
          <w:tcPr>
            <w:tcW w:w="4669" w:type="pct"/>
            <w:tcBorders>
              <w:top w:val="single" w:sz="4" w:space="0" w:color="auto"/>
              <w:left w:val="nil"/>
              <w:bottom w:val="single" w:sz="4" w:space="0" w:color="auto"/>
              <w:right w:val="single" w:sz="4" w:space="0" w:color="auto"/>
            </w:tcBorders>
          </w:tcPr>
          <w:p w14:paraId="3B2FBC5C" w14:textId="52506E11" w:rsidR="00403B93" w:rsidRDefault="00403B93" w:rsidP="00B37214">
            <w:pPr>
              <w:pStyle w:val="HPRAArabicNumeralBulletedList"/>
              <w:numPr>
                <w:ilvl w:val="0"/>
                <w:numId w:val="0"/>
              </w:numPr>
              <w:spacing w:before="60" w:after="60"/>
              <w:contextualSpacing w:val="0"/>
              <w:rPr>
                <w:lang w:val="en-GB"/>
              </w:rPr>
            </w:pPr>
            <w:r>
              <w:rPr>
                <w:lang w:val="en-GB"/>
              </w:rPr>
              <w:t xml:space="preserve">CIP </w:t>
            </w:r>
            <w:r w:rsidR="00937A39">
              <w:rPr>
                <w:lang w:val="en-GB"/>
              </w:rPr>
              <w:t>v</w:t>
            </w:r>
            <w:r>
              <w:rPr>
                <w:lang w:val="en-GB"/>
              </w:rPr>
              <w:t xml:space="preserve">ersion </w:t>
            </w:r>
            <w:r w:rsidR="00937A39">
              <w:rPr>
                <w:lang w:val="en-GB"/>
              </w:rPr>
              <w:t>d</w:t>
            </w:r>
            <w:r>
              <w:rPr>
                <w:lang w:val="en-GB"/>
              </w:rPr>
              <w:t>ate</w:t>
            </w:r>
            <w:r w:rsidR="002C264D">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403B93" w:rsidRPr="00F94DA4" w14:paraId="379A929A"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016EB316" w14:textId="55BBD1CC" w:rsidR="00403B93" w:rsidRPr="00D135AB" w:rsidRDefault="00403B93" w:rsidP="00B37214">
            <w:pPr>
              <w:pStyle w:val="HPRAArabicNumeralBulletedList"/>
              <w:numPr>
                <w:ilvl w:val="0"/>
                <w:numId w:val="0"/>
              </w:numPr>
              <w:spacing w:before="60" w:after="60"/>
              <w:rPr>
                <w:color w:val="0057B8" w:themeColor="accent3"/>
              </w:rPr>
            </w:pPr>
            <w:r w:rsidRPr="00D135AB">
              <w:rPr>
                <w:color w:val="0057B8" w:themeColor="accent3"/>
              </w:rPr>
              <w:t>8</w:t>
            </w:r>
          </w:p>
        </w:tc>
        <w:tc>
          <w:tcPr>
            <w:tcW w:w="4669" w:type="pct"/>
            <w:tcBorders>
              <w:top w:val="single" w:sz="4" w:space="0" w:color="auto"/>
              <w:left w:val="nil"/>
              <w:bottom w:val="single" w:sz="4" w:space="0" w:color="auto"/>
              <w:right w:val="single" w:sz="4" w:space="0" w:color="auto"/>
            </w:tcBorders>
          </w:tcPr>
          <w:p w14:paraId="319487BC" w14:textId="77777777" w:rsidR="00403B93" w:rsidRDefault="00403B93" w:rsidP="00B37214">
            <w:pPr>
              <w:pStyle w:val="HPRAArabicNumeralBulletedList"/>
              <w:numPr>
                <w:ilvl w:val="0"/>
                <w:numId w:val="0"/>
              </w:numPr>
              <w:spacing w:before="60" w:after="60"/>
              <w:jc w:val="both"/>
              <w:rPr>
                <w:lang w:val="en-GB"/>
              </w:rPr>
            </w:pPr>
            <w:r>
              <w:rPr>
                <w:lang w:val="en-GB"/>
              </w:rPr>
              <w:t>Has this CI been the subject of a scientific review/opinion from a regulatory authority?</w:t>
            </w:r>
          </w:p>
          <w:p w14:paraId="2DD3249F" w14:textId="77777777" w:rsidR="00403B93" w:rsidRPr="00D135AB" w:rsidRDefault="00403B93" w:rsidP="00B37214">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671937">
              <w:rPr>
                <w:sz w:val="20"/>
                <w:szCs w:val="20"/>
                <w:lang w:val="en-GB"/>
              </w:rPr>
            </w:r>
            <w:r w:rsidR="00671937">
              <w:rPr>
                <w:sz w:val="20"/>
                <w:szCs w:val="20"/>
                <w:lang w:val="en-GB"/>
              </w:rPr>
              <w:fldChar w:fldCharType="separate"/>
            </w:r>
            <w:r w:rsidRPr="00D135AB">
              <w:rPr>
                <w:sz w:val="20"/>
                <w:szCs w:val="20"/>
              </w:rPr>
              <w:fldChar w:fldCharType="end"/>
            </w:r>
            <w:r w:rsidRPr="00D135AB">
              <w:rPr>
                <w:sz w:val="20"/>
                <w:szCs w:val="20"/>
              </w:rPr>
              <w:t xml:space="preserve"> Yes</w:t>
            </w:r>
          </w:p>
          <w:p w14:paraId="0ED90B7E" w14:textId="5600682A" w:rsidR="00403B93" w:rsidRPr="00B37214" w:rsidRDefault="00403B93" w:rsidP="00B37214">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671937">
              <w:rPr>
                <w:sz w:val="20"/>
                <w:szCs w:val="20"/>
              </w:rPr>
            </w:r>
            <w:r w:rsidR="00671937">
              <w:rPr>
                <w:sz w:val="20"/>
                <w:szCs w:val="20"/>
              </w:rPr>
              <w:fldChar w:fldCharType="separate"/>
            </w:r>
            <w:r w:rsidRPr="00D135AB">
              <w:rPr>
                <w:sz w:val="20"/>
                <w:szCs w:val="20"/>
              </w:rPr>
              <w:fldChar w:fldCharType="end"/>
            </w:r>
            <w:r w:rsidRPr="00D135AB">
              <w:rPr>
                <w:sz w:val="20"/>
                <w:szCs w:val="20"/>
              </w:rPr>
              <w:t xml:space="preserve"> No</w:t>
            </w:r>
          </w:p>
        </w:tc>
      </w:tr>
      <w:tr w:rsidR="00403B93" w:rsidRPr="00F94DA4" w14:paraId="5983EFD4"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72117E9C" w14:textId="2D18264A" w:rsidR="00403B93" w:rsidRPr="00D135AB" w:rsidRDefault="00403B93" w:rsidP="00B37214">
            <w:pPr>
              <w:pStyle w:val="HPRAArabicNumeralBulletedList"/>
              <w:numPr>
                <w:ilvl w:val="0"/>
                <w:numId w:val="0"/>
              </w:numPr>
              <w:spacing w:before="60" w:after="60"/>
              <w:rPr>
                <w:color w:val="0057B8" w:themeColor="accent3"/>
              </w:rPr>
            </w:pPr>
            <w:r w:rsidRPr="00D135AB">
              <w:rPr>
                <w:color w:val="0057B8" w:themeColor="accent3"/>
              </w:rPr>
              <w:t>9</w:t>
            </w:r>
          </w:p>
        </w:tc>
        <w:tc>
          <w:tcPr>
            <w:tcW w:w="4669" w:type="pct"/>
            <w:tcBorders>
              <w:top w:val="single" w:sz="4" w:space="0" w:color="auto"/>
              <w:left w:val="nil"/>
              <w:bottom w:val="single" w:sz="4" w:space="0" w:color="auto"/>
              <w:right w:val="single" w:sz="4" w:space="0" w:color="auto"/>
            </w:tcBorders>
          </w:tcPr>
          <w:p w14:paraId="21075192" w14:textId="77777777" w:rsidR="00403B93" w:rsidRDefault="00403B93" w:rsidP="00B37214">
            <w:pPr>
              <w:pStyle w:val="HPRAArabicNumeralBulletedList"/>
              <w:numPr>
                <w:ilvl w:val="0"/>
                <w:numId w:val="0"/>
              </w:numPr>
              <w:spacing w:before="60" w:after="60"/>
              <w:rPr>
                <w:lang w:val="en-GB"/>
              </w:rPr>
            </w:pPr>
            <w:r>
              <w:rPr>
                <w:lang w:val="en-GB"/>
              </w:rPr>
              <w:t>Device development stage</w:t>
            </w:r>
          </w:p>
          <w:p w14:paraId="6C849CD0" w14:textId="1F6A4FB1" w:rsidR="00403B93" w:rsidRPr="00D135AB" w:rsidRDefault="00403B93" w:rsidP="00B37214">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671937">
              <w:rPr>
                <w:sz w:val="20"/>
                <w:szCs w:val="20"/>
                <w:lang w:val="en-GB"/>
              </w:rPr>
            </w:r>
            <w:r w:rsidR="00671937">
              <w:rPr>
                <w:sz w:val="20"/>
                <w:szCs w:val="20"/>
                <w:lang w:val="en-GB"/>
              </w:rPr>
              <w:fldChar w:fldCharType="separate"/>
            </w:r>
            <w:r w:rsidRPr="00D135AB">
              <w:rPr>
                <w:sz w:val="20"/>
                <w:szCs w:val="20"/>
              </w:rPr>
              <w:fldChar w:fldCharType="end"/>
            </w:r>
            <w:r w:rsidRPr="00D135AB">
              <w:rPr>
                <w:sz w:val="20"/>
                <w:szCs w:val="20"/>
              </w:rPr>
              <w:t xml:space="preserve"> Pilot </w:t>
            </w:r>
            <w:r w:rsidR="00937A39">
              <w:rPr>
                <w:sz w:val="20"/>
                <w:szCs w:val="20"/>
              </w:rPr>
              <w:t>s</w:t>
            </w:r>
            <w:r w:rsidRPr="00D135AB">
              <w:rPr>
                <w:sz w:val="20"/>
                <w:szCs w:val="20"/>
              </w:rPr>
              <w:t>tage</w:t>
            </w:r>
          </w:p>
          <w:p w14:paraId="3680BB98" w14:textId="3684A0AA" w:rsidR="00403B93" w:rsidRPr="00D135AB" w:rsidRDefault="00403B93" w:rsidP="00B37214">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671937">
              <w:rPr>
                <w:sz w:val="20"/>
                <w:szCs w:val="20"/>
                <w:lang w:val="en-GB"/>
              </w:rPr>
            </w:r>
            <w:r w:rsidR="00671937">
              <w:rPr>
                <w:sz w:val="20"/>
                <w:szCs w:val="20"/>
                <w:lang w:val="en-GB"/>
              </w:rPr>
              <w:fldChar w:fldCharType="separate"/>
            </w:r>
            <w:r w:rsidRPr="00D135AB">
              <w:rPr>
                <w:sz w:val="20"/>
                <w:szCs w:val="20"/>
              </w:rPr>
              <w:fldChar w:fldCharType="end"/>
            </w:r>
            <w:r w:rsidRPr="00D135AB">
              <w:rPr>
                <w:sz w:val="20"/>
                <w:szCs w:val="20"/>
              </w:rPr>
              <w:t xml:space="preserve"> Pivotal </w:t>
            </w:r>
            <w:r w:rsidR="00937A39">
              <w:rPr>
                <w:sz w:val="20"/>
                <w:szCs w:val="20"/>
              </w:rPr>
              <w:t>s</w:t>
            </w:r>
            <w:r w:rsidRPr="00D135AB">
              <w:rPr>
                <w:sz w:val="20"/>
                <w:szCs w:val="20"/>
              </w:rPr>
              <w:t>tage</w:t>
            </w:r>
          </w:p>
          <w:p w14:paraId="243327A0" w14:textId="68A8F1D1" w:rsidR="00403B93" w:rsidRPr="00B37214" w:rsidRDefault="00403B93" w:rsidP="00B37214">
            <w:pPr>
              <w:pStyle w:val="HPRAArabicNumeralBulletedList"/>
              <w:numPr>
                <w:ilvl w:val="0"/>
                <w:numId w:val="0"/>
              </w:numPr>
              <w:spacing w:before="60" w:after="60"/>
            </w:pPr>
            <w:r w:rsidRPr="00D135AB">
              <w:rPr>
                <w:lang w:val="en-GB"/>
              </w:rPr>
              <w:fldChar w:fldCharType="begin">
                <w:ffData>
                  <w:name w:val="Check66"/>
                  <w:enabled/>
                  <w:calcOnExit w:val="0"/>
                  <w:checkBox>
                    <w:sizeAuto/>
                    <w:default w:val="0"/>
                  </w:checkBox>
                </w:ffData>
              </w:fldChar>
            </w:r>
            <w:r w:rsidRPr="00D135AB">
              <w:rPr>
                <w:lang w:val="en-GB"/>
              </w:rPr>
              <w:instrText xml:space="preserve"> FORMCHECKBOX </w:instrText>
            </w:r>
            <w:r w:rsidR="00671937">
              <w:rPr>
                <w:lang w:val="en-GB"/>
              </w:rPr>
            </w:r>
            <w:r w:rsidR="00671937">
              <w:rPr>
                <w:lang w:val="en-GB"/>
              </w:rPr>
              <w:fldChar w:fldCharType="separate"/>
            </w:r>
            <w:r w:rsidRPr="00D135AB">
              <w:fldChar w:fldCharType="end"/>
            </w:r>
            <w:r w:rsidRPr="00D135AB">
              <w:t xml:space="preserve"> Post market</w:t>
            </w:r>
            <w:r>
              <w:t xml:space="preserve"> </w:t>
            </w:r>
            <w:r w:rsidR="00937A39">
              <w:t>s</w:t>
            </w:r>
            <w:r>
              <w:t>tage</w:t>
            </w:r>
          </w:p>
        </w:tc>
      </w:tr>
      <w:tr w:rsidR="00403B93" w:rsidRPr="00F94DA4" w14:paraId="302FB481" w14:textId="77777777" w:rsidTr="00723365">
        <w:trPr>
          <w:trHeight w:val="413"/>
          <w:jc w:val="center"/>
        </w:trPr>
        <w:tc>
          <w:tcPr>
            <w:tcW w:w="331" w:type="pct"/>
            <w:tcBorders>
              <w:top w:val="single" w:sz="4" w:space="0" w:color="auto"/>
              <w:left w:val="single" w:sz="4" w:space="0" w:color="auto"/>
              <w:bottom w:val="single" w:sz="4" w:space="0" w:color="auto"/>
              <w:right w:val="nil"/>
            </w:tcBorders>
          </w:tcPr>
          <w:p w14:paraId="66695AB2" w14:textId="33F7C9CD" w:rsidR="00403B93" w:rsidRDefault="00403B93" w:rsidP="00B37214">
            <w:pPr>
              <w:pStyle w:val="HPRAArabicNumeralBulletedList"/>
              <w:numPr>
                <w:ilvl w:val="0"/>
                <w:numId w:val="0"/>
              </w:numPr>
              <w:spacing w:before="60" w:after="60"/>
            </w:pPr>
            <w:r w:rsidRPr="00D135AB">
              <w:rPr>
                <w:color w:val="0057B8" w:themeColor="accent3"/>
              </w:rPr>
              <w:t>10</w:t>
            </w:r>
          </w:p>
        </w:tc>
        <w:tc>
          <w:tcPr>
            <w:tcW w:w="4669" w:type="pct"/>
            <w:tcBorders>
              <w:top w:val="single" w:sz="4" w:space="0" w:color="auto"/>
              <w:left w:val="nil"/>
              <w:bottom w:val="single" w:sz="4" w:space="0" w:color="auto"/>
              <w:right w:val="single" w:sz="4" w:space="0" w:color="auto"/>
            </w:tcBorders>
          </w:tcPr>
          <w:p w14:paraId="449944D4" w14:textId="5C73C811" w:rsidR="00403B93" w:rsidRDefault="00403B93" w:rsidP="00B37214">
            <w:pPr>
              <w:pStyle w:val="HPRAArabicNumeralBulletedList"/>
              <w:numPr>
                <w:ilvl w:val="0"/>
                <w:numId w:val="0"/>
              </w:numPr>
              <w:spacing w:before="60" w:after="60"/>
              <w:jc w:val="both"/>
              <w:rPr>
                <w:lang w:val="en-GB"/>
              </w:rPr>
            </w:pPr>
            <w:r>
              <w:rPr>
                <w:lang w:val="en-GB"/>
              </w:rPr>
              <w:t>In the case of a resubmission</w:t>
            </w:r>
            <w:r w:rsidR="00526A4F">
              <w:rPr>
                <w:lang w:val="en-GB"/>
              </w:rPr>
              <w:t>,</w:t>
            </w:r>
            <w:r>
              <w:rPr>
                <w:lang w:val="en-GB"/>
              </w:rPr>
              <w:t xml:space="preserve"> have any changes been made to address the conclusions of previous Competent Authority or Ethics Committee reviews?</w:t>
            </w:r>
          </w:p>
          <w:p w14:paraId="68021B1F" w14:textId="77777777" w:rsidR="00403B93" w:rsidRPr="00D27D34" w:rsidRDefault="00403B93" w:rsidP="00B37214">
            <w:pPr>
              <w:spacing w:before="60" w:after="60"/>
              <w:rPr>
                <w:sz w:val="20"/>
                <w:szCs w:val="20"/>
              </w:rPr>
            </w:pPr>
            <w:r w:rsidRPr="00D27D34">
              <w:rPr>
                <w:sz w:val="20"/>
                <w:szCs w:val="20"/>
                <w:lang w:val="en-GB"/>
              </w:rPr>
              <w:fldChar w:fldCharType="begin">
                <w:ffData>
                  <w:name w:val="Check66"/>
                  <w:enabled/>
                  <w:calcOnExit w:val="0"/>
                  <w:checkBox>
                    <w:sizeAuto/>
                    <w:default w:val="0"/>
                  </w:checkBox>
                </w:ffData>
              </w:fldChar>
            </w:r>
            <w:r w:rsidRPr="00D27D34">
              <w:rPr>
                <w:sz w:val="20"/>
                <w:szCs w:val="20"/>
                <w:lang w:val="en-GB"/>
              </w:rPr>
              <w:instrText xml:space="preserve"> FORMCHECKBOX </w:instrText>
            </w:r>
            <w:r w:rsidR="00671937">
              <w:rPr>
                <w:sz w:val="20"/>
                <w:szCs w:val="20"/>
                <w:lang w:val="en-GB"/>
              </w:rPr>
            </w:r>
            <w:r w:rsidR="00671937">
              <w:rPr>
                <w:sz w:val="20"/>
                <w:szCs w:val="20"/>
                <w:lang w:val="en-GB"/>
              </w:rPr>
              <w:fldChar w:fldCharType="separate"/>
            </w:r>
            <w:r w:rsidRPr="00D27D34">
              <w:rPr>
                <w:sz w:val="20"/>
                <w:szCs w:val="20"/>
              </w:rPr>
              <w:fldChar w:fldCharType="end"/>
            </w:r>
            <w:r w:rsidRPr="00D27D34">
              <w:rPr>
                <w:sz w:val="20"/>
                <w:szCs w:val="20"/>
              </w:rPr>
              <w:t xml:space="preserve"> Yes</w:t>
            </w:r>
          </w:p>
          <w:p w14:paraId="33D7693A" w14:textId="1FAFC487" w:rsidR="00403B93" w:rsidRDefault="00403B93" w:rsidP="00B37214">
            <w:pPr>
              <w:spacing w:before="60" w:after="60"/>
              <w:rPr>
                <w:sz w:val="20"/>
                <w:szCs w:val="20"/>
              </w:rPr>
            </w:pPr>
            <w:r w:rsidRPr="00D27D34">
              <w:rPr>
                <w:sz w:val="20"/>
                <w:szCs w:val="20"/>
              </w:rPr>
              <w:fldChar w:fldCharType="begin">
                <w:ffData>
                  <w:name w:val="Check66"/>
                  <w:enabled/>
                  <w:calcOnExit w:val="0"/>
                  <w:checkBox>
                    <w:sizeAuto/>
                    <w:default w:val="0"/>
                  </w:checkBox>
                </w:ffData>
              </w:fldChar>
            </w:r>
            <w:r w:rsidRPr="00D27D34">
              <w:rPr>
                <w:sz w:val="20"/>
                <w:szCs w:val="20"/>
              </w:rPr>
              <w:instrText xml:space="preserve"> FORMCHECKBOX </w:instrText>
            </w:r>
            <w:r w:rsidR="00671937">
              <w:rPr>
                <w:sz w:val="20"/>
                <w:szCs w:val="20"/>
              </w:rPr>
            </w:r>
            <w:r w:rsidR="00671937">
              <w:rPr>
                <w:sz w:val="20"/>
                <w:szCs w:val="20"/>
              </w:rPr>
              <w:fldChar w:fldCharType="separate"/>
            </w:r>
            <w:r w:rsidRPr="00D27D34">
              <w:rPr>
                <w:sz w:val="20"/>
                <w:szCs w:val="20"/>
              </w:rPr>
              <w:fldChar w:fldCharType="end"/>
            </w:r>
            <w:r w:rsidRPr="00D27D34">
              <w:rPr>
                <w:sz w:val="20"/>
                <w:szCs w:val="20"/>
              </w:rPr>
              <w:t xml:space="preserve"> No</w:t>
            </w:r>
          </w:p>
          <w:p w14:paraId="72C950DA" w14:textId="3451C19B" w:rsidR="00403B93" w:rsidRPr="00B37214" w:rsidRDefault="00403B93" w:rsidP="00B37214">
            <w:pPr>
              <w:spacing w:before="60" w:after="60"/>
              <w:jc w:val="both"/>
              <w:rPr>
                <w:sz w:val="20"/>
                <w:szCs w:val="20"/>
              </w:rPr>
            </w:pPr>
            <w:r>
              <w:rPr>
                <w:sz w:val="20"/>
                <w:szCs w:val="20"/>
              </w:rPr>
              <w:t xml:space="preserve">(If </w:t>
            </w:r>
            <w:r w:rsidR="00804DBC">
              <w:rPr>
                <w:sz w:val="20"/>
                <w:szCs w:val="20"/>
              </w:rPr>
              <w:t>y</w:t>
            </w:r>
            <w:r>
              <w:rPr>
                <w:sz w:val="20"/>
                <w:szCs w:val="20"/>
              </w:rPr>
              <w:t>es, please ensure that all changes are identified and a rationale for those changes is provided in accompanying documentation</w:t>
            </w:r>
            <w:r w:rsidR="00937A39">
              <w:rPr>
                <w:sz w:val="20"/>
                <w:szCs w:val="20"/>
              </w:rPr>
              <w:t>.</w:t>
            </w:r>
            <w:r>
              <w:rPr>
                <w:sz w:val="20"/>
                <w:szCs w:val="20"/>
              </w:rPr>
              <w:t>)</w:t>
            </w:r>
          </w:p>
        </w:tc>
      </w:tr>
    </w:tbl>
    <w:p w14:paraId="5A63165A" w14:textId="3F7D399D" w:rsidR="00876D49" w:rsidRDefault="00876D49" w:rsidP="00876D49">
      <w:pPr>
        <w:pStyle w:val="HPRAMainBodyText"/>
        <w:rPr>
          <w:lang w:val="en-GB"/>
        </w:rPr>
      </w:pPr>
    </w:p>
    <w:p w14:paraId="421821DD" w14:textId="77777777" w:rsidR="00B37214" w:rsidRDefault="00B37214" w:rsidP="00876D49">
      <w:pPr>
        <w:pStyle w:val="HPRAMainBodyText"/>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62"/>
        <w:gridCol w:w="6520"/>
        <w:gridCol w:w="1412"/>
      </w:tblGrid>
      <w:tr w:rsidR="00723365" w:rsidRPr="00F94DA4" w14:paraId="6BB529CF" w14:textId="77777777" w:rsidTr="00526A4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2554142" w14:textId="423E51AF" w:rsidR="00723365" w:rsidRPr="00F94DA4" w:rsidRDefault="00723365" w:rsidP="00723365">
            <w:pPr>
              <w:pStyle w:val="HPRAHeadingL1"/>
              <w:numPr>
                <w:ilvl w:val="0"/>
                <w:numId w:val="0"/>
              </w:numPr>
              <w:spacing w:before="60" w:after="60"/>
              <w:ind w:left="360"/>
              <w:jc w:val="center"/>
              <w:rPr>
                <w:i/>
                <w:lang w:val="en-GB"/>
              </w:rPr>
            </w:pPr>
            <w:r>
              <w:rPr>
                <w:lang w:val="en-GB"/>
              </w:rPr>
              <w:t>SECTION D</w:t>
            </w:r>
            <w:r w:rsidRPr="00F94DA4">
              <w:rPr>
                <w:lang w:val="en-GB"/>
              </w:rPr>
              <w:t xml:space="preserve">: </w:t>
            </w:r>
            <w:r>
              <w:rPr>
                <w:lang w:val="en-GB"/>
              </w:rPr>
              <w:t>documentation to be attached</w:t>
            </w:r>
          </w:p>
        </w:tc>
      </w:tr>
      <w:tr w:rsidR="00723365" w:rsidRPr="00F94DA4" w14:paraId="74D49955" w14:textId="77777777" w:rsidTr="00526A4F">
        <w:trPr>
          <w:trHeight w:val="414"/>
          <w:jc w:val="center"/>
        </w:trPr>
        <w:tc>
          <w:tcPr>
            <w:tcW w:w="5000" w:type="pct"/>
            <w:gridSpan w:val="3"/>
            <w:tcBorders>
              <w:top w:val="single" w:sz="4" w:space="0" w:color="auto"/>
              <w:left w:val="single" w:sz="4" w:space="0" w:color="auto"/>
              <w:bottom w:val="single" w:sz="4" w:space="0" w:color="auto"/>
              <w:right w:val="single" w:sz="4" w:space="0" w:color="auto"/>
            </w:tcBorders>
          </w:tcPr>
          <w:p w14:paraId="7C263A96" w14:textId="77777777" w:rsidR="00723365" w:rsidRDefault="00723365" w:rsidP="00B37214">
            <w:pPr>
              <w:rPr>
                <w:sz w:val="20"/>
                <w:szCs w:val="20"/>
              </w:rPr>
            </w:pPr>
            <w:r w:rsidRPr="00ED6003">
              <w:rPr>
                <w:sz w:val="20"/>
                <w:szCs w:val="20"/>
              </w:rPr>
              <w:t>The following list is guidance only and is not exhaustive.</w:t>
            </w:r>
            <w:r>
              <w:rPr>
                <w:sz w:val="20"/>
                <w:szCs w:val="20"/>
              </w:rPr>
              <w:t xml:space="preserve"> Annex XV of the MDR 2017/745 sets out the full description of documentation required for a clinical investigation.</w:t>
            </w:r>
            <w:r w:rsidRPr="00ED6003">
              <w:rPr>
                <w:sz w:val="20"/>
                <w:szCs w:val="20"/>
              </w:rPr>
              <w:t xml:space="preserve"> Additional requests for documentation and information may be made following </w:t>
            </w:r>
            <w:r>
              <w:rPr>
                <w:sz w:val="20"/>
                <w:szCs w:val="20"/>
              </w:rPr>
              <w:t xml:space="preserve">submission of </w:t>
            </w:r>
            <w:r w:rsidRPr="00ED6003">
              <w:rPr>
                <w:sz w:val="20"/>
                <w:szCs w:val="20"/>
              </w:rPr>
              <w:t>the application. The below list outlines the minimum level of information required for this application to be validated.</w:t>
            </w:r>
            <w:r>
              <w:rPr>
                <w:sz w:val="20"/>
                <w:szCs w:val="20"/>
              </w:rPr>
              <w:t xml:space="preserve"> Please ensure that all questions are answered. </w:t>
            </w:r>
          </w:p>
          <w:p w14:paraId="61A27F6E" w14:textId="77777777" w:rsidR="00723365" w:rsidRPr="00ED6003" w:rsidRDefault="00723365" w:rsidP="00B37214">
            <w:pPr>
              <w:rPr>
                <w:sz w:val="20"/>
                <w:szCs w:val="20"/>
              </w:rPr>
            </w:pPr>
          </w:p>
          <w:p w14:paraId="31FF9161" w14:textId="77777777" w:rsidR="00723365" w:rsidRPr="00ED6003" w:rsidRDefault="00723365" w:rsidP="00B37214">
            <w:pPr>
              <w:rPr>
                <w:sz w:val="20"/>
                <w:szCs w:val="20"/>
              </w:rPr>
            </w:pPr>
            <w:r w:rsidRPr="00ED6003">
              <w:rPr>
                <w:sz w:val="20"/>
                <w:szCs w:val="20"/>
              </w:rPr>
              <w:t xml:space="preserve">The content and structure of documents submitted should </w:t>
            </w:r>
            <w:r>
              <w:rPr>
                <w:sz w:val="20"/>
                <w:szCs w:val="20"/>
              </w:rPr>
              <w:t xml:space="preserve">be </w:t>
            </w:r>
            <w:r w:rsidRPr="00ED6003">
              <w:rPr>
                <w:sz w:val="20"/>
                <w:szCs w:val="20"/>
              </w:rPr>
              <w:t>in line with relevant regulatory requirements and associated standards.</w:t>
            </w:r>
            <w:r>
              <w:rPr>
                <w:sz w:val="20"/>
                <w:szCs w:val="20"/>
              </w:rPr>
              <w:t xml:space="preserve"> </w:t>
            </w:r>
            <w:r w:rsidRPr="000254DC">
              <w:rPr>
                <w:sz w:val="20"/>
                <w:szCs w:val="20"/>
              </w:rPr>
              <w:t xml:space="preserve">Please provide </w:t>
            </w:r>
            <w:r w:rsidRPr="004F6E36">
              <w:rPr>
                <w:rFonts w:ascii="Segoe UI" w:hAnsi="Segoe UI" w:cs="Segoe UI"/>
                <w:sz w:val="20"/>
                <w:szCs w:val="20"/>
              </w:rPr>
              <w:t>section/page references for items in the clinical investigation plan or document reference and page numbers for items not described in the clinical investigation plan.</w:t>
            </w:r>
          </w:p>
          <w:p w14:paraId="4465149D" w14:textId="77777777" w:rsidR="00723365" w:rsidRDefault="00723365" w:rsidP="00B37214">
            <w:pPr>
              <w:pStyle w:val="HPRAArabicNumeralBulletedList"/>
              <w:numPr>
                <w:ilvl w:val="0"/>
                <w:numId w:val="0"/>
              </w:numPr>
              <w:rPr>
                <w:lang w:val="en-GB"/>
              </w:rPr>
            </w:pPr>
          </w:p>
        </w:tc>
      </w:tr>
      <w:tr w:rsidR="00723365" w:rsidRPr="00F94DA4" w14:paraId="58F96512"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2011EA2E" w14:textId="77777777" w:rsidR="00723365" w:rsidRPr="00D135AB" w:rsidRDefault="00723365" w:rsidP="008D44D7">
            <w:pPr>
              <w:pStyle w:val="HPRAArabicNumeralBulletedList"/>
              <w:numPr>
                <w:ilvl w:val="0"/>
                <w:numId w:val="0"/>
              </w:numPr>
              <w:rPr>
                <w:color w:val="0057B8" w:themeColor="accent3"/>
              </w:rPr>
            </w:pPr>
            <w:r w:rsidRPr="00D135AB">
              <w:rPr>
                <w:color w:val="0057B8" w:themeColor="accent3"/>
              </w:rPr>
              <w:t>1</w:t>
            </w:r>
          </w:p>
        </w:tc>
        <w:tc>
          <w:tcPr>
            <w:tcW w:w="4669" w:type="pct"/>
            <w:gridSpan w:val="2"/>
            <w:tcBorders>
              <w:top w:val="single" w:sz="4" w:space="0" w:color="auto"/>
              <w:left w:val="nil"/>
              <w:bottom w:val="single" w:sz="4" w:space="0" w:color="auto"/>
              <w:right w:val="single" w:sz="4" w:space="0" w:color="auto"/>
            </w:tcBorders>
          </w:tcPr>
          <w:p w14:paraId="05FBD167" w14:textId="32D7EF5B" w:rsidR="00723365" w:rsidRPr="0097110C" w:rsidRDefault="00723365" w:rsidP="00526A4F">
            <w:pPr>
              <w:pStyle w:val="HPRAArabicNumeralBulletedList"/>
              <w:numPr>
                <w:ilvl w:val="0"/>
                <w:numId w:val="0"/>
              </w:numPr>
              <w:contextualSpacing w:val="0"/>
              <w:rPr>
                <w:lang w:val="en-GB"/>
              </w:rPr>
            </w:pPr>
            <w:r w:rsidRPr="0098544F">
              <w:rPr>
                <w:b/>
                <w:lang w:val="en-GB"/>
              </w:rPr>
              <w:t>Clinical Investigation Plan</w:t>
            </w:r>
            <w:r>
              <w:rPr>
                <w:b/>
                <w:lang w:val="en-GB"/>
              </w:rPr>
              <w:t xml:space="preserve"> (CIP)</w:t>
            </w:r>
            <w:r w:rsidRPr="00F94DA4">
              <w:rPr>
                <w:lang w:val="en-GB"/>
              </w:rPr>
              <w:t xml:space="preserve"> </w:t>
            </w:r>
            <w:r>
              <w:rPr>
                <w:lang w:val="en-GB"/>
              </w:rPr>
              <w:t>(</w:t>
            </w:r>
            <w:r w:rsidRPr="00D6538D">
              <w:rPr>
                <w:i/>
                <w:lang w:val="en-GB"/>
              </w:rPr>
              <w:t xml:space="preserve">which </w:t>
            </w:r>
            <w:r>
              <w:rPr>
                <w:i/>
                <w:lang w:val="en-GB"/>
              </w:rPr>
              <w:t>sets out the rationale, objectives, design, methodology, monitoring, conduct, record-keeping and the method of analysis for the clinical investigation)</w:t>
            </w:r>
          </w:p>
          <w:p w14:paraId="3102F7AD" w14:textId="70174372" w:rsidR="00723365" w:rsidRPr="002E6658" w:rsidRDefault="00723365" w:rsidP="00526A4F">
            <w:pPr>
              <w:pStyle w:val="HPRAArabicNumeralBulletedList"/>
              <w:numPr>
                <w:ilvl w:val="0"/>
                <w:numId w:val="0"/>
              </w:numPr>
              <w:tabs>
                <w:tab w:val="left" w:pos="1733"/>
              </w:tabs>
              <w:spacing w:before="60" w:after="60"/>
              <w:contextualSpacing w:val="0"/>
              <w:rPr>
                <w:lang w:val="en-GB"/>
              </w:rPr>
            </w:pPr>
            <w:r w:rsidRPr="002E6658">
              <w:rPr>
                <w:lang w:val="en-GB"/>
              </w:rPr>
              <w:t>Version number</w:t>
            </w:r>
            <w:r>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6A51A37A" w14:textId="40FB6D7D" w:rsidR="00723365" w:rsidRPr="00B00408" w:rsidRDefault="00723365" w:rsidP="00B00408">
            <w:pPr>
              <w:pStyle w:val="HPRAArabicNumeralBulletedList"/>
              <w:numPr>
                <w:ilvl w:val="0"/>
                <w:numId w:val="0"/>
              </w:numPr>
              <w:tabs>
                <w:tab w:val="left" w:pos="1733"/>
              </w:tabs>
              <w:spacing w:before="60" w:after="60"/>
              <w:contextualSpacing w:val="0"/>
              <w:rPr>
                <w:lang w:val="en-GB"/>
              </w:rPr>
            </w:pPr>
            <w:r w:rsidRPr="002E6658">
              <w:rPr>
                <w:lang w:val="en-GB"/>
              </w:rPr>
              <w:t>Date</w:t>
            </w:r>
            <w:r>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74461C" w:rsidRPr="00F94DA4" w14:paraId="3BEB4CCB" w14:textId="77777777" w:rsidTr="00B37214">
        <w:trPr>
          <w:trHeight w:val="414"/>
          <w:jc w:val="center"/>
        </w:trPr>
        <w:tc>
          <w:tcPr>
            <w:tcW w:w="4169" w:type="pct"/>
            <w:gridSpan w:val="2"/>
            <w:tcBorders>
              <w:top w:val="single" w:sz="4" w:space="0" w:color="auto"/>
              <w:left w:val="single" w:sz="4" w:space="0" w:color="auto"/>
              <w:bottom w:val="single" w:sz="4" w:space="0" w:color="auto"/>
              <w:right w:val="single" w:sz="4" w:space="0" w:color="auto"/>
            </w:tcBorders>
          </w:tcPr>
          <w:p w14:paraId="05519A04" w14:textId="77777777" w:rsidR="0074461C" w:rsidRPr="00D135AB" w:rsidRDefault="0074461C" w:rsidP="008D44D7">
            <w:pPr>
              <w:pStyle w:val="HPRAArabicNumeralBulletedList"/>
              <w:numPr>
                <w:ilvl w:val="0"/>
                <w:numId w:val="0"/>
              </w:numPr>
              <w:rPr>
                <w:color w:val="0057B8" w:themeColor="accent3"/>
              </w:rPr>
            </w:pPr>
          </w:p>
        </w:tc>
        <w:tc>
          <w:tcPr>
            <w:tcW w:w="831" w:type="pct"/>
            <w:tcBorders>
              <w:top w:val="single" w:sz="4" w:space="0" w:color="auto"/>
              <w:left w:val="single" w:sz="4" w:space="0" w:color="auto"/>
              <w:bottom w:val="single" w:sz="4" w:space="0" w:color="auto"/>
              <w:right w:val="single" w:sz="4" w:space="0" w:color="auto"/>
            </w:tcBorders>
          </w:tcPr>
          <w:p w14:paraId="268E4B4B" w14:textId="17CBF1F9" w:rsidR="0074461C" w:rsidRPr="0074461C" w:rsidRDefault="0074461C" w:rsidP="00723365">
            <w:pPr>
              <w:pStyle w:val="HPRAArabicNumeralBulletedList"/>
              <w:numPr>
                <w:ilvl w:val="0"/>
                <w:numId w:val="0"/>
              </w:numPr>
              <w:contextualSpacing w:val="0"/>
              <w:rPr>
                <w:lang w:val="en-GB"/>
              </w:rPr>
            </w:pPr>
            <w:r w:rsidRPr="0074461C">
              <w:rPr>
                <w:lang w:val="en-GB"/>
              </w:rPr>
              <w:t>Reference</w:t>
            </w:r>
            <w:r w:rsidR="00526A4F">
              <w:rPr>
                <w:lang w:val="en-GB"/>
              </w:rPr>
              <w:t>s</w:t>
            </w:r>
          </w:p>
        </w:tc>
      </w:tr>
      <w:tr w:rsidR="00EE749D" w:rsidRPr="00F94DA4" w14:paraId="55E4D1A4"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2A75700" w14:textId="77777777" w:rsidR="00EE749D" w:rsidRPr="00D135AB" w:rsidRDefault="00EE749D" w:rsidP="008D44D7">
            <w:pPr>
              <w:pStyle w:val="HPRAArabicNumeralBulletedList"/>
              <w:numPr>
                <w:ilvl w:val="0"/>
                <w:numId w:val="0"/>
              </w:numPr>
              <w:rPr>
                <w:color w:val="0057B8" w:themeColor="accent3"/>
              </w:rPr>
            </w:pPr>
            <w:r w:rsidRPr="00D135AB">
              <w:rPr>
                <w:color w:val="0057B8" w:themeColor="accent3"/>
              </w:rPr>
              <w:t>2</w:t>
            </w:r>
          </w:p>
        </w:tc>
        <w:tc>
          <w:tcPr>
            <w:tcW w:w="3838" w:type="pct"/>
            <w:tcBorders>
              <w:top w:val="single" w:sz="4" w:space="0" w:color="auto"/>
              <w:left w:val="nil"/>
              <w:bottom w:val="single" w:sz="4" w:space="0" w:color="auto"/>
              <w:right w:val="single" w:sz="4" w:space="0" w:color="auto"/>
            </w:tcBorders>
          </w:tcPr>
          <w:p w14:paraId="4C76023F" w14:textId="464AC77B" w:rsidR="00EE749D" w:rsidRPr="00D135AB" w:rsidRDefault="00EE749D" w:rsidP="00EE749D">
            <w:pPr>
              <w:pStyle w:val="HPRAArabicNumeralBulletedList"/>
              <w:numPr>
                <w:ilvl w:val="0"/>
                <w:numId w:val="0"/>
              </w:numPr>
              <w:rPr>
                <w:lang w:val="en-GB"/>
              </w:rPr>
            </w:pPr>
            <w:r>
              <w:rPr>
                <w:lang w:val="en-GB"/>
              </w:rPr>
              <w:t>Statement of compliance with the recognised ethical principles for medical research involving humans and the principles of good clinical practice in the field of clinical investigations of devices and with applicable regulatory requirements</w:t>
            </w:r>
          </w:p>
        </w:tc>
        <w:tc>
          <w:tcPr>
            <w:tcW w:w="831" w:type="pct"/>
            <w:tcBorders>
              <w:top w:val="single" w:sz="4" w:space="0" w:color="auto"/>
              <w:left w:val="nil"/>
              <w:bottom w:val="single" w:sz="4" w:space="0" w:color="auto"/>
              <w:right w:val="single" w:sz="4" w:space="0" w:color="auto"/>
            </w:tcBorders>
          </w:tcPr>
          <w:p w14:paraId="18C197AF" w14:textId="619EAAA2" w:rsidR="00EE749D" w:rsidRPr="00D135AB" w:rsidRDefault="00EE749D" w:rsidP="00526A4F">
            <w:pPr>
              <w:pStyle w:val="HPRAArabicNumeralBulletedList"/>
              <w:numPr>
                <w:ilvl w:val="0"/>
                <w:numId w:val="0"/>
              </w:numPr>
              <w:spacing w:before="60"/>
              <w:ind w:left="709" w:hanging="709"/>
              <w:contextualSpacing w:val="0"/>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EE749D" w:rsidRPr="00F94DA4" w14:paraId="764BA6EC"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6171E6CB" w14:textId="7D0E3A67" w:rsidR="00EE749D" w:rsidRPr="00D135AB" w:rsidRDefault="00EE749D" w:rsidP="00EE749D">
            <w:pPr>
              <w:pStyle w:val="HPRAArabicNumeralBulletedList"/>
              <w:numPr>
                <w:ilvl w:val="0"/>
                <w:numId w:val="0"/>
              </w:numPr>
              <w:rPr>
                <w:color w:val="0057B8" w:themeColor="accent3"/>
              </w:rPr>
            </w:pPr>
            <w:r>
              <w:rPr>
                <w:color w:val="0057B8" w:themeColor="accent3"/>
              </w:rPr>
              <w:t>3</w:t>
            </w:r>
          </w:p>
        </w:tc>
        <w:tc>
          <w:tcPr>
            <w:tcW w:w="3838" w:type="pct"/>
            <w:tcBorders>
              <w:top w:val="single" w:sz="4" w:space="0" w:color="auto"/>
              <w:left w:val="nil"/>
              <w:bottom w:val="single" w:sz="4" w:space="0" w:color="auto"/>
              <w:right w:val="single" w:sz="4" w:space="0" w:color="auto"/>
            </w:tcBorders>
          </w:tcPr>
          <w:p w14:paraId="69AFE8A3" w14:textId="03FF224C" w:rsidR="00EE749D" w:rsidRDefault="00EE749D" w:rsidP="00EE749D">
            <w:pPr>
              <w:pStyle w:val="HPRAArabicNumeralBulletedList"/>
              <w:numPr>
                <w:ilvl w:val="0"/>
                <w:numId w:val="0"/>
              </w:numPr>
              <w:rPr>
                <w:lang w:val="en-GB"/>
              </w:rPr>
            </w:pPr>
            <w:r>
              <w:rPr>
                <w:lang w:val="en-GB"/>
              </w:rPr>
              <w:t>Identification and contact details of the sponsor and</w:t>
            </w:r>
            <w:r w:rsidR="00526A4F">
              <w:rPr>
                <w:lang w:val="en-GB"/>
              </w:rPr>
              <w:t>,</w:t>
            </w:r>
            <w:r>
              <w:rPr>
                <w:lang w:val="en-GB"/>
              </w:rPr>
              <w:t xml:space="preserve"> where applicable</w:t>
            </w:r>
            <w:r w:rsidR="00526A4F">
              <w:rPr>
                <w:lang w:val="en-GB"/>
              </w:rPr>
              <w:t>,</w:t>
            </w:r>
            <w:r>
              <w:rPr>
                <w:lang w:val="en-GB"/>
              </w:rPr>
              <w:t xml:space="preserve"> the contact details of the person listed in question 4 in section A above</w:t>
            </w:r>
          </w:p>
        </w:tc>
        <w:tc>
          <w:tcPr>
            <w:tcW w:w="831" w:type="pct"/>
            <w:tcBorders>
              <w:top w:val="single" w:sz="4" w:space="0" w:color="auto"/>
              <w:left w:val="nil"/>
              <w:bottom w:val="single" w:sz="4" w:space="0" w:color="auto"/>
              <w:right w:val="single" w:sz="4" w:space="0" w:color="auto"/>
            </w:tcBorders>
          </w:tcPr>
          <w:p w14:paraId="1C7CAED3" w14:textId="320511A2"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4B03AE28"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3E1C57CF" w14:textId="073D0672" w:rsidR="00EE749D" w:rsidRDefault="00EE749D" w:rsidP="00EE749D">
            <w:pPr>
              <w:pStyle w:val="HPRAArabicNumeralBulletedList"/>
              <w:numPr>
                <w:ilvl w:val="0"/>
                <w:numId w:val="0"/>
              </w:numPr>
              <w:rPr>
                <w:color w:val="0057B8" w:themeColor="accent3"/>
              </w:rPr>
            </w:pPr>
            <w:r>
              <w:rPr>
                <w:color w:val="0057B8" w:themeColor="accent3"/>
              </w:rPr>
              <w:t>4</w:t>
            </w:r>
          </w:p>
        </w:tc>
        <w:tc>
          <w:tcPr>
            <w:tcW w:w="3838" w:type="pct"/>
            <w:tcBorders>
              <w:top w:val="single" w:sz="4" w:space="0" w:color="auto"/>
              <w:left w:val="nil"/>
              <w:bottom w:val="single" w:sz="4" w:space="0" w:color="auto"/>
              <w:right w:val="single" w:sz="4" w:space="0" w:color="auto"/>
            </w:tcBorders>
          </w:tcPr>
          <w:p w14:paraId="60616B5A" w14:textId="21064842" w:rsidR="00EE749D" w:rsidRDefault="00EE749D" w:rsidP="00EE749D">
            <w:pPr>
              <w:pStyle w:val="HPRAArabicNumeralBulletedList"/>
              <w:numPr>
                <w:ilvl w:val="0"/>
                <w:numId w:val="0"/>
              </w:numPr>
              <w:rPr>
                <w:lang w:val="en-GB"/>
              </w:rPr>
            </w:pPr>
            <w:r>
              <w:rPr>
                <w:lang w:val="en-GB"/>
              </w:rPr>
              <w:t xml:space="preserve">Identification of the principal investigator at each investigational site, the coordinating investigator, address details for each investigational </w:t>
            </w:r>
            <w:r>
              <w:rPr>
                <w:lang w:val="en-GB"/>
              </w:rPr>
              <w:lastRenderedPageBreak/>
              <w:t>site, emergency contact details for the principal investigator at each site. The roles, responsibilities and qualifications of the investigators must also be specified in the CIP</w:t>
            </w:r>
          </w:p>
        </w:tc>
        <w:tc>
          <w:tcPr>
            <w:tcW w:w="831" w:type="pct"/>
            <w:tcBorders>
              <w:top w:val="single" w:sz="4" w:space="0" w:color="auto"/>
              <w:left w:val="nil"/>
              <w:bottom w:val="single" w:sz="4" w:space="0" w:color="auto"/>
              <w:right w:val="single" w:sz="4" w:space="0" w:color="auto"/>
            </w:tcBorders>
          </w:tcPr>
          <w:p w14:paraId="14603CA8" w14:textId="0782320C"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lastRenderedPageBreak/>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618DB3B0"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59BCEB7D" w14:textId="41A99455" w:rsidR="00EE749D" w:rsidRDefault="00EE749D" w:rsidP="00EE749D">
            <w:pPr>
              <w:pStyle w:val="HPRAArabicNumeralBulletedList"/>
              <w:numPr>
                <w:ilvl w:val="0"/>
                <w:numId w:val="0"/>
              </w:numPr>
              <w:rPr>
                <w:color w:val="0057B8" w:themeColor="accent3"/>
              </w:rPr>
            </w:pPr>
            <w:r>
              <w:rPr>
                <w:color w:val="0057B8" w:themeColor="accent3"/>
              </w:rPr>
              <w:t>5</w:t>
            </w:r>
          </w:p>
        </w:tc>
        <w:tc>
          <w:tcPr>
            <w:tcW w:w="3838" w:type="pct"/>
            <w:tcBorders>
              <w:top w:val="single" w:sz="4" w:space="0" w:color="auto"/>
              <w:left w:val="nil"/>
              <w:bottom w:val="single" w:sz="4" w:space="0" w:color="auto"/>
              <w:right w:val="single" w:sz="4" w:space="0" w:color="auto"/>
            </w:tcBorders>
          </w:tcPr>
          <w:p w14:paraId="3FA2F958" w14:textId="1257C1BA" w:rsidR="00EE749D" w:rsidRDefault="00EE749D" w:rsidP="00EE749D">
            <w:pPr>
              <w:pStyle w:val="HPRAArabicNumeralBulletedList"/>
              <w:numPr>
                <w:ilvl w:val="0"/>
                <w:numId w:val="0"/>
              </w:numPr>
              <w:rPr>
                <w:lang w:val="en-GB"/>
              </w:rPr>
            </w:pPr>
            <w:r>
              <w:rPr>
                <w:lang w:val="en-GB"/>
              </w:rPr>
              <w:t>Brief description of how the clinical investigation is funded and a brief description of the agreement between the sponsor and the site</w:t>
            </w:r>
          </w:p>
        </w:tc>
        <w:tc>
          <w:tcPr>
            <w:tcW w:w="831" w:type="pct"/>
            <w:tcBorders>
              <w:top w:val="single" w:sz="4" w:space="0" w:color="auto"/>
              <w:left w:val="nil"/>
              <w:bottom w:val="single" w:sz="4" w:space="0" w:color="auto"/>
              <w:right w:val="single" w:sz="4" w:space="0" w:color="auto"/>
            </w:tcBorders>
          </w:tcPr>
          <w:p w14:paraId="6A448420" w14:textId="28C6A0B2"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7287CAC8"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3FB66490" w14:textId="2B929AB6" w:rsidR="00EE749D" w:rsidRDefault="00EE749D" w:rsidP="00EE749D">
            <w:pPr>
              <w:pStyle w:val="HPRAArabicNumeralBulletedList"/>
              <w:numPr>
                <w:ilvl w:val="0"/>
                <w:numId w:val="0"/>
              </w:numPr>
              <w:rPr>
                <w:color w:val="0057B8" w:themeColor="accent3"/>
              </w:rPr>
            </w:pPr>
            <w:r>
              <w:rPr>
                <w:color w:val="0057B8" w:themeColor="accent3"/>
              </w:rPr>
              <w:t>6</w:t>
            </w:r>
          </w:p>
        </w:tc>
        <w:tc>
          <w:tcPr>
            <w:tcW w:w="3838" w:type="pct"/>
            <w:tcBorders>
              <w:top w:val="single" w:sz="4" w:space="0" w:color="auto"/>
              <w:left w:val="nil"/>
              <w:bottom w:val="single" w:sz="4" w:space="0" w:color="auto"/>
              <w:right w:val="single" w:sz="4" w:space="0" w:color="auto"/>
            </w:tcBorders>
          </w:tcPr>
          <w:p w14:paraId="533CCE4A" w14:textId="3CD39363" w:rsidR="00EE749D" w:rsidRDefault="00EE749D" w:rsidP="00EE749D">
            <w:pPr>
              <w:pStyle w:val="HPRAArabicNumeralBulletedList"/>
              <w:numPr>
                <w:ilvl w:val="0"/>
                <w:numId w:val="0"/>
              </w:numPr>
              <w:rPr>
                <w:lang w:val="en-GB"/>
              </w:rPr>
            </w:pPr>
            <w:r>
              <w:rPr>
                <w:lang w:val="en-GB"/>
              </w:rPr>
              <w:t>Overall synopsis of the clinical investigation, in English</w:t>
            </w:r>
          </w:p>
        </w:tc>
        <w:tc>
          <w:tcPr>
            <w:tcW w:w="831" w:type="pct"/>
            <w:tcBorders>
              <w:top w:val="single" w:sz="4" w:space="0" w:color="auto"/>
              <w:left w:val="nil"/>
              <w:bottom w:val="single" w:sz="4" w:space="0" w:color="auto"/>
              <w:right w:val="single" w:sz="4" w:space="0" w:color="auto"/>
            </w:tcBorders>
          </w:tcPr>
          <w:p w14:paraId="5EC2CEE3" w14:textId="670F9831"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3C86E93E"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0C3B1DC6" w14:textId="7897EE14" w:rsidR="00EE749D" w:rsidRDefault="00EE749D" w:rsidP="00EE749D">
            <w:pPr>
              <w:pStyle w:val="HPRAArabicNumeralBulletedList"/>
              <w:numPr>
                <w:ilvl w:val="0"/>
                <w:numId w:val="0"/>
              </w:numPr>
              <w:rPr>
                <w:color w:val="0057B8" w:themeColor="accent3"/>
              </w:rPr>
            </w:pPr>
            <w:r>
              <w:rPr>
                <w:color w:val="0057B8" w:themeColor="accent3"/>
              </w:rPr>
              <w:t>7</w:t>
            </w:r>
          </w:p>
        </w:tc>
        <w:tc>
          <w:tcPr>
            <w:tcW w:w="3838" w:type="pct"/>
            <w:tcBorders>
              <w:top w:val="single" w:sz="4" w:space="0" w:color="auto"/>
              <w:left w:val="nil"/>
              <w:bottom w:val="single" w:sz="4" w:space="0" w:color="auto"/>
              <w:right w:val="single" w:sz="4" w:space="0" w:color="auto"/>
            </w:tcBorders>
          </w:tcPr>
          <w:p w14:paraId="52F1F85D" w14:textId="12A85E3A" w:rsidR="00EE749D" w:rsidRDefault="00EE749D" w:rsidP="00EE749D">
            <w:pPr>
              <w:pStyle w:val="HPRAArabicNumeralBulletedList"/>
              <w:numPr>
                <w:ilvl w:val="0"/>
                <w:numId w:val="0"/>
              </w:numPr>
              <w:rPr>
                <w:lang w:val="en-GB"/>
              </w:rPr>
            </w:pPr>
            <w:r>
              <w:rPr>
                <w:lang w:val="en-GB"/>
              </w:rPr>
              <w:t>Identification and description of the device, any other comparator device and any other device or medication to be used in the clinical investigation</w:t>
            </w:r>
          </w:p>
        </w:tc>
        <w:tc>
          <w:tcPr>
            <w:tcW w:w="831" w:type="pct"/>
            <w:tcBorders>
              <w:top w:val="single" w:sz="4" w:space="0" w:color="auto"/>
              <w:left w:val="nil"/>
              <w:bottom w:val="single" w:sz="4" w:space="0" w:color="auto"/>
              <w:right w:val="single" w:sz="4" w:space="0" w:color="auto"/>
            </w:tcBorders>
          </w:tcPr>
          <w:p w14:paraId="27D1F3E9" w14:textId="5C4E6D3C"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0E9CB740"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B260374" w14:textId="4D79C356" w:rsidR="00EE749D" w:rsidRDefault="00EE749D" w:rsidP="00EE749D">
            <w:pPr>
              <w:pStyle w:val="HPRAArabicNumeralBulletedList"/>
              <w:numPr>
                <w:ilvl w:val="0"/>
                <w:numId w:val="0"/>
              </w:numPr>
              <w:rPr>
                <w:color w:val="0057B8" w:themeColor="accent3"/>
              </w:rPr>
            </w:pPr>
            <w:r>
              <w:rPr>
                <w:color w:val="0057B8" w:themeColor="accent3"/>
              </w:rPr>
              <w:t>8</w:t>
            </w:r>
          </w:p>
        </w:tc>
        <w:tc>
          <w:tcPr>
            <w:tcW w:w="3838" w:type="pct"/>
            <w:tcBorders>
              <w:top w:val="single" w:sz="4" w:space="0" w:color="auto"/>
              <w:left w:val="nil"/>
              <w:bottom w:val="single" w:sz="4" w:space="0" w:color="auto"/>
              <w:right w:val="single" w:sz="4" w:space="0" w:color="auto"/>
            </w:tcBorders>
          </w:tcPr>
          <w:p w14:paraId="7C5F7D50" w14:textId="50F0DD11" w:rsidR="00EE749D" w:rsidRDefault="00EE749D" w:rsidP="00EE749D">
            <w:pPr>
              <w:pStyle w:val="HPRAArabicNumeralBulletedList"/>
              <w:numPr>
                <w:ilvl w:val="0"/>
                <w:numId w:val="0"/>
              </w:numPr>
              <w:rPr>
                <w:lang w:val="en-GB"/>
              </w:rPr>
            </w:pPr>
            <w:r>
              <w:rPr>
                <w:lang w:val="en-GB"/>
              </w:rPr>
              <w:t>Risks and benefits of the device to be examined, with justification of the corresponding expected clinical outcomes in the CIP</w:t>
            </w:r>
          </w:p>
        </w:tc>
        <w:tc>
          <w:tcPr>
            <w:tcW w:w="831" w:type="pct"/>
            <w:tcBorders>
              <w:top w:val="single" w:sz="4" w:space="0" w:color="auto"/>
              <w:left w:val="nil"/>
              <w:bottom w:val="single" w:sz="4" w:space="0" w:color="auto"/>
              <w:right w:val="single" w:sz="4" w:space="0" w:color="auto"/>
            </w:tcBorders>
          </w:tcPr>
          <w:p w14:paraId="76574FC9" w14:textId="47C1840B"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2359D9F0"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3ADC0803" w14:textId="667488A3" w:rsidR="00EE749D" w:rsidRDefault="00EE749D" w:rsidP="00EE749D">
            <w:pPr>
              <w:pStyle w:val="HPRAArabicNumeralBulletedList"/>
              <w:numPr>
                <w:ilvl w:val="0"/>
                <w:numId w:val="0"/>
              </w:numPr>
              <w:rPr>
                <w:color w:val="0057B8" w:themeColor="accent3"/>
              </w:rPr>
            </w:pPr>
            <w:r>
              <w:rPr>
                <w:color w:val="0057B8" w:themeColor="accent3"/>
              </w:rPr>
              <w:t>9</w:t>
            </w:r>
          </w:p>
        </w:tc>
        <w:tc>
          <w:tcPr>
            <w:tcW w:w="3838" w:type="pct"/>
            <w:tcBorders>
              <w:top w:val="single" w:sz="4" w:space="0" w:color="auto"/>
              <w:left w:val="nil"/>
              <w:bottom w:val="single" w:sz="4" w:space="0" w:color="auto"/>
              <w:right w:val="single" w:sz="4" w:space="0" w:color="auto"/>
            </w:tcBorders>
          </w:tcPr>
          <w:p w14:paraId="262C25B8" w14:textId="176E3687" w:rsidR="00EE749D" w:rsidRDefault="00EE749D" w:rsidP="00EE749D">
            <w:pPr>
              <w:pStyle w:val="HPRAArabicNumeralBulletedList"/>
              <w:numPr>
                <w:ilvl w:val="0"/>
                <w:numId w:val="0"/>
              </w:numPr>
              <w:rPr>
                <w:lang w:val="en-GB"/>
              </w:rPr>
            </w:pPr>
            <w:r>
              <w:rPr>
                <w:lang w:val="en-GB"/>
              </w:rPr>
              <w:t>Description of the relevance of the clinical investigation in the context of the state of the art of clinical practice</w:t>
            </w:r>
          </w:p>
        </w:tc>
        <w:tc>
          <w:tcPr>
            <w:tcW w:w="831" w:type="pct"/>
            <w:tcBorders>
              <w:top w:val="single" w:sz="4" w:space="0" w:color="auto"/>
              <w:left w:val="nil"/>
              <w:bottom w:val="single" w:sz="4" w:space="0" w:color="auto"/>
              <w:right w:val="single" w:sz="4" w:space="0" w:color="auto"/>
            </w:tcBorders>
          </w:tcPr>
          <w:p w14:paraId="06AFDA64" w14:textId="65F36D64"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6823C2FB"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5DEA3389" w14:textId="7452B8C7" w:rsidR="00EE749D" w:rsidRDefault="00EE749D" w:rsidP="00EE749D">
            <w:pPr>
              <w:pStyle w:val="HPRAArabicNumeralBulletedList"/>
              <w:numPr>
                <w:ilvl w:val="0"/>
                <w:numId w:val="0"/>
              </w:numPr>
              <w:rPr>
                <w:color w:val="0057B8" w:themeColor="accent3"/>
              </w:rPr>
            </w:pPr>
            <w:r>
              <w:rPr>
                <w:color w:val="0057B8" w:themeColor="accent3"/>
              </w:rPr>
              <w:t>10</w:t>
            </w:r>
          </w:p>
        </w:tc>
        <w:tc>
          <w:tcPr>
            <w:tcW w:w="3838" w:type="pct"/>
            <w:tcBorders>
              <w:top w:val="single" w:sz="4" w:space="0" w:color="auto"/>
              <w:left w:val="nil"/>
              <w:bottom w:val="single" w:sz="4" w:space="0" w:color="auto"/>
              <w:right w:val="single" w:sz="4" w:space="0" w:color="auto"/>
            </w:tcBorders>
          </w:tcPr>
          <w:p w14:paraId="7CC7ED07" w14:textId="630EB396" w:rsidR="00EE749D" w:rsidRDefault="00EE749D" w:rsidP="00EE749D">
            <w:pPr>
              <w:pStyle w:val="HPRAArabicNumeralBulletedList"/>
              <w:numPr>
                <w:ilvl w:val="0"/>
                <w:numId w:val="0"/>
              </w:numPr>
              <w:rPr>
                <w:lang w:val="en-GB"/>
              </w:rPr>
            </w:pPr>
            <w:r>
              <w:rPr>
                <w:lang w:val="en-GB"/>
              </w:rPr>
              <w:t>Objectives and hypotheses of the clinical investigation</w:t>
            </w:r>
          </w:p>
        </w:tc>
        <w:tc>
          <w:tcPr>
            <w:tcW w:w="831" w:type="pct"/>
            <w:tcBorders>
              <w:top w:val="single" w:sz="4" w:space="0" w:color="auto"/>
              <w:left w:val="nil"/>
              <w:bottom w:val="single" w:sz="4" w:space="0" w:color="auto"/>
              <w:right w:val="single" w:sz="4" w:space="0" w:color="auto"/>
            </w:tcBorders>
          </w:tcPr>
          <w:p w14:paraId="1CDD12B7" w14:textId="46B87589"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615EC8E7"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EA4B8D0" w14:textId="29CE9BC8" w:rsidR="00EE749D" w:rsidRDefault="00EE749D" w:rsidP="00EE749D">
            <w:pPr>
              <w:pStyle w:val="HPRAArabicNumeralBulletedList"/>
              <w:numPr>
                <w:ilvl w:val="0"/>
                <w:numId w:val="0"/>
              </w:numPr>
              <w:rPr>
                <w:color w:val="0057B8" w:themeColor="accent3"/>
              </w:rPr>
            </w:pPr>
            <w:r>
              <w:rPr>
                <w:color w:val="0057B8" w:themeColor="accent3"/>
              </w:rPr>
              <w:t>11</w:t>
            </w:r>
          </w:p>
        </w:tc>
        <w:tc>
          <w:tcPr>
            <w:tcW w:w="3838" w:type="pct"/>
            <w:tcBorders>
              <w:top w:val="single" w:sz="4" w:space="0" w:color="auto"/>
              <w:left w:val="nil"/>
              <w:bottom w:val="single" w:sz="4" w:space="0" w:color="auto"/>
              <w:right w:val="single" w:sz="4" w:space="0" w:color="auto"/>
            </w:tcBorders>
          </w:tcPr>
          <w:p w14:paraId="1052EE57" w14:textId="3006C04C" w:rsidR="00EE749D" w:rsidRDefault="00EE749D" w:rsidP="00EE749D">
            <w:pPr>
              <w:pStyle w:val="HPRAArabicNumeralBulletedList"/>
              <w:numPr>
                <w:ilvl w:val="0"/>
                <w:numId w:val="0"/>
              </w:numPr>
              <w:rPr>
                <w:lang w:val="en-GB"/>
              </w:rPr>
            </w:pPr>
            <w:r>
              <w:rPr>
                <w:lang w:val="en-GB"/>
              </w:rPr>
              <w:t>Full description and justification of investigation design with evidence of its scientific robustness and validity, including criteria used for decision making, e.g. meeting end point, stopping criteria</w:t>
            </w:r>
          </w:p>
        </w:tc>
        <w:tc>
          <w:tcPr>
            <w:tcW w:w="831" w:type="pct"/>
            <w:tcBorders>
              <w:top w:val="single" w:sz="4" w:space="0" w:color="auto"/>
              <w:left w:val="nil"/>
              <w:bottom w:val="single" w:sz="4" w:space="0" w:color="auto"/>
              <w:right w:val="single" w:sz="4" w:space="0" w:color="auto"/>
            </w:tcBorders>
          </w:tcPr>
          <w:p w14:paraId="588E2CF0" w14:textId="2D81EB4D"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710F5F62"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46B4E2F3" w14:textId="15D965A4" w:rsidR="00EE749D" w:rsidRDefault="00EE749D" w:rsidP="00EE749D">
            <w:pPr>
              <w:pStyle w:val="HPRAArabicNumeralBulletedList"/>
              <w:numPr>
                <w:ilvl w:val="0"/>
                <w:numId w:val="0"/>
              </w:numPr>
              <w:rPr>
                <w:color w:val="0057B8" w:themeColor="accent3"/>
              </w:rPr>
            </w:pPr>
            <w:r>
              <w:rPr>
                <w:color w:val="0057B8" w:themeColor="accent3"/>
              </w:rPr>
              <w:t>12</w:t>
            </w:r>
          </w:p>
        </w:tc>
        <w:tc>
          <w:tcPr>
            <w:tcW w:w="3838" w:type="pct"/>
            <w:tcBorders>
              <w:top w:val="single" w:sz="4" w:space="0" w:color="auto"/>
              <w:left w:val="nil"/>
              <w:bottom w:val="single" w:sz="4" w:space="0" w:color="auto"/>
              <w:right w:val="single" w:sz="4" w:space="0" w:color="auto"/>
            </w:tcBorders>
          </w:tcPr>
          <w:p w14:paraId="247365B0" w14:textId="05DC0693" w:rsidR="00EE749D" w:rsidRDefault="00EE749D" w:rsidP="00EE749D">
            <w:pPr>
              <w:pStyle w:val="HPRAArabicNumeralBulletedList"/>
              <w:numPr>
                <w:ilvl w:val="0"/>
                <w:numId w:val="0"/>
              </w:numPr>
              <w:rPr>
                <w:lang w:val="en-GB"/>
              </w:rPr>
            </w:pPr>
            <w:r>
              <w:rPr>
                <w:lang w:val="en-GB"/>
              </w:rPr>
              <w:t>Description of informed consent process</w:t>
            </w:r>
          </w:p>
        </w:tc>
        <w:tc>
          <w:tcPr>
            <w:tcW w:w="831" w:type="pct"/>
            <w:tcBorders>
              <w:top w:val="single" w:sz="4" w:space="0" w:color="auto"/>
              <w:left w:val="nil"/>
              <w:bottom w:val="single" w:sz="4" w:space="0" w:color="auto"/>
              <w:right w:val="single" w:sz="4" w:space="0" w:color="auto"/>
            </w:tcBorders>
          </w:tcPr>
          <w:p w14:paraId="7A10C981" w14:textId="6C2CBD57"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779450E7"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21218EDD" w14:textId="6478F37F" w:rsidR="00EE749D" w:rsidRDefault="00EE749D" w:rsidP="00EE749D">
            <w:pPr>
              <w:pStyle w:val="HPRAArabicNumeralBulletedList"/>
              <w:numPr>
                <w:ilvl w:val="0"/>
                <w:numId w:val="0"/>
              </w:numPr>
              <w:rPr>
                <w:color w:val="0057B8" w:themeColor="accent3"/>
              </w:rPr>
            </w:pPr>
            <w:r>
              <w:rPr>
                <w:color w:val="0057B8" w:themeColor="accent3"/>
              </w:rPr>
              <w:t>13</w:t>
            </w:r>
          </w:p>
        </w:tc>
        <w:tc>
          <w:tcPr>
            <w:tcW w:w="3838" w:type="pct"/>
            <w:tcBorders>
              <w:top w:val="single" w:sz="4" w:space="0" w:color="auto"/>
              <w:left w:val="nil"/>
              <w:bottom w:val="single" w:sz="4" w:space="0" w:color="auto"/>
              <w:right w:val="single" w:sz="4" w:space="0" w:color="auto"/>
            </w:tcBorders>
          </w:tcPr>
          <w:p w14:paraId="1F726DFB" w14:textId="6F7F0852" w:rsidR="00EE749D" w:rsidRDefault="00EE749D" w:rsidP="00EE749D">
            <w:pPr>
              <w:pStyle w:val="HPRAArabicNumeralBulletedList"/>
              <w:numPr>
                <w:ilvl w:val="0"/>
                <w:numId w:val="0"/>
              </w:numPr>
              <w:rPr>
                <w:lang w:val="en-GB"/>
              </w:rPr>
            </w:pPr>
            <w:r>
              <w:rPr>
                <w:lang w:val="en-GB"/>
              </w:rPr>
              <w:t>Information about any amendment to the CIP</w:t>
            </w:r>
          </w:p>
        </w:tc>
        <w:tc>
          <w:tcPr>
            <w:tcW w:w="831" w:type="pct"/>
            <w:tcBorders>
              <w:top w:val="single" w:sz="4" w:space="0" w:color="auto"/>
              <w:left w:val="nil"/>
              <w:bottom w:val="single" w:sz="4" w:space="0" w:color="auto"/>
              <w:right w:val="single" w:sz="4" w:space="0" w:color="auto"/>
            </w:tcBorders>
          </w:tcPr>
          <w:p w14:paraId="03F20AC8" w14:textId="0B68A0AE"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39219A17"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54230C15" w14:textId="7E1A1445" w:rsidR="00EE749D" w:rsidRDefault="00EE749D" w:rsidP="00EE749D">
            <w:pPr>
              <w:pStyle w:val="HPRAArabicNumeralBulletedList"/>
              <w:numPr>
                <w:ilvl w:val="0"/>
                <w:numId w:val="0"/>
              </w:numPr>
              <w:rPr>
                <w:color w:val="0057B8" w:themeColor="accent3"/>
              </w:rPr>
            </w:pPr>
            <w:r>
              <w:rPr>
                <w:color w:val="0057B8" w:themeColor="accent3"/>
              </w:rPr>
              <w:t>14</w:t>
            </w:r>
          </w:p>
        </w:tc>
        <w:tc>
          <w:tcPr>
            <w:tcW w:w="3838" w:type="pct"/>
            <w:tcBorders>
              <w:top w:val="single" w:sz="4" w:space="0" w:color="auto"/>
              <w:left w:val="nil"/>
              <w:bottom w:val="single" w:sz="4" w:space="0" w:color="auto"/>
              <w:right w:val="single" w:sz="4" w:space="0" w:color="auto"/>
            </w:tcBorders>
          </w:tcPr>
          <w:p w14:paraId="5F9372C5" w14:textId="31DFE267" w:rsidR="00EE749D" w:rsidRDefault="00EE749D" w:rsidP="00EE749D">
            <w:pPr>
              <w:pStyle w:val="HPRAArabicNumeralBulletedList"/>
              <w:numPr>
                <w:ilvl w:val="0"/>
                <w:numId w:val="0"/>
              </w:numPr>
              <w:rPr>
                <w:lang w:val="en-GB"/>
              </w:rPr>
            </w:pPr>
            <w:r>
              <w:rPr>
                <w:lang w:val="en-GB"/>
              </w:rPr>
              <w:t>Policy regarding follow-up and management of any deviations from investigation protocol</w:t>
            </w:r>
          </w:p>
        </w:tc>
        <w:tc>
          <w:tcPr>
            <w:tcW w:w="831" w:type="pct"/>
            <w:tcBorders>
              <w:top w:val="single" w:sz="4" w:space="0" w:color="auto"/>
              <w:left w:val="nil"/>
              <w:bottom w:val="single" w:sz="4" w:space="0" w:color="auto"/>
              <w:right w:val="single" w:sz="4" w:space="0" w:color="auto"/>
            </w:tcBorders>
          </w:tcPr>
          <w:p w14:paraId="36A6D40C" w14:textId="47E8E03E"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59E9E314"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655480F1" w14:textId="4F00FAA3" w:rsidR="00EE749D" w:rsidRDefault="00EE749D" w:rsidP="00EE749D">
            <w:pPr>
              <w:pStyle w:val="HPRAArabicNumeralBulletedList"/>
              <w:numPr>
                <w:ilvl w:val="0"/>
                <w:numId w:val="0"/>
              </w:numPr>
              <w:rPr>
                <w:color w:val="0057B8" w:themeColor="accent3"/>
              </w:rPr>
            </w:pPr>
            <w:r>
              <w:rPr>
                <w:color w:val="0057B8" w:themeColor="accent3"/>
              </w:rPr>
              <w:t>15</w:t>
            </w:r>
          </w:p>
        </w:tc>
        <w:tc>
          <w:tcPr>
            <w:tcW w:w="3838" w:type="pct"/>
            <w:tcBorders>
              <w:top w:val="single" w:sz="4" w:space="0" w:color="auto"/>
              <w:left w:val="nil"/>
              <w:bottom w:val="single" w:sz="4" w:space="0" w:color="auto"/>
              <w:right w:val="single" w:sz="4" w:space="0" w:color="auto"/>
            </w:tcBorders>
          </w:tcPr>
          <w:p w14:paraId="75E3834D" w14:textId="640AF0F5" w:rsidR="00EE749D" w:rsidRDefault="00EE749D" w:rsidP="00EE749D">
            <w:pPr>
              <w:pStyle w:val="HPRAArabicNumeralBulletedList"/>
              <w:numPr>
                <w:ilvl w:val="0"/>
                <w:numId w:val="0"/>
              </w:numPr>
              <w:rPr>
                <w:lang w:val="en-GB"/>
              </w:rPr>
            </w:pPr>
            <w:r>
              <w:rPr>
                <w:lang w:val="en-GB"/>
              </w:rPr>
              <w:t>Details on device accountability</w:t>
            </w:r>
          </w:p>
        </w:tc>
        <w:tc>
          <w:tcPr>
            <w:tcW w:w="831" w:type="pct"/>
            <w:tcBorders>
              <w:top w:val="single" w:sz="4" w:space="0" w:color="auto"/>
              <w:left w:val="nil"/>
              <w:bottom w:val="single" w:sz="4" w:space="0" w:color="auto"/>
              <w:right w:val="single" w:sz="4" w:space="0" w:color="auto"/>
            </w:tcBorders>
          </w:tcPr>
          <w:p w14:paraId="34311470" w14:textId="4BEF8ABB"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3BC9A438"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4FCB41AA" w14:textId="38CF2B56" w:rsidR="00EE749D" w:rsidRDefault="00EE749D" w:rsidP="00EE749D">
            <w:pPr>
              <w:pStyle w:val="HPRAArabicNumeralBulletedList"/>
              <w:numPr>
                <w:ilvl w:val="0"/>
                <w:numId w:val="0"/>
              </w:numPr>
              <w:rPr>
                <w:color w:val="0057B8" w:themeColor="accent3"/>
              </w:rPr>
            </w:pPr>
            <w:r>
              <w:rPr>
                <w:color w:val="0057B8" w:themeColor="accent3"/>
              </w:rPr>
              <w:t>16</w:t>
            </w:r>
          </w:p>
        </w:tc>
        <w:tc>
          <w:tcPr>
            <w:tcW w:w="3838" w:type="pct"/>
            <w:tcBorders>
              <w:top w:val="single" w:sz="4" w:space="0" w:color="auto"/>
              <w:left w:val="nil"/>
              <w:bottom w:val="single" w:sz="4" w:space="0" w:color="auto"/>
              <w:right w:val="single" w:sz="4" w:space="0" w:color="auto"/>
            </w:tcBorders>
          </w:tcPr>
          <w:p w14:paraId="43A2E6DB" w14:textId="179BF27C" w:rsidR="00EE749D" w:rsidRDefault="00EE749D" w:rsidP="00EE749D">
            <w:pPr>
              <w:pStyle w:val="HPRAArabicNumeralBulletedList"/>
              <w:numPr>
                <w:ilvl w:val="0"/>
                <w:numId w:val="0"/>
              </w:numPr>
              <w:rPr>
                <w:lang w:val="en-GB"/>
              </w:rPr>
            </w:pPr>
            <w:r>
              <w:rPr>
                <w:lang w:val="en-GB"/>
              </w:rPr>
              <w:t>Proposed clinical and procedural follow-up protocols for participants, both during and after the clinical investigation, if applicable</w:t>
            </w:r>
          </w:p>
        </w:tc>
        <w:tc>
          <w:tcPr>
            <w:tcW w:w="831" w:type="pct"/>
            <w:tcBorders>
              <w:top w:val="single" w:sz="4" w:space="0" w:color="auto"/>
              <w:left w:val="nil"/>
              <w:bottom w:val="single" w:sz="4" w:space="0" w:color="auto"/>
              <w:right w:val="single" w:sz="4" w:space="0" w:color="auto"/>
            </w:tcBorders>
          </w:tcPr>
          <w:p w14:paraId="5B7F4011" w14:textId="3FAA0A77"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18067F11"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15275F15" w14:textId="556A6C85" w:rsidR="00EE749D" w:rsidRDefault="00EE749D" w:rsidP="00EE749D">
            <w:pPr>
              <w:pStyle w:val="HPRAArabicNumeralBulletedList"/>
              <w:numPr>
                <w:ilvl w:val="0"/>
                <w:numId w:val="0"/>
              </w:numPr>
              <w:rPr>
                <w:color w:val="0057B8" w:themeColor="accent3"/>
              </w:rPr>
            </w:pPr>
            <w:r>
              <w:rPr>
                <w:color w:val="0057B8" w:themeColor="accent3"/>
              </w:rPr>
              <w:t>17</w:t>
            </w:r>
          </w:p>
        </w:tc>
        <w:tc>
          <w:tcPr>
            <w:tcW w:w="3838" w:type="pct"/>
            <w:tcBorders>
              <w:top w:val="single" w:sz="4" w:space="0" w:color="auto"/>
              <w:left w:val="nil"/>
              <w:bottom w:val="single" w:sz="4" w:space="0" w:color="auto"/>
              <w:right w:val="single" w:sz="4" w:space="0" w:color="auto"/>
            </w:tcBorders>
          </w:tcPr>
          <w:p w14:paraId="227769D2" w14:textId="3FA8590F" w:rsidR="00EE749D" w:rsidRDefault="00EE749D" w:rsidP="00EE749D">
            <w:pPr>
              <w:pStyle w:val="HPRAArabicNumeralBulletedList"/>
              <w:numPr>
                <w:ilvl w:val="0"/>
                <w:numId w:val="0"/>
              </w:numPr>
              <w:rPr>
                <w:lang w:val="en-GB"/>
              </w:rPr>
            </w:pPr>
            <w:r>
              <w:rPr>
                <w:lang w:val="en-GB"/>
              </w:rPr>
              <w:t>Details of criteria and procedures for subjects following the end of a clinical investigation and for those who have withdrawn from the clinical investigation, including, at a minimum for implantable devices, procedures for device traceability</w:t>
            </w:r>
          </w:p>
        </w:tc>
        <w:tc>
          <w:tcPr>
            <w:tcW w:w="831" w:type="pct"/>
            <w:tcBorders>
              <w:top w:val="single" w:sz="4" w:space="0" w:color="auto"/>
              <w:left w:val="nil"/>
              <w:bottom w:val="single" w:sz="4" w:space="0" w:color="auto"/>
              <w:right w:val="single" w:sz="4" w:space="0" w:color="auto"/>
            </w:tcBorders>
          </w:tcPr>
          <w:p w14:paraId="5A2351D0" w14:textId="79604B99"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2A912FB4"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E9021B3" w14:textId="6164413D" w:rsidR="00EE749D" w:rsidRDefault="00EE749D" w:rsidP="00EE749D">
            <w:pPr>
              <w:pStyle w:val="HPRAArabicNumeralBulletedList"/>
              <w:numPr>
                <w:ilvl w:val="0"/>
                <w:numId w:val="0"/>
              </w:numPr>
              <w:rPr>
                <w:color w:val="0057B8" w:themeColor="accent3"/>
              </w:rPr>
            </w:pPr>
            <w:r>
              <w:rPr>
                <w:color w:val="0057B8" w:themeColor="accent3"/>
              </w:rPr>
              <w:t>18</w:t>
            </w:r>
          </w:p>
        </w:tc>
        <w:tc>
          <w:tcPr>
            <w:tcW w:w="3838" w:type="pct"/>
            <w:tcBorders>
              <w:top w:val="single" w:sz="4" w:space="0" w:color="auto"/>
              <w:left w:val="nil"/>
              <w:bottom w:val="single" w:sz="4" w:space="0" w:color="auto"/>
              <w:right w:val="single" w:sz="4" w:space="0" w:color="auto"/>
            </w:tcBorders>
          </w:tcPr>
          <w:p w14:paraId="7A69C6EF" w14:textId="36665DB6" w:rsidR="00EE749D" w:rsidRDefault="00EE749D" w:rsidP="00EE749D">
            <w:pPr>
              <w:pStyle w:val="HPRAArabicNumeralBulletedList"/>
              <w:numPr>
                <w:ilvl w:val="0"/>
                <w:numId w:val="0"/>
              </w:numPr>
              <w:rPr>
                <w:lang w:val="en-GB"/>
              </w:rPr>
            </w:pPr>
            <w:r>
              <w:rPr>
                <w:lang w:val="en-GB"/>
              </w:rPr>
              <w:t>Description of data management plan</w:t>
            </w:r>
          </w:p>
        </w:tc>
        <w:tc>
          <w:tcPr>
            <w:tcW w:w="831" w:type="pct"/>
            <w:tcBorders>
              <w:top w:val="single" w:sz="4" w:space="0" w:color="auto"/>
              <w:left w:val="nil"/>
              <w:bottom w:val="single" w:sz="4" w:space="0" w:color="auto"/>
              <w:right w:val="single" w:sz="4" w:space="0" w:color="auto"/>
            </w:tcBorders>
          </w:tcPr>
          <w:p w14:paraId="4701C937" w14:textId="7E411AA6"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3D2496EB"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1EA00800" w14:textId="094046FD" w:rsidR="00EE749D" w:rsidRDefault="00EE749D" w:rsidP="00EE749D">
            <w:pPr>
              <w:pStyle w:val="HPRAArabicNumeralBulletedList"/>
              <w:numPr>
                <w:ilvl w:val="0"/>
                <w:numId w:val="0"/>
              </w:numPr>
              <w:rPr>
                <w:color w:val="0057B8" w:themeColor="accent3"/>
              </w:rPr>
            </w:pPr>
            <w:r>
              <w:rPr>
                <w:color w:val="0057B8" w:themeColor="accent3"/>
              </w:rPr>
              <w:t>19</w:t>
            </w:r>
          </w:p>
        </w:tc>
        <w:tc>
          <w:tcPr>
            <w:tcW w:w="3838" w:type="pct"/>
            <w:tcBorders>
              <w:top w:val="single" w:sz="4" w:space="0" w:color="auto"/>
              <w:left w:val="nil"/>
              <w:bottom w:val="single" w:sz="4" w:space="0" w:color="auto"/>
              <w:right w:val="single" w:sz="4" w:space="0" w:color="auto"/>
            </w:tcBorders>
          </w:tcPr>
          <w:p w14:paraId="7C5FAC7B" w14:textId="1089B5FF" w:rsidR="00EE749D" w:rsidRDefault="00EE749D" w:rsidP="00EE749D">
            <w:pPr>
              <w:pStyle w:val="HPRAArabicNumeralBulletedList"/>
              <w:numPr>
                <w:ilvl w:val="0"/>
                <w:numId w:val="0"/>
              </w:numPr>
              <w:rPr>
                <w:lang w:val="en-GB"/>
              </w:rPr>
            </w:pPr>
            <w:r>
              <w:rPr>
                <w:lang w:val="en-GB"/>
              </w:rPr>
              <w:t>Investigation monitoring plan</w:t>
            </w:r>
          </w:p>
        </w:tc>
        <w:tc>
          <w:tcPr>
            <w:tcW w:w="831" w:type="pct"/>
            <w:tcBorders>
              <w:top w:val="single" w:sz="4" w:space="0" w:color="auto"/>
              <w:left w:val="nil"/>
              <w:bottom w:val="single" w:sz="4" w:space="0" w:color="auto"/>
              <w:right w:val="single" w:sz="4" w:space="0" w:color="auto"/>
            </w:tcBorders>
          </w:tcPr>
          <w:p w14:paraId="7D68EBA2" w14:textId="22A84C11"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130A72E0"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3AEC27B0" w14:textId="2CEF5F75" w:rsidR="00EE749D" w:rsidRDefault="00EE749D" w:rsidP="00EE749D">
            <w:pPr>
              <w:pStyle w:val="HPRAArabicNumeralBulletedList"/>
              <w:numPr>
                <w:ilvl w:val="0"/>
                <w:numId w:val="0"/>
              </w:numPr>
              <w:rPr>
                <w:color w:val="0057B8" w:themeColor="accent3"/>
              </w:rPr>
            </w:pPr>
            <w:r>
              <w:rPr>
                <w:color w:val="0057B8" w:themeColor="accent3"/>
              </w:rPr>
              <w:t>20</w:t>
            </w:r>
          </w:p>
        </w:tc>
        <w:tc>
          <w:tcPr>
            <w:tcW w:w="3838" w:type="pct"/>
            <w:tcBorders>
              <w:top w:val="single" w:sz="4" w:space="0" w:color="auto"/>
              <w:left w:val="nil"/>
              <w:bottom w:val="single" w:sz="4" w:space="0" w:color="auto"/>
              <w:right w:val="single" w:sz="4" w:space="0" w:color="auto"/>
            </w:tcBorders>
          </w:tcPr>
          <w:p w14:paraId="10BB6860" w14:textId="0D6CD0B3" w:rsidR="00EE749D" w:rsidRDefault="00EE749D" w:rsidP="00EE749D">
            <w:pPr>
              <w:pStyle w:val="HPRAArabicNumeralBulletedList"/>
              <w:numPr>
                <w:ilvl w:val="0"/>
                <w:numId w:val="0"/>
              </w:numPr>
              <w:rPr>
                <w:lang w:val="en-GB"/>
              </w:rPr>
            </w:pPr>
            <w:r>
              <w:rPr>
                <w:lang w:val="en-GB"/>
              </w:rPr>
              <w:t>Safety reporting provisions</w:t>
            </w:r>
          </w:p>
        </w:tc>
        <w:tc>
          <w:tcPr>
            <w:tcW w:w="831" w:type="pct"/>
            <w:tcBorders>
              <w:top w:val="single" w:sz="4" w:space="0" w:color="auto"/>
              <w:left w:val="nil"/>
              <w:bottom w:val="single" w:sz="4" w:space="0" w:color="auto"/>
              <w:right w:val="single" w:sz="4" w:space="0" w:color="auto"/>
            </w:tcBorders>
          </w:tcPr>
          <w:p w14:paraId="009FF1C3" w14:textId="2D7AE219"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12D340A3"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3959842D" w14:textId="2BE72291" w:rsidR="00EE749D" w:rsidRDefault="00EE749D" w:rsidP="00EE749D">
            <w:pPr>
              <w:pStyle w:val="HPRAArabicNumeralBulletedList"/>
              <w:numPr>
                <w:ilvl w:val="0"/>
                <w:numId w:val="0"/>
              </w:numPr>
              <w:rPr>
                <w:color w:val="0057B8" w:themeColor="accent3"/>
              </w:rPr>
            </w:pPr>
            <w:r>
              <w:rPr>
                <w:color w:val="0057B8" w:themeColor="accent3"/>
              </w:rPr>
              <w:t>21</w:t>
            </w:r>
          </w:p>
        </w:tc>
        <w:tc>
          <w:tcPr>
            <w:tcW w:w="3838" w:type="pct"/>
            <w:tcBorders>
              <w:top w:val="single" w:sz="4" w:space="0" w:color="auto"/>
              <w:left w:val="nil"/>
              <w:bottom w:val="single" w:sz="4" w:space="0" w:color="auto"/>
              <w:right w:val="single" w:sz="4" w:space="0" w:color="auto"/>
            </w:tcBorders>
          </w:tcPr>
          <w:p w14:paraId="3A30812C" w14:textId="0C41CE11" w:rsidR="00EE749D" w:rsidRDefault="00EE749D" w:rsidP="00EE749D">
            <w:pPr>
              <w:pStyle w:val="HPRAArabicNumeralBulletedList"/>
              <w:numPr>
                <w:ilvl w:val="0"/>
                <w:numId w:val="0"/>
              </w:numPr>
              <w:rPr>
                <w:lang w:val="en-GB"/>
              </w:rPr>
            </w:pPr>
            <w:r>
              <w:rPr>
                <w:lang w:val="en-GB"/>
              </w:rPr>
              <w:t>Details of the policy regarding the clinical investigation report</w:t>
            </w:r>
          </w:p>
        </w:tc>
        <w:tc>
          <w:tcPr>
            <w:tcW w:w="831" w:type="pct"/>
            <w:tcBorders>
              <w:top w:val="single" w:sz="4" w:space="0" w:color="auto"/>
              <w:left w:val="nil"/>
              <w:bottom w:val="single" w:sz="4" w:space="0" w:color="auto"/>
              <w:right w:val="single" w:sz="4" w:space="0" w:color="auto"/>
            </w:tcBorders>
          </w:tcPr>
          <w:p w14:paraId="71D8521E" w14:textId="5E409C37" w:rsidR="00EE749D" w:rsidRPr="002E6658" w:rsidRDefault="00EE749D" w:rsidP="00526A4F">
            <w:pPr>
              <w:pStyle w:val="HPRAArabicNumeralBulletedList"/>
              <w:numPr>
                <w:ilvl w:val="0"/>
                <w:numId w:val="0"/>
              </w:numPr>
              <w:spacing w:before="60"/>
              <w:ind w:left="709" w:hanging="709"/>
              <w:contextualSpacing w:val="0"/>
              <w:rPr>
                <w:lang w:val="en-GB"/>
              </w:rPr>
            </w:pPr>
            <w:r w:rsidRPr="00DE4CCB">
              <w:rPr>
                <w:lang w:val="en-GB"/>
              </w:rPr>
              <w:fldChar w:fldCharType="begin">
                <w:ffData>
                  <w:name w:val="Text220"/>
                  <w:enabled/>
                  <w:calcOnExit w:val="0"/>
                  <w:textInput/>
                </w:ffData>
              </w:fldChar>
            </w:r>
            <w:r w:rsidRPr="00DE4CCB">
              <w:rPr>
                <w:lang w:val="en-GB"/>
              </w:rPr>
              <w:instrText xml:space="preserve"> FORMTEXT </w:instrText>
            </w:r>
            <w:r w:rsidRPr="00DE4CCB">
              <w:rPr>
                <w:lang w:val="en-GB"/>
              </w:rPr>
            </w:r>
            <w:r w:rsidRPr="00DE4CCB">
              <w:rPr>
                <w:lang w:val="en-GB"/>
              </w:rPr>
              <w:fldChar w:fldCharType="separate"/>
            </w:r>
            <w:r w:rsidRPr="00DE4CCB">
              <w:rPr>
                <w:lang w:val="en-GB"/>
              </w:rPr>
              <w:t> </w:t>
            </w:r>
            <w:r w:rsidRPr="00DE4CCB">
              <w:rPr>
                <w:lang w:val="en-GB"/>
              </w:rPr>
              <w:t> </w:t>
            </w:r>
            <w:r w:rsidRPr="00DE4CCB">
              <w:rPr>
                <w:lang w:val="en-GB"/>
              </w:rPr>
              <w:t> </w:t>
            </w:r>
            <w:r w:rsidRPr="00DE4CCB">
              <w:rPr>
                <w:lang w:val="en-GB"/>
              </w:rPr>
              <w:t> </w:t>
            </w:r>
            <w:r w:rsidRPr="00DE4CCB">
              <w:rPr>
                <w:lang w:val="en-GB"/>
              </w:rPr>
              <w:t> </w:t>
            </w:r>
            <w:r w:rsidRPr="00DE4CCB">
              <w:rPr>
                <w:lang w:val="en-GB"/>
              </w:rPr>
              <w:fldChar w:fldCharType="end"/>
            </w:r>
          </w:p>
        </w:tc>
      </w:tr>
      <w:tr w:rsidR="00EE749D" w:rsidRPr="00F94DA4" w14:paraId="6FE2DDDE" w14:textId="77777777" w:rsidTr="00526A4F">
        <w:trPr>
          <w:trHeight w:val="414"/>
          <w:jc w:val="center"/>
        </w:trPr>
        <w:tc>
          <w:tcPr>
            <w:tcW w:w="4169" w:type="pct"/>
            <w:gridSpan w:val="2"/>
            <w:tcBorders>
              <w:top w:val="single" w:sz="4" w:space="0" w:color="auto"/>
              <w:left w:val="single" w:sz="4" w:space="0" w:color="auto"/>
              <w:bottom w:val="single" w:sz="4" w:space="0" w:color="auto"/>
              <w:right w:val="single" w:sz="4" w:space="0" w:color="auto"/>
            </w:tcBorders>
          </w:tcPr>
          <w:p w14:paraId="3F556A37" w14:textId="34D6A286" w:rsidR="00EE749D" w:rsidRDefault="00EE749D" w:rsidP="00EE749D">
            <w:pPr>
              <w:pStyle w:val="HPRAArabicNumeralBulletedList"/>
              <w:numPr>
                <w:ilvl w:val="0"/>
                <w:numId w:val="0"/>
              </w:numPr>
              <w:rPr>
                <w:lang w:val="en-GB"/>
              </w:rPr>
            </w:pPr>
            <w:r w:rsidRPr="0098544F">
              <w:rPr>
                <w:b/>
                <w:lang w:val="en-GB"/>
              </w:rPr>
              <w:t>Investigator’s Brochure</w:t>
            </w:r>
            <w:r>
              <w:rPr>
                <w:b/>
                <w:lang w:val="en-GB"/>
              </w:rPr>
              <w:t xml:space="preserve"> (IB)</w:t>
            </w:r>
          </w:p>
        </w:tc>
        <w:tc>
          <w:tcPr>
            <w:tcW w:w="831" w:type="pct"/>
            <w:tcBorders>
              <w:top w:val="single" w:sz="4" w:space="0" w:color="auto"/>
              <w:left w:val="nil"/>
              <w:bottom w:val="single" w:sz="4" w:space="0" w:color="auto"/>
              <w:right w:val="single" w:sz="4" w:space="0" w:color="auto"/>
            </w:tcBorders>
          </w:tcPr>
          <w:p w14:paraId="4AD887E9" w14:textId="2F622D62" w:rsidR="00EE749D" w:rsidRPr="002E6658" w:rsidRDefault="00EE749D" w:rsidP="008D44D7">
            <w:pPr>
              <w:pStyle w:val="HPRAArabicNumeralBulletedList"/>
              <w:numPr>
                <w:ilvl w:val="0"/>
                <w:numId w:val="0"/>
              </w:numPr>
              <w:ind w:left="709" w:hanging="709"/>
              <w:rPr>
                <w:lang w:val="en-GB"/>
              </w:rPr>
            </w:pPr>
            <w:r>
              <w:rPr>
                <w:lang w:val="en-GB"/>
              </w:rPr>
              <w:t>References</w:t>
            </w:r>
          </w:p>
        </w:tc>
      </w:tr>
      <w:tr w:rsidR="00EE749D" w:rsidRPr="00F94DA4" w14:paraId="23C4211A"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5847313A" w14:textId="0F91AF48" w:rsidR="00EE749D" w:rsidRDefault="00EE749D" w:rsidP="00EE749D">
            <w:pPr>
              <w:pStyle w:val="HPRAArabicNumeralBulletedList"/>
              <w:numPr>
                <w:ilvl w:val="0"/>
                <w:numId w:val="0"/>
              </w:numPr>
              <w:rPr>
                <w:color w:val="0057B8" w:themeColor="accent3"/>
              </w:rPr>
            </w:pPr>
            <w:r>
              <w:rPr>
                <w:color w:val="0057B8" w:themeColor="accent3"/>
              </w:rPr>
              <w:t>22</w:t>
            </w:r>
          </w:p>
        </w:tc>
        <w:tc>
          <w:tcPr>
            <w:tcW w:w="3838" w:type="pct"/>
            <w:tcBorders>
              <w:top w:val="single" w:sz="4" w:space="0" w:color="auto"/>
              <w:left w:val="nil"/>
              <w:bottom w:val="single" w:sz="4" w:space="0" w:color="auto"/>
              <w:right w:val="single" w:sz="4" w:space="0" w:color="auto"/>
            </w:tcBorders>
          </w:tcPr>
          <w:p w14:paraId="3E385F41" w14:textId="7F6A0C75" w:rsidR="00EE749D" w:rsidRDefault="00EE749D" w:rsidP="00EE749D">
            <w:pPr>
              <w:pStyle w:val="HPRAArabicNumeralBulletedList"/>
              <w:numPr>
                <w:ilvl w:val="0"/>
                <w:numId w:val="0"/>
              </w:numPr>
              <w:rPr>
                <w:lang w:val="en-GB"/>
              </w:rPr>
            </w:pPr>
            <w:r w:rsidRPr="00F94DA4">
              <w:rPr>
                <w:lang w:val="en-GB"/>
              </w:rPr>
              <w:t>A</w:t>
            </w:r>
            <w:r>
              <w:rPr>
                <w:lang w:val="en-GB"/>
              </w:rPr>
              <w:t xml:space="preserve">n identification and </w:t>
            </w:r>
            <w:r w:rsidRPr="00F94DA4">
              <w:rPr>
                <w:lang w:val="en-GB"/>
              </w:rPr>
              <w:t xml:space="preserve">description of the </w:t>
            </w:r>
            <w:r>
              <w:rPr>
                <w:lang w:val="en-GB"/>
              </w:rPr>
              <w:t>device including information on: the intended purpose, the risk classification and applicable classification rule (Annex VIII), design and manufacturing of the device and reference to previous and similar generations of the device.</w:t>
            </w:r>
            <w:r w:rsidRPr="00F94DA4">
              <w:rPr>
                <w:lang w:val="en-GB"/>
              </w:rPr>
              <w:t xml:space="preserve"> Data allowing identification of device (i) generic name, (ii) model name, (iii) model number</w:t>
            </w:r>
          </w:p>
        </w:tc>
        <w:tc>
          <w:tcPr>
            <w:tcW w:w="831" w:type="pct"/>
            <w:tcBorders>
              <w:top w:val="single" w:sz="4" w:space="0" w:color="auto"/>
              <w:left w:val="nil"/>
              <w:bottom w:val="single" w:sz="4" w:space="0" w:color="auto"/>
              <w:right w:val="single" w:sz="4" w:space="0" w:color="auto"/>
            </w:tcBorders>
          </w:tcPr>
          <w:p w14:paraId="13AB0AA5" w14:textId="50B86014"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2F60D17F"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641BCC63" w14:textId="2348A465" w:rsidR="00EE749D" w:rsidRDefault="00EE749D" w:rsidP="00EE749D">
            <w:pPr>
              <w:pStyle w:val="HPRAArabicNumeralBulletedList"/>
              <w:numPr>
                <w:ilvl w:val="0"/>
                <w:numId w:val="0"/>
              </w:numPr>
              <w:rPr>
                <w:color w:val="0057B8" w:themeColor="accent3"/>
              </w:rPr>
            </w:pPr>
            <w:r>
              <w:rPr>
                <w:color w:val="0057B8" w:themeColor="accent3"/>
              </w:rPr>
              <w:t>23</w:t>
            </w:r>
          </w:p>
        </w:tc>
        <w:tc>
          <w:tcPr>
            <w:tcW w:w="3838" w:type="pct"/>
            <w:tcBorders>
              <w:top w:val="single" w:sz="4" w:space="0" w:color="auto"/>
              <w:left w:val="nil"/>
              <w:bottom w:val="single" w:sz="4" w:space="0" w:color="auto"/>
              <w:right w:val="single" w:sz="4" w:space="0" w:color="auto"/>
            </w:tcBorders>
          </w:tcPr>
          <w:p w14:paraId="197CD001" w14:textId="046DE126" w:rsidR="00EE749D" w:rsidRDefault="00EE749D" w:rsidP="00EE749D">
            <w:pPr>
              <w:pStyle w:val="HPRAArabicNumeralBulletedList"/>
              <w:numPr>
                <w:ilvl w:val="0"/>
                <w:numId w:val="0"/>
              </w:numPr>
              <w:rPr>
                <w:lang w:val="en-GB"/>
              </w:rPr>
            </w:pPr>
            <w:r>
              <w:rPr>
                <w:lang w:val="en-GB"/>
              </w:rPr>
              <w:t>Instructions for installation, maintenance, hygiene and use including storage and handling requirements and relevant training required.</w:t>
            </w:r>
            <w:r w:rsidR="0047063D">
              <w:rPr>
                <w:lang w:val="en-GB"/>
              </w:rPr>
              <w:t xml:space="preserve"> </w:t>
            </w:r>
            <w:r>
              <w:rPr>
                <w:lang w:val="en-GB"/>
              </w:rPr>
              <w:t>Also, to the extent available, information to be placed on label and instructions for use to be provided when device placed on the market</w:t>
            </w:r>
          </w:p>
        </w:tc>
        <w:tc>
          <w:tcPr>
            <w:tcW w:w="831" w:type="pct"/>
            <w:tcBorders>
              <w:top w:val="single" w:sz="4" w:space="0" w:color="auto"/>
              <w:left w:val="nil"/>
              <w:bottom w:val="single" w:sz="4" w:space="0" w:color="auto"/>
              <w:right w:val="single" w:sz="4" w:space="0" w:color="auto"/>
            </w:tcBorders>
          </w:tcPr>
          <w:p w14:paraId="64446843" w14:textId="4C4ABD73"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2028F1AA"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2629BCFD" w14:textId="6699E432" w:rsidR="00EE749D" w:rsidRDefault="00EE749D" w:rsidP="00EE749D">
            <w:pPr>
              <w:pStyle w:val="HPRAArabicNumeralBulletedList"/>
              <w:numPr>
                <w:ilvl w:val="0"/>
                <w:numId w:val="0"/>
              </w:numPr>
              <w:rPr>
                <w:color w:val="0057B8" w:themeColor="accent3"/>
              </w:rPr>
            </w:pPr>
            <w:r>
              <w:rPr>
                <w:color w:val="0057B8" w:themeColor="accent3"/>
              </w:rPr>
              <w:t>24</w:t>
            </w:r>
          </w:p>
        </w:tc>
        <w:tc>
          <w:tcPr>
            <w:tcW w:w="3838" w:type="pct"/>
            <w:tcBorders>
              <w:top w:val="single" w:sz="4" w:space="0" w:color="auto"/>
              <w:left w:val="nil"/>
              <w:bottom w:val="single" w:sz="4" w:space="0" w:color="auto"/>
              <w:right w:val="single" w:sz="4" w:space="0" w:color="auto"/>
            </w:tcBorders>
          </w:tcPr>
          <w:p w14:paraId="2A43FE98" w14:textId="3014F6B8" w:rsidR="00EE749D" w:rsidRDefault="00EE749D" w:rsidP="00EE749D">
            <w:pPr>
              <w:pStyle w:val="HPRAArabicNumeralBulletedList"/>
              <w:numPr>
                <w:ilvl w:val="0"/>
                <w:numId w:val="0"/>
              </w:numPr>
              <w:rPr>
                <w:lang w:val="en-GB"/>
              </w:rPr>
            </w:pPr>
            <w:r>
              <w:rPr>
                <w:lang w:val="en-GB"/>
              </w:rPr>
              <w:t>Existing clinical data, including from relevant scientific literature and other relevant clinical data related to equivalent or similar devices of the same manufacturer including length of time on the market, review of performance, clinical benefit and safety-related issues and any corrective actions taken</w:t>
            </w:r>
          </w:p>
        </w:tc>
        <w:tc>
          <w:tcPr>
            <w:tcW w:w="831" w:type="pct"/>
            <w:tcBorders>
              <w:top w:val="single" w:sz="4" w:space="0" w:color="auto"/>
              <w:left w:val="nil"/>
              <w:bottom w:val="single" w:sz="4" w:space="0" w:color="auto"/>
              <w:right w:val="single" w:sz="4" w:space="0" w:color="auto"/>
            </w:tcBorders>
          </w:tcPr>
          <w:p w14:paraId="0D8AC80A" w14:textId="6A52CAFA"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702E9C12"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D21DFE9" w14:textId="49B2E462" w:rsidR="00EE749D" w:rsidRDefault="00EE749D" w:rsidP="00EE749D">
            <w:pPr>
              <w:pStyle w:val="HPRAArabicNumeralBulletedList"/>
              <w:numPr>
                <w:ilvl w:val="0"/>
                <w:numId w:val="0"/>
              </w:numPr>
              <w:rPr>
                <w:color w:val="0057B8" w:themeColor="accent3"/>
              </w:rPr>
            </w:pPr>
            <w:r>
              <w:rPr>
                <w:color w:val="0057B8" w:themeColor="accent3"/>
              </w:rPr>
              <w:t>25</w:t>
            </w:r>
          </w:p>
        </w:tc>
        <w:tc>
          <w:tcPr>
            <w:tcW w:w="3838" w:type="pct"/>
            <w:tcBorders>
              <w:top w:val="single" w:sz="4" w:space="0" w:color="auto"/>
              <w:left w:val="nil"/>
              <w:bottom w:val="single" w:sz="4" w:space="0" w:color="auto"/>
              <w:right w:val="single" w:sz="4" w:space="0" w:color="auto"/>
            </w:tcBorders>
          </w:tcPr>
          <w:p w14:paraId="1797DCD7" w14:textId="6299ED75" w:rsidR="00EE749D" w:rsidRDefault="00EE749D" w:rsidP="00EE749D">
            <w:pPr>
              <w:pStyle w:val="HPRAArabicNumeralBulletedList"/>
              <w:numPr>
                <w:ilvl w:val="0"/>
                <w:numId w:val="0"/>
              </w:numPr>
              <w:rPr>
                <w:lang w:val="en-GB"/>
              </w:rPr>
            </w:pPr>
            <w:r>
              <w:rPr>
                <w:lang w:val="en-GB"/>
              </w:rPr>
              <w:t>Comment on the overall clinical development strategy for the medical device</w:t>
            </w:r>
          </w:p>
        </w:tc>
        <w:tc>
          <w:tcPr>
            <w:tcW w:w="831" w:type="pct"/>
            <w:tcBorders>
              <w:top w:val="single" w:sz="4" w:space="0" w:color="auto"/>
              <w:left w:val="nil"/>
              <w:bottom w:val="single" w:sz="4" w:space="0" w:color="auto"/>
              <w:right w:val="single" w:sz="4" w:space="0" w:color="auto"/>
            </w:tcBorders>
          </w:tcPr>
          <w:p w14:paraId="37FFECDD" w14:textId="0541CFBC"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4B95AA12"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B02832B" w14:textId="2A0251D6" w:rsidR="00EE749D" w:rsidRDefault="00EE749D" w:rsidP="00EE749D">
            <w:pPr>
              <w:pStyle w:val="HPRAArabicNumeralBulletedList"/>
              <w:numPr>
                <w:ilvl w:val="0"/>
                <w:numId w:val="0"/>
              </w:numPr>
              <w:rPr>
                <w:color w:val="0057B8" w:themeColor="accent3"/>
              </w:rPr>
            </w:pPr>
            <w:r>
              <w:rPr>
                <w:color w:val="0057B8" w:themeColor="accent3"/>
              </w:rPr>
              <w:t>26</w:t>
            </w:r>
          </w:p>
        </w:tc>
        <w:tc>
          <w:tcPr>
            <w:tcW w:w="3838" w:type="pct"/>
            <w:tcBorders>
              <w:top w:val="single" w:sz="4" w:space="0" w:color="auto"/>
              <w:left w:val="nil"/>
              <w:bottom w:val="single" w:sz="4" w:space="0" w:color="auto"/>
              <w:right w:val="single" w:sz="4" w:space="0" w:color="auto"/>
            </w:tcBorders>
          </w:tcPr>
          <w:p w14:paraId="2A6EF678" w14:textId="6ED6DF14" w:rsidR="00EE749D" w:rsidRDefault="00EE749D" w:rsidP="00EE749D">
            <w:pPr>
              <w:pStyle w:val="HPRAArabicNumeralBulletedList"/>
              <w:numPr>
                <w:ilvl w:val="0"/>
                <w:numId w:val="0"/>
              </w:numPr>
              <w:rPr>
                <w:lang w:val="en-GB"/>
              </w:rPr>
            </w:pPr>
            <w:r>
              <w:rPr>
                <w:lang w:val="en-GB"/>
              </w:rPr>
              <w:t>Summary of risk-benefit analysis and risk management, including information on known or foreseeable risks, any undesirable effects,</w:t>
            </w:r>
            <w:r w:rsidR="0047063D">
              <w:rPr>
                <w:lang w:val="en-GB"/>
              </w:rPr>
              <w:t xml:space="preserve"> contraindications and warnings</w:t>
            </w:r>
          </w:p>
        </w:tc>
        <w:tc>
          <w:tcPr>
            <w:tcW w:w="831" w:type="pct"/>
            <w:tcBorders>
              <w:top w:val="single" w:sz="4" w:space="0" w:color="auto"/>
              <w:left w:val="nil"/>
              <w:bottom w:val="single" w:sz="4" w:space="0" w:color="auto"/>
              <w:right w:val="single" w:sz="4" w:space="0" w:color="auto"/>
            </w:tcBorders>
          </w:tcPr>
          <w:p w14:paraId="7DF21828" w14:textId="48CB1CE3"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0D3046B5"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79EAF22" w14:textId="404C3A53" w:rsidR="00EE749D" w:rsidRDefault="00EE749D" w:rsidP="00EE749D">
            <w:pPr>
              <w:pStyle w:val="HPRAArabicNumeralBulletedList"/>
              <w:numPr>
                <w:ilvl w:val="0"/>
                <w:numId w:val="0"/>
              </w:numPr>
              <w:rPr>
                <w:color w:val="0057B8" w:themeColor="accent3"/>
              </w:rPr>
            </w:pPr>
            <w:r>
              <w:rPr>
                <w:color w:val="0057B8" w:themeColor="accent3"/>
              </w:rPr>
              <w:t>27</w:t>
            </w:r>
          </w:p>
        </w:tc>
        <w:tc>
          <w:tcPr>
            <w:tcW w:w="3838" w:type="pct"/>
            <w:tcBorders>
              <w:top w:val="single" w:sz="4" w:space="0" w:color="auto"/>
              <w:left w:val="nil"/>
              <w:bottom w:val="single" w:sz="4" w:space="0" w:color="auto"/>
              <w:right w:val="single" w:sz="4" w:space="0" w:color="auto"/>
            </w:tcBorders>
          </w:tcPr>
          <w:p w14:paraId="1DB1A7CF" w14:textId="0CCE0F65" w:rsidR="00EE749D" w:rsidRDefault="00EE749D" w:rsidP="00EE749D">
            <w:pPr>
              <w:pStyle w:val="HPRAArabicNumeralBulletedList"/>
              <w:numPr>
                <w:ilvl w:val="0"/>
                <w:numId w:val="0"/>
              </w:numPr>
              <w:rPr>
                <w:lang w:val="en-GB"/>
              </w:rPr>
            </w:pPr>
            <w:r>
              <w:rPr>
                <w:lang w:val="en-GB"/>
              </w:rPr>
              <w:t>For devices where question 4 in se</w:t>
            </w:r>
            <w:r w:rsidR="0047063D">
              <w:rPr>
                <w:lang w:val="en-GB"/>
              </w:rPr>
              <w:t>ction B is answered ‘Yes’:</w:t>
            </w:r>
            <w:r>
              <w:rPr>
                <w:lang w:val="en-GB"/>
              </w:rPr>
              <w:t xml:space="preserve"> detailed information on the medicinal substance or tissues, cells or their derivatives and on the compliance with the relevant GSPRs and the specific risk management in relation to the substance, tissues, cells or their derivatives as well as the evidence for the added value of incorporating such constituents</w:t>
            </w:r>
          </w:p>
        </w:tc>
        <w:tc>
          <w:tcPr>
            <w:tcW w:w="831" w:type="pct"/>
            <w:tcBorders>
              <w:top w:val="single" w:sz="4" w:space="0" w:color="auto"/>
              <w:left w:val="nil"/>
              <w:bottom w:val="single" w:sz="4" w:space="0" w:color="auto"/>
              <w:right w:val="single" w:sz="4" w:space="0" w:color="auto"/>
            </w:tcBorders>
          </w:tcPr>
          <w:p w14:paraId="437F7ECD" w14:textId="33201625"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6646C1DB"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01FC69DB" w14:textId="69860C00" w:rsidR="00EE749D" w:rsidRDefault="00EE749D" w:rsidP="00EE749D">
            <w:pPr>
              <w:pStyle w:val="HPRAArabicNumeralBulletedList"/>
              <w:numPr>
                <w:ilvl w:val="0"/>
                <w:numId w:val="0"/>
              </w:numPr>
              <w:rPr>
                <w:color w:val="0057B8" w:themeColor="accent3"/>
              </w:rPr>
            </w:pPr>
            <w:r>
              <w:rPr>
                <w:color w:val="0057B8" w:themeColor="accent3"/>
              </w:rPr>
              <w:t>28</w:t>
            </w:r>
          </w:p>
        </w:tc>
        <w:tc>
          <w:tcPr>
            <w:tcW w:w="3838" w:type="pct"/>
            <w:tcBorders>
              <w:top w:val="single" w:sz="4" w:space="0" w:color="auto"/>
              <w:left w:val="nil"/>
              <w:bottom w:val="single" w:sz="4" w:space="0" w:color="auto"/>
              <w:right w:val="single" w:sz="4" w:space="0" w:color="auto"/>
            </w:tcBorders>
          </w:tcPr>
          <w:p w14:paraId="4B759847" w14:textId="6FCD3D14" w:rsidR="00EE749D" w:rsidRDefault="00EE749D" w:rsidP="00EE749D">
            <w:pPr>
              <w:pStyle w:val="HPRAArabicNumeralBulletedList"/>
              <w:numPr>
                <w:ilvl w:val="0"/>
                <w:numId w:val="0"/>
              </w:numPr>
              <w:rPr>
                <w:lang w:val="en-GB"/>
              </w:rPr>
            </w:pPr>
            <w:r w:rsidRPr="00744662">
              <w:rPr>
                <w:lang w:val="en-GB"/>
              </w:rPr>
              <w:t>Where applicable, a statement indicating whether or not the device is manufactured utilising tissues of animal origin as referred to in EU Regulation 722 of 2012</w:t>
            </w:r>
          </w:p>
        </w:tc>
        <w:tc>
          <w:tcPr>
            <w:tcW w:w="831" w:type="pct"/>
            <w:tcBorders>
              <w:top w:val="single" w:sz="4" w:space="0" w:color="auto"/>
              <w:left w:val="nil"/>
              <w:bottom w:val="single" w:sz="4" w:space="0" w:color="auto"/>
              <w:right w:val="single" w:sz="4" w:space="0" w:color="auto"/>
            </w:tcBorders>
          </w:tcPr>
          <w:p w14:paraId="795FAB97" w14:textId="70FE4F92"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2BD5C356"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46A4CFC9" w14:textId="264B2130" w:rsidR="00EE749D" w:rsidRDefault="00EE749D" w:rsidP="00EE749D">
            <w:pPr>
              <w:pStyle w:val="HPRAArabicNumeralBulletedList"/>
              <w:numPr>
                <w:ilvl w:val="0"/>
                <w:numId w:val="0"/>
              </w:numPr>
              <w:rPr>
                <w:color w:val="0057B8" w:themeColor="accent3"/>
              </w:rPr>
            </w:pPr>
            <w:r>
              <w:rPr>
                <w:color w:val="0057B8" w:themeColor="accent3"/>
              </w:rPr>
              <w:t>29</w:t>
            </w:r>
          </w:p>
        </w:tc>
        <w:tc>
          <w:tcPr>
            <w:tcW w:w="3838" w:type="pct"/>
            <w:tcBorders>
              <w:top w:val="single" w:sz="4" w:space="0" w:color="auto"/>
              <w:left w:val="nil"/>
              <w:bottom w:val="single" w:sz="4" w:space="0" w:color="auto"/>
              <w:right w:val="single" w:sz="4" w:space="0" w:color="auto"/>
            </w:tcBorders>
          </w:tcPr>
          <w:p w14:paraId="3BC437B3" w14:textId="43432963" w:rsidR="00EE749D" w:rsidRDefault="00EE749D" w:rsidP="0047063D">
            <w:pPr>
              <w:pStyle w:val="HPRAArabicNumeralBulletedList"/>
              <w:numPr>
                <w:ilvl w:val="0"/>
                <w:numId w:val="0"/>
              </w:numPr>
              <w:rPr>
                <w:lang w:val="en-GB"/>
              </w:rPr>
            </w:pPr>
            <w:r w:rsidRPr="006A36ED">
              <w:rPr>
                <w:lang w:val="en-GB"/>
              </w:rPr>
              <w:t>I</w:t>
            </w:r>
            <w:r w:rsidRPr="00744662">
              <w:rPr>
                <w:lang w:val="en-GB"/>
              </w:rPr>
              <w:t>f the device is manufactured utilising tissues of animal origin as referred to in Regulation 722 of 2012, the risk management measures which have been applied to reduce the risk of infection. (Please submit the EDQM certificate where available</w:t>
            </w:r>
            <w:r w:rsidR="0047063D">
              <w:rPr>
                <w:lang w:val="en-GB"/>
              </w:rPr>
              <w:t>.</w:t>
            </w:r>
            <w:r w:rsidRPr="00744662">
              <w:rPr>
                <w:lang w:val="en-GB"/>
              </w:rPr>
              <w:t>)</w:t>
            </w:r>
          </w:p>
        </w:tc>
        <w:tc>
          <w:tcPr>
            <w:tcW w:w="831" w:type="pct"/>
            <w:tcBorders>
              <w:top w:val="single" w:sz="4" w:space="0" w:color="auto"/>
              <w:left w:val="nil"/>
              <w:bottom w:val="single" w:sz="4" w:space="0" w:color="auto"/>
              <w:right w:val="single" w:sz="4" w:space="0" w:color="auto"/>
            </w:tcBorders>
          </w:tcPr>
          <w:p w14:paraId="71999428" w14:textId="673F94D7"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430C2ACB"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564FA831" w14:textId="322C7612" w:rsidR="00EE749D" w:rsidRDefault="00EE749D" w:rsidP="00EE749D">
            <w:pPr>
              <w:pStyle w:val="HPRAArabicNumeralBulletedList"/>
              <w:numPr>
                <w:ilvl w:val="0"/>
                <w:numId w:val="0"/>
              </w:numPr>
              <w:rPr>
                <w:color w:val="0057B8" w:themeColor="accent3"/>
              </w:rPr>
            </w:pPr>
            <w:r>
              <w:rPr>
                <w:color w:val="0057B8" w:themeColor="accent3"/>
              </w:rPr>
              <w:t>30</w:t>
            </w:r>
          </w:p>
        </w:tc>
        <w:tc>
          <w:tcPr>
            <w:tcW w:w="3838" w:type="pct"/>
            <w:tcBorders>
              <w:top w:val="single" w:sz="4" w:space="0" w:color="auto"/>
              <w:left w:val="nil"/>
              <w:bottom w:val="single" w:sz="4" w:space="0" w:color="auto"/>
              <w:right w:val="single" w:sz="4" w:space="0" w:color="auto"/>
            </w:tcBorders>
          </w:tcPr>
          <w:p w14:paraId="48F436CB" w14:textId="2B38AE26" w:rsidR="00EE749D" w:rsidRDefault="00EE749D" w:rsidP="00EE749D">
            <w:pPr>
              <w:pStyle w:val="HPRAArabicNumeralBulletedList"/>
              <w:numPr>
                <w:ilvl w:val="0"/>
                <w:numId w:val="0"/>
              </w:numPr>
              <w:rPr>
                <w:lang w:val="en-GB"/>
              </w:rPr>
            </w:pPr>
            <w:r>
              <w:rPr>
                <w:lang w:val="en-GB"/>
              </w:rPr>
              <w:t>A list detailing the relevant GSPRs, including the standards and common specifications applied (specify whether applied in whole or in part). Also a description of the solutions for fulfilling the relevant GSPRs, insofar as those standards and CS have not or have only been partly fulfilled, or are lacking</w:t>
            </w:r>
          </w:p>
        </w:tc>
        <w:tc>
          <w:tcPr>
            <w:tcW w:w="831" w:type="pct"/>
            <w:tcBorders>
              <w:top w:val="single" w:sz="4" w:space="0" w:color="auto"/>
              <w:left w:val="nil"/>
              <w:bottom w:val="single" w:sz="4" w:space="0" w:color="auto"/>
              <w:right w:val="single" w:sz="4" w:space="0" w:color="auto"/>
            </w:tcBorders>
          </w:tcPr>
          <w:p w14:paraId="5BE6DF2A" w14:textId="0D3DDF3D"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76E90FBD"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04BB1F37" w14:textId="086C4E07" w:rsidR="00EE749D" w:rsidRDefault="00EE749D" w:rsidP="00EE749D">
            <w:pPr>
              <w:pStyle w:val="HPRAArabicNumeralBulletedList"/>
              <w:numPr>
                <w:ilvl w:val="0"/>
                <w:numId w:val="0"/>
              </w:numPr>
              <w:rPr>
                <w:color w:val="0057B8" w:themeColor="accent3"/>
              </w:rPr>
            </w:pPr>
            <w:r>
              <w:rPr>
                <w:color w:val="0057B8" w:themeColor="accent3"/>
              </w:rPr>
              <w:t>31</w:t>
            </w:r>
          </w:p>
        </w:tc>
        <w:tc>
          <w:tcPr>
            <w:tcW w:w="3838" w:type="pct"/>
            <w:tcBorders>
              <w:top w:val="single" w:sz="4" w:space="0" w:color="auto"/>
              <w:left w:val="nil"/>
              <w:bottom w:val="single" w:sz="4" w:space="0" w:color="auto"/>
              <w:right w:val="single" w:sz="4" w:space="0" w:color="auto"/>
            </w:tcBorders>
          </w:tcPr>
          <w:p w14:paraId="19A93E0D" w14:textId="3510A93D" w:rsidR="00EE749D" w:rsidRDefault="00EE749D" w:rsidP="00EE749D">
            <w:pPr>
              <w:pStyle w:val="HPRAArabicNumeralBulletedList"/>
              <w:numPr>
                <w:ilvl w:val="0"/>
                <w:numId w:val="0"/>
              </w:numPr>
              <w:rPr>
                <w:lang w:val="en-GB"/>
              </w:rPr>
            </w:pPr>
            <w:r w:rsidRPr="00F94DA4">
              <w:rPr>
                <w:lang w:val="en-GB"/>
              </w:rPr>
              <w:t>Design drawings methods of manufacture envisaged, in particular regard</w:t>
            </w:r>
            <w:r>
              <w:rPr>
                <w:lang w:val="en-GB"/>
              </w:rPr>
              <w:t>ing</w:t>
            </w:r>
            <w:r w:rsidRPr="00F94DA4">
              <w:rPr>
                <w:lang w:val="en-GB"/>
              </w:rPr>
              <w:t xml:space="preserve"> sterili</w:t>
            </w:r>
            <w:r>
              <w:rPr>
                <w:lang w:val="en-GB"/>
              </w:rPr>
              <w:t>s</w:t>
            </w:r>
            <w:r w:rsidRPr="00F94DA4">
              <w:rPr>
                <w:lang w:val="en-GB"/>
              </w:rPr>
              <w:t>ation and diagrams of components</w:t>
            </w:r>
            <w:r>
              <w:rPr>
                <w:lang w:val="en-GB"/>
              </w:rPr>
              <w:t>,</w:t>
            </w:r>
            <w:r w:rsidRPr="00F94DA4">
              <w:rPr>
                <w:lang w:val="en-GB"/>
              </w:rPr>
              <w:t xml:space="preserve"> sub</w:t>
            </w:r>
            <w:r>
              <w:rPr>
                <w:lang w:val="en-GB"/>
              </w:rPr>
              <w:t>-</w:t>
            </w:r>
            <w:r w:rsidRPr="00F94DA4">
              <w:rPr>
                <w:lang w:val="en-GB"/>
              </w:rPr>
              <w:t>assemblies</w:t>
            </w:r>
            <w:r>
              <w:rPr>
                <w:lang w:val="en-GB"/>
              </w:rPr>
              <w:t>,</w:t>
            </w:r>
            <w:r w:rsidRPr="00F94DA4">
              <w:rPr>
                <w:lang w:val="en-GB"/>
              </w:rPr>
              <w:t xml:space="preserve"> circuits, etc</w:t>
            </w:r>
            <w:r>
              <w:rPr>
                <w:lang w:val="en-GB"/>
              </w:rPr>
              <w:t>.</w:t>
            </w:r>
          </w:p>
        </w:tc>
        <w:tc>
          <w:tcPr>
            <w:tcW w:w="831" w:type="pct"/>
            <w:tcBorders>
              <w:top w:val="single" w:sz="4" w:space="0" w:color="auto"/>
              <w:left w:val="nil"/>
              <w:bottom w:val="single" w:sz="4" w:space="0" w:color="auto"/>
              <w:right w:val="single" w:sz="4" w:space="0" w:color="auto"/>
            </w:tcBorders>
          </w:tcPr>
          <w:p w14:paraId="0CBE2DA0" w14:textId="19A9E68D"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03227413"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5B2E918" w14:textId="5B501E70" w:rsidR="00EE749D" w:rsidRDefault="00EE749D" w:rsidP="00EE749D">
            <w:pPr>
              <w:pStyle w:val="HPRAArabicNumeralBulletedList"/>
              <w:numPr>
                <w:ilvl w:val="0"/>
                <w:numId w:val="0"/>
              </w:numPr>
              <w:rPr>
                <w:color w:val="0057B8" w:themeColor="accent3"/>
              </w:rPr>
            </w:pPr>
            <w:r>
              <w:rPr>
                <w:color w:val="0057B8" w:themeColor="accent3"/>
              </w:rPr>
              <w:t>32</w:t>
            </w:r>
          </w:p>
        </w:tc>
        <w:tc>
          <w:tcPr>
            <w:tcW w:w="3838" w:type="pct"/>
            <w:tcBorders>
              <w:top w:val="single" w:sz="4" w:space="0" w:color="auto"/>
              <w:left w:val="nil"/>
              <w:bottom w:val="single" w:sz="4" w:space="0" w:color="auto"/>
              <w:right w:val="single" w:sz="4" w:space="0" w:color="auto"/>
            </w:tcBorders>
          </w:tcPr>
          <w:p w14:paraId="6BA53680" w14:textId="546E31E0" w:rsidR="00EE749D" w:rsidRDefault="00EE749D" w:rsidP="00EE749D">
            <w:pPr>
              <w:pStyle w:val="HPRAArabicNumeralBulletedList"/>
              <w:numPr>
                <w:ilvl w:val="0"/>
                <w:numId w:val="0"/>
              </w:numPr>
              <w:rPr>
                <w:lang w:val="en-GB"/>
              </w:rPr>
            </w:pPr>
            <w:r w:rsidRPr="00F94DA4">
              <w:rPr>
                <w:lang w:val="en-GB"/>
              </w:rPr>
              <w:t xml:space="preserve">The descriptions and explanations necessary to understand the above mentioned drawings and the operation of the </w:t>
            </w:r>
            <w:r>
              <w:rPr>
                <w:lang w:val="en-GB"/>
              </w:rPr>
              <w:t>device. Photos of relevant components</w:t>
            </w:r>
          </w:p>
        </w:tc>
        <w:tc>
          <w:tcPr>
            <w:tcW w:w="831" w:type="pct"/>
            <w:tcBorders>
              <w:top w:val="single" w:sz="4" w:space="0" w:color="auto"/>
              <w:left w:val="nil"/>
              <w:bottom w:val="single" w:sz="4" w:space="0" w:color="auto"/>
              <w:right w:val="single" w:sz="4" w:space="0" w:color="auto"/>
            </w:tcBorders>
          </w:tcPr>
          <w:p w14:paraId="3C28C536" w14:textId="25FE7C53"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0740D5FF" w14:textId="77777777" w:rsidTr="00526A4F">
        <w:trPr>
          <w:trHeight w:val="414"/>
          <w:jc w:val="center"/>
        </w:trPr>
        <w:tc>
          <w:tcPr>
            <w:tcW w:w="4169" w:type="pct"/>
            <w:gridSpan w:val="2"/>
            <w:tcBorders>
              <w:top w:val="single" w:sz="4" w:space="0" w:color="auto"/>
              <w:left w:val="single" w:sz="4" w:space="0" w:color="auto"/>
              <w:bottom w:val="single" w:sz="4" w:space="0" w:color="auto"/>
              <w:right w:val="single" w:sz="4" w:space="0" w:color="auto"/>
            </w:tcBorders>
          </w:tcPr>
          <w:p w14:paraId="341318A9" w14:textId="5CCBB76C" w:rsidR="00EE749D" w:rsidRDefault="00EE749D" w:rsidP="008D44D7">
            <w:pPr>
              <w:pStyle w:val="HPRAArabicNumeralBulletedList"/>
              <w:numPr>
                <w:ilvl w:val="0"/>
                <w:numId w:val="0"/>
              </w:numPr>
              <w:rPr>
                <w:lang w:val="en-GB"/>
              </w:rPr>
            </w:pPr>
            <w:r>
              <w:rPr>
                <w:b/>
                <w:lang w:val="en-GB"/>
              </w:rPr>
              <w:t>Preclinical Testing</w:t>
            </w:r>
          </w:p>
        </w:tc>
        <w:tc>
          <w:tcPr>
            <w:tcW w:w="831" w:type="pct"/>
            <w:tcBorders>
              <w:top w:val="single" w:sz="4" w:space="0" w:color="auto"/>
              <w:left w:val="nil"/>
              <w:bottom w:val="single" w:sz="4" w:space="0" w:color="auto"/>
              <w:right w:val="single" w:sz="4" w:space="0" w:color="auto"/>
            </w:tcBorders>
          </w:tcPr>
          <w:p w14:paraId="5BA5EB4D" w14:textId="77777777" w:rsidR="00EE749D" w:rsidRPr="002E6658" w:rsidRDefault="00EE749D" w:rsidP="008D44D7">
            <w:pPr>
              <w:pStyle w:val="HPRAArabicNumeralBulletedList"/>
              <w:numPr>
                <w:ilvl w:val="0"/>
                <w:numId w:val="0"/>
              </w:numPr>
              <w:ind w:left="709" w:hanging="709"/>
              <w:rPr>
                <w:lang w:val="en-GB"/>
              </w:rPr>
            </w:pPr>
            <w:r>
              <w:rPr>
                <w:lang w:val="en-GB"/>
              </w:rPr>
              <w:t>References</w:t>
            </w:r>
          </w:p>
        </w:tc>
      </w:tr>
      <w:tr w:rsidR="00EE749D" w:rsidRPr="00F94DA4" w14:paraId="442E4909"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6527D986" w14:textId="3A008B40" w:rsidR="00EE749D" w:rsidRDefault="00EE749D" w:rsidP="00EE749D">
            <w:pPr>
              <w:pStyle w:val="HPRAArabicNumeralBulletedList"/>
              <w:numPr>
                <w:ilvl w:val="0"/>
                <w:numId w:val="0"/>
              </w:numPr>
              <w:rPr>
                <w:color w:val="0057B8" w:themeColor="accent3"/>
              </w:rPr>
            </w:pPr>
            <w:r>
              <w:rPr>
                <w:color w:val="0057B8" w:themeColor="accent3"/>
              </w:rPr>
              <w:t>33</w:t>
            </w:r>
          </w:p>
        </w:tc>
        <w:tc>
          <w:tcPr>
            <w:tcW w:w="3838" w:type="pct"/>
            <w:tcBorders>
              <w:top w:val="single" w:sz="4" w:space="0" w:color="auto"/>
              <w:left w:val="nil"/>
              <w:bottom w:val="single" w:sz="4" w:space="0" w:color="auto"/>
              <w:right w:val="single" w:sz="4" w:space="0" w:color="auto"/>
            </w:tcBorders>
          </w:tcPr>
          <w:p w14:paraId="44D0C89E" w14:textId="282044CC" w:rsidR="00EE749D" w:rsidRDefault="00EE749D" w:rsidP="00EE749D">
            <w:pPr>
              <w:pStyle w:val="HPRAArabicNumeralBulletedList"/>
              <w:numPr>
                <w:ilvl w:val="0"/>
                <w:numId w:val="0"/>
              </w:numPr>
              <w:rPr>
                <w:lang w:val="en-GB"/>
              </w:rPr>
            </w:pPr>
            <w:r>
              <w:rPr>
                <w:lang w:val="en-GB"/>
              </w:rPr>
              <w:t>Description and rationale for bench/technical testing conducted and associated results/data obtained</w:t>
            </w:r>
          </w:p>
        </w:tc>
        <w:tc>
          <w:tcPr>
            <w:tcW w:w="831" w:type="pct"/>
            <w:tcBorders>
              <w:top w:val="single" w:sz="4" w:space="0" w:color="auto"/>
              <w:left w:val="nil"/>
              <w:bottom w:val="single" w:sz="4" w:space="0" w:color="auto"/>
              <w:right w:val="single" w:sz="4" w:space="0" w:color="auto"/>
            </w:tcBorders>
          </w:tcPr>
          <w:p w14:paraId="18AD1C95" w14:textId="2EF45279" w:rsidR="00EE749D" w:rsidRPr="002E6658" w:rsidRDefault="00EE749D" w:rsidP="00526A4F">
            <w:pPr>
              <w:pStyle w:val="HPRAArabicNumeralBulletedList"/>
              <w:numPr>
                <w:ilvl w:val="0"/>
                <w:numId w:val="0"/>
              </w:numPr>
              <w:spacing w:before="60"/>
              <w:ind w:left="709" w:hanging="709"/>
              <w:contextualSpacing w:val="0"/>
              <w:rPr>
                <w:lang w:val="en-GB"/>
              </w:rPr>
            </w:pPr>
            <w:r w:rsidRPr="006B3B52">
              <w:rPr>
                <w:lang w:val="en-GB"/>
              </w:rPr>
              <w:fldChar w:fldCharType="begin">
                <w:ffData>
                  <w:name w:val="Text220"/>
                  <w:enabled/>
                  <w:calcOnExit w:val="0"/>
                  <w:textInput/>
                </w:ffData>
              </w:fldChar>
            </w:r>
            <w:r w:rsidRPr="006B3B52">
              <w:rPr>
                <w:lang w:val="en-GB"/>
              </w:rPr>
              <w:instrText xml:space="preserve"> FORMTEXT </w:instrText>
            </w:r>
            <w:r w:rsidRPr="006B3B52">
              <w:rPr>
                <w:lang w:val="en-GB"/>
              </w:rPr>
            </w:r>
            <w:r w:rsidRPr="006B3B52">
              <w:rPr>
                <w:lang w:val="en-GB"/>
              </w:rPr>
              <w:fldChar w:fldCharType="separate"/>
            </w:r>
            <w:r w:rsidRPr="006B3B52">
              <w:rPr>
                <w:lang w:val="en-GB"/>
              </w:rPr>
              <w:t> </w:t>
            </w:r>
            <w:r w:rsidRPr="006B3B52">
              <w:rPr>
                <w:lang w:val="en-GB"/>
              </w:rPr>
              <w:t> </w:t>
            </w:r>
            <w:r w:rsidRPr="006B3B52">
              <w:rPr>
                <w:lang w:val="en-GB"/>
              </w:rPr>
              <w:t> </w:t>
            </w:r>
            <w:r w:rsidRPr="006B3B52">
              <w:rPr>
                <w:lang w:val="en-GB"/>
              </w:rPr>
              <w:t> </w:t>
            </w:r>
            <w:r w:rsidRPr="006B3B52">
              <w:rPr>
                <w:lang w:val="en-GB"/>
              </w:rPr>
              <w:t> </w:t>
            </w:r>
            <w:r w:rsidRPr="006B3B52">
              <w:rPr>
                <w:lang w:val="en-GB"/>
              </w:rPr>
              <w:fldChar w:fldCharType="end"/>
            </w:r>
          </w:p>
        </w:tc>
      </w:tr>
      <w:tr w:rsidR="00EE749D" w:rsidRPr="00F94DA4" w14:paraId="74DE7415"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204BCFB8" w14:textId="5BC0D10F" w:rsidR="00EE749D" w:rsidRDefault="00EE749D" w:rsidP="00EE749D">
            <w:pPr>
              <w:pStyle w:val="HPRAArabicNumeralBulletedList"/>
              <w:numPr>
                <w:ilvl w:val="0"/>
                <w:numId w:val="0"/>
              </w:numPr>
              <w:rPr>
                <w:color w:val="0057B8" w:themeColor="accent3"/>
              </w:rPr>
            </w:pPr>
            <w:r>
              <w:rPr>
                <w:color w:val="0057B8" w:themeColor="accent3"/>
              </w:rPr>
              <w:t>34</w:t>
            </w:r>
          </w:p>
        </w:tc>
        <w:tc>
          <w:tcPr>
            <w:tcW w:w="3838" w:type="pct"/>
            <w:tcBorders>
              <w:top w:val="single" w:sz="4" w:space="0" w:color="auto"/>
              <w:left w:val="nil"/>
              <w:bottom w:val="single" w:sz="4" w:space="0" w:color="auto"/>
              <w:right w:val="single" w:sz="4" w:space="0" w:color="auto"/>
            </w:tcBorders>
          </w:tcPr>
          <w:p w14:paraId="176C9798" w14:textId="0DC66E81" w:rsidR="00EE749D" w:rsidRDefault="00EE749D" w:rsidP="00EE749D">
            <w:pPr>
              <w:pStyle w:val="HPRAArabicNumeralBulletedList"/>
              <w:numPr>
                <w:ilvl w:val="0"/>
                <w:numId w:val="0"/>
              </w:numPr>
              <w:rPr>
                <w:lang w:val="en-GB"/>
              </w:rPr>
            </w:pPr>
            <w:r>
              <w:rPr>
                <w:lang w:val="en-GB"/>
              </w:rPr>
              <w:t>Validation testing</w:t>
            </w:r>
          </w:p>
        </w:tc>
        <w:tc>
          <w:tcPr>
            <w:tcW w:w="831" w:type="pct"/>
            <w:tcBorders>
              <w:top w:val="single" w:sz="4" w:space="0" w:color="auto"/>
              <w:left w:val="nil"/>
              <w:bottom w:val="single" w:sz="4" w:space="0" w:color="auto"/>
              <w:right w:val="single" w:sz="4" w:space="0" w:color="auto"/>
            </w:tcBorders>
          </w:tcPr>
          <w:p w14:paraId="3C005C37" w14:textId="31C89C9A" w:rsidR="00EE749D" w:rsidRPr="006B3B52" w:rsidRDefault="00EE749D"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1ED52D37"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233E033A" w14:textId="49BD6E58" w:rsidR="00EE749D" w:rsidRDefault="00EE749D" w:rsidP="00EE749D">
            <w:pPr>
              <w:pStyle w:val="HPRAArabicNumeralBulletedList"/>
              <w:numPr>
                <w:ilvl w:val="0"/>
                <w:numId w:val="0"/>
              </w:numPr>
              <w:rPr>
                <w:color w:val="0057B8" w:themeColor="accent3"/>
              </w:rPr>
            </w:pPr>
            <w:r>
              <w:rPr>
                <w:color w:val="0057B8" w:themeColor="accent3"/>
              </w:rPr>
              <w:t>35</w:t>
            </w:r>
          </w:p>
        </w:tc>
        <w:tc>
          <w:tcPr>
            <w:tcW w:w="3838" w:type="pct"/>
            <w:tcBorders>
              <w:top w:val="single" w:sz="4" w:space="0" w:color="auto"/>
              <w:left w:val="nil"/>
              <w:bottom w:val="single" w:sz="4" w:space="0" w:color="auto"/>
              <w:right w:val="single" w:sz="4" w:space="0" w:color="auto"/>
            </w:tcBorders>
          </w:tcPr>
          <w:p w14:paraId="1D0E91E1" w14:textId="6DA4F02B" w:rsidR="00EE749D" w:rsidRDefault="00EE749D" w:rsidP="00EE749D">
            <w:pPr>
              <w:pStyle w:val="HPRAArabicNumeralBulletedList"/>
              <w:numPr>
                <w:ilvl w:val="0"/>
                <w:numId w:val="0"/>
              </w:numPr>
              <w:rPr>
                <w:lang w:val="en-GB"/>
              </w:rPr>
            </w:pPr>
            <w:r w:rsidRPr="00F94DA4">
              <w:rPr>
                <w:lang w:val="en-GB"/>
              </w:rPr>
              <w:t>The results of the design calculation and of the inspection tests</w:t>
            </w:r>
            <w:r>
              <w:rPr>
                <w:lang w:val="en-GB"/>
              </w:rPr>
              <w:t>, such as biocompatibility/biological testing</w:t>
            </w:r>
          </w:p>
        </w:tc>
        <w:tc>
          <w:tcPr>
            <w:tcW w:w="831" w:type="pct"/>
            <w:tcBorders>
              <w:top w:val="single" w:sz="4" w:space="0" w:color="auto"/>
              <w:left w:val="nil"/>
              <w:bottom w:val="single" w:sz="4" w:space="0" w:color="auto"/>
              <w:right w:val="single" w:sz="4" w:space="0" w:color="auto"/>
            </w:tcBorders>
          </w:tcPr>
          <w:p w14:paraId="52FF14FE" w14:textId="782C96C9" w:rsidR="00EE749D" w:rsidRPr="006B3B52" w:rsidRDefault="00EE749D"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0D81C851"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25C8560F" w14:textId="3D186DC1" w:rsidR="00EE749D" w:rsidRDefault="00EE749D" w:rsidP="00EE749D">
            <w:pPr>
              <w:pStyle w:val="HPRAArabicNumeralBulletedList"/>
              <w:numPr>
                <w:ilvl w:val="0"/>
                <w:numId w:val="0"/>
              </w:numPr>
              <w:rPr>
                <w:color w:val="0057B8" w:themeColor="accent3"/>
              </w:rPr>
            </w:pPr>
            <w:r>
              <w:rPr>
                <w:color w:val="0057B8" w:themeColor="accent3"/>
              </w:rPr>
              <w:t>36</w:t>
            </w:r>
          </w:p>
        </w:tc>
        <w:tc>
          <w:tcPr>
            <w:tcW w:w="3838" w:type="pct"/>
            <w:tcBorders>
              <w:top w:val="single" w:sz="4" w:space="0" w:color="auto"/>
              <w:left w:val="nil"/>
              <w:bottom w:val="single" w:sz="4" w:space="0" w:color="auto"/>
              <w:right w:val="single" w:sz="4" w:space="0" w:color="auto"/>
            </w:tcBorders>
          </w:tcPr>
          <w:p w14:paraId="119A495B" w14:textId="74D22633" w:rsidR="00EE749D" w:rsidRDefault="00EE749D" w:rsidP="00EE749D">
            <w:pPr>
              <w:pStyle w:val="HPRAArabicNumeralBulletedList"/>
              <w:numPr>
                <w:ilvl w:val="0"/>
                <w:numId w:val="0"/>
              </w:numPr>
              <w:rPr>
                <w:lang w:val="en-GB"/>
              </w:rPr>
            </w:pPr>
            <w:r>
              <w:rPr>
                <w:lang w:val="en-GB"/>
              </w:rPr>
              <w:t>Where applicable, results of electrical and/or radiation safety testing</w:t>
            </w:r>
          </w:p>
        </w:tc>
        <w:tc>
          <w:tcPr>
            <w:tcW w:w="831" w:type="pct"/>
            <w:tcBorders>
              <w:top w:val="single" w:sz="4" w:space="0" w:color="auto"/>
              <w:left w:val="nil"/>
              <w:bottom w:val="single" w:sz="4" w:space="0" w:color="auto"/>
              <w:right w:val="single" w:sz="4" w:space="0" w:color="auto"/>
            </w:tcBorders>
          </w:tcPr>
          <w:p w14:paraId="66FCDB9B" w14:textId="61A18ADD" w:rsidR="00EE749D" w:rsidRPr="006B3B52" w:rsidRDefault="00EE749D"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0DBC87FF"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435AC240" w14:textId="6088E50C" w:rsidR="00EE749D" w:rsidRDefault="00EE749D" w:rsidP="00EE749D">
            <w:pPr>
              <w:pStyle w:val="HPRAArabicNumeralBulletedList"/>
              <w:numPr>
                <w:ilvl w:val="0"/>
                <w:numId w:val="0"/>
              </w:numPr>
              <w:rPr>
                <w:color w:val="0057B8" w:themeColor="accent3"/>
              </w:rPr>
            </w:pPr>
            <w:r>
              <w:rPr>
                <w:color w:val="0057B8" w:themeColor="accent3"/>
              </w:rPr>
              <w:t>37</w:t>
            </w:r>
          </w:p>
        </w:tc>
        <w:tc>
          <w:tcPr>
            <w:tcW w:w="3838" w:type="pct"/>
            <w:tcBorders>
              <w:top w:val="single" w:sz="4" w:space="0" w:color="auto"/>
              <w:left w:val="nil"/>
              <w:bottom w:val="single" w:sz="4" w:space="0" w:color="auto"/>
              <w:right w:val="single" w:sz="4" w:space="0" w:color="auto"/>
            </w:tcBorders>
          </w:tcPr>
          <w:p w14:paraId="0BDAE8FF" w14:textId="4C54BFC6" w:rsidR="00EE749D" w:rsidRDefault="00EE749D" w:rsidP="00EE749D">
            <w:pPr>
              <w:pStyle w:val="HPRAArabicNumeralBulletedList"/>
              <w:numPr>
                <w:ilvl w:val="0"/>
                <w:numId w:val="0"/>
              </w:numPr>
              <w:rPr>
                <w:lang w:val="en-GB"/>
              </w:rPr>
            </w:pPr>
            <w:r>
              <w:rPr>
                <w:lang w:val="en-GB"/>
              </w:rPr>
              <w:t>Where applicable, software verification and validation testing and results</w:t>
            </w:r>
          </w:p>
        </w:tc>
        <w:tc>
          <w:tcPr>
            <w:tcW w:w="831" w:type="pct"/>
            <w:tcBorders>
              <w:top w:val="single" w:sz="4" w:space="0" w:color="auto"/>
              <w:left w:val="nil"/>
              <w:bottom w:val="single" w:sz="4" w:space="0" w:color="auto"/>
              <w:right w:val="single" w:sz="4" w:space="0" w:color="auto"/>
            </w:tcBorders>
          </w:tcPr>
          <w:p w14:paraId="682926A5" w14:textId="0D592538" w:rsidR="00EE749D" w:rsidRPr="006B3B52" w:rsidRDefault="00EE749D"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16473C67"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235E2C57" w14:textId="5FC08E76" w:rsidR="00EE749D" w:rsidRDefault="00EE749D" w:rsidP="00EE749D">
            <w:pPr>
              <w:pStyle w:val="HPRAArabicNumeralBulletedList"/>
              <w:numPr>
                <w:ilvl w:val="0"/>
                <w:numId w:val="0"/>
              </w:numPr>
              <w:rPr>
                <w:color w:val="0057B8" w:themeColor="accent3"/>
              </w:rPr>
            </w:pPr>
            <w:r>
              <w:rPr>
                <w:color w:val="0057B8" w:themeColor="accent3"/>
              </w:rPr>
              <w:t>38</w:t>
            </w:r>
          </w:p>
        </w:tc>
        <w:tc>
          <w:tcPr>
            <w:tcW w:w="3838" w:type="pct"/>
            <w:tcBorders>
              <w:top w:val="single" w:sz="4" w:space="0" w:color="auto"/>
              <w:left w:val="nil"/>
              <w:bottom w:val="single" w:sz="4" w:space="0" w:color="auto"/>
              <w:right w:val="single" w:sz="4" w:space="0" w:color="auto"/>
            </w:tcBorders>
          </w:tcPr>
          <w:p w14:paraId="6ED7C8D0" w14:textId="363CB267" w:rsidR="00EE749D" w:rsidRDefault="00EE749D" w:rsidP="00EE749D">
            <w:pPr>
              <w:pStyle w:val="HPRAArabicNumeralBulletedList"/>
              <w:numPr>
                <w:ilvl w:val="0"/>
                <w:numId w:val="0"/>
              </w:numPr>
              <w:rPr>
                <w:lang w:val="en-GB"/>
              </w:rPr>
            </w:pPr>
            <w:r>
              <w:rPr>
                <w:lang w:val="en-GB"/>
              </w:rPr>
              <w:t>Description and details of material and/or chemical composition of device components</w:t>
            </w:r>
          </w:p>
        </w:tc>
        <w:tc>
          <w:tcPr>
            <w:tcW w:w="831" w:type="pct"/>
            <w:tcBorders>
              <w:top w:val="single" w:sz="4" w:space="0" w:color="auto"/>
              <w:left w:val="nil"/>
              <w:bottom w:val="single" w:sz="4" w:space="0" w:color="auto"/>
              <w:right w:val="single" w:sz="4" w:space="0" w:color="auto"/>
            </w:tcBorders>
          </w:tcPr>
          <w:p w14:paraId="673FD124" w14:textId="2FF57C28" w:rsidR="00EE749D" w:rsidRPr="006B3B52" w:rsidRDefault="00EE749D"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39977F50"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43402CCA" w14:textId="587E3DE8" w:rsidR="00EE749D" w:rsidRDefault="00EE749D" w:rsidP="00EE749D">
            <w:pPr>
              <w:pStyle w:val="HPRAArabicNumeralBulletedList"/>
              <w:numPr>
                <w:ilvl w:val="0"/>
                <w:numId w:val="0"/>
              </w:numPr>
              <w:rPr>
                <w:color w:val="0057B8" w:themeColor="accent3"/>
              </w:rPr>
            </w:pPr>
            <w:r>
              <w:rPr>
                <w:color w:val="0057B8" w:themeColor="accent3"/>
              </w:rPr>
              <w:t>39</w:t>
            </w:r>
          </w:p>
        </w:tc>
        <w:tc>
          <w:tcPr>
            <w:tcW w:w="3838" w:type="pct"/>
            <w:tcBorders>
              <w:top w:val="single" w:sz="4" w:space="0" w:color="auto"/>
              <w:left w:val="nil"/>
              <w:bottom w:val="single" w:sz="4" w:space="0" w:color="auto"/>
              <w:right w:val="single" w:sz="4" w:space="0" w:color="auto"/>
            </w:tcBorders>
          </w:tcPr>
          <w:p w14:paraId="10031754" w14:textId="5BBA541B" w:rsidR="00EE749D" w:rsidRDefault="00EE749D" w:rsidP="00EE749D">
            <w:pPr>
              <w:pStyle w:val="HPRAArabicNumeralBulletedList"/>
              <w:numPr>
                <w:ilvl w:val="0"/>
                <w:numId w:val="0"/>
              </w:numPr>
              <w:rPr>
                <w:lang w:val="en-GB"/>
              </w:rPr>
            </w:pPr>
            <w:r w:rsidRPr="00417BF8">
              <w:rPr>
                <w:lang w:val="en-GB"/>
              </w:rPr>
              <w:t>Details of new or previously untested features of the device including</w:t>
            </w:r>
            <w:r>
              <w:rPr>
                <w:lang w:val="en-GB"/>
              </w:rPr>
              <w:t>,</w:t>
            </w:r>
            <w:r w:rsidRPr="00417BF8">
              <w:rPr>
                <w:lang w:val="en-GB"/>
              </w:rPr>
              <w:t xml:space="preserve"> where applicable, functions and principles of operation</w:t>
            </w:r>
          </w:p>
        </w:tc>
        <w:tc>
          <w:tcPr>
            <w:tcW w:w="831" w:type="pct"/>
            <w:tcBorders>
              <w:top w:val="single" w:sz="4" w:space="0" w:color="auto"/>
              <w:left w:val="nil"/>
              <w:bottom w:val="single" w:sz="4" w:space="0" w:color="auto"/>
              <w:right w:val="single" w:sz="4" w:space="0" w:color="auto"/>
            </w:tcBorders>
          </w:tcPr>
          <w:p w14:paraId="61A2B21A" w14:textId="77A8E7D0" w:rsidR="00EE749D" w:rsidRPr="006B3B52" w:rsidRDefault="00EE749D"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64D3575B"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17500E45" w14:textId="75491A54" w:rsidR="00EE749D" w:rsidRDefault="00EE749D" w:rsidP="00EE749D">
            <w:pPr>
              <w:pStyle w:val="HPRAArabicNumeralBulletedList"/>
              <w:numPr>
                <w:ilvl w:val="0"/>
                <w:numId w:val="0"/>
              </w:numPr>
              <w:rPr>
                <w:color w:val="0057B8" w:themeColor="accent3"/>
              </w:rPr>
            </w:pPr>
            <w:r>
              <w:rPr>
                <w:color w:val="0057B8" w:themeColor="accent3"/>
              </w:rPr>
              <w:t>40</w:t>
            </w:r>
          </w:p>
        </w:tc>
        <w:tc>
          <w:tcPr>
            <w:tcW w:w="3838" w:type="pct"/>
            <w:tcBorders>
              <w:top w:val="single" w:sz="4" w:space="0" w:color="auto"/>
              <w:left w:val="nil"/>
              <w:bottom w:val="single" w:sz="4" w:space="0" w:color="auto"/>
              <w:right w:val="single" w:sz="4" w:space="0" w:color="auto"/>
            </w:tcBorders>
          </w:tcPr>
          <w:p w14:paraId="75403239" w14:textId="45DFB066" w:rsidR="00EE749D" w:rsidRDefault="00EE749D" w:rsidP="00EE749D">
            <w:pPr>
              <w:pStyle w:val="HPRAArabicNumeralBulletedList"/>
              <w:numPr>
                <w:ilvl w:val="0"/>
                <w:numId w:val="0"/>
              </w:numPr>
              <w:rPr>
                <w:lang w:val="en-GB"/>
              </w:rPr>
            </w:pPr>
            <w:r>
              <w:rPr>
                <w:lang w:val="en-GB"/>
              </w:rPr>
              <w:t>Detailed description of the clinical procedures and diagnostic tests used during the clinical investigation and information on any deviation from normal clinical practice</w:t>
            </w:r>
          </w:p>
        </w:tc>
        <w:tc>
          <w:tcPr>
            <w:tcW w:w="831" w:type="pct"/>
            <w:tcBorders>
              <w:top w:val="single" w:sz="4" w:space="0" w:color="auto"/>
              <w:left w:val="nil"/>
              <w:bottom w:val="single" w:sz="4" w:space="0" w:color="auto"/>
              <w:right w:val="single" w:sz="4" w:space="0" w:color="auto"/>
            </w:tcBorders>
          </w:tcPr>
          <w:p w14:paraId="3AD3A7A6" w14:textId="695267C3" w:rsidR="00EE749D" w:rsidRPr="00960635" w:rsidRDefault="00526A4F"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3230B9A7" w14:textId="77777777" w:rsidTr="00526A4F">
        <w:trPr>
          <w:trHeight w:val="414"/>
          <w:jc w:val="center"/>
        </w:trPr>
        <w:tc>
          <w:tcPr>
            <w:tcW w:w="4169" w:type="pct"/>
            <w:gridSpan w:val="2"/>
            <w:tcBorders>
              <w:top w:val="single" w:sz="4" w:space="0" w:color="auto"/>
              <w:left w:val="single" w:sz="4" w:space="0" w:color="auto"/>
              <w:bottom w:val="single" w:sz="4" w:space="0" w:color="auto"/>
              <w:right w:val="single" w:sz="4" w:space="0" w:color="auto"/>
            </w:tcBorders>
          </w:tcPr>
          <w:p w14:paraId="3E9D33B6" w14:textId="647CDAF5" w:rsidR="00EE749D" w:rsidRDefault="00EE749D" w:rsidP="008D44D7">
            <w:pPr>
              <w:pStyle w:val="HPRAArabicNumeralBulletedList"/>
              <w:numPr>
                <w:ilvl w:val="0"/>
                <w:numId w:val="0"/>
              </w:numPr>
              <w:rPr>
                <w:lang w:val="en-GB"/>
              </w:rPr>
            </w:pPr>
            <w:r>
              <w:rPr>
                <w:b/>
                <w:lang w:val="en-GB"/>
              </w:rPr>
              <w:t>Documents and statements</w:t>
            </w:r>
          </w:p>
        </w:tc>
        <w:tc>
          <w:tcPr>
            <w:tcW w:w="831" w:type="pct"/>
            <w:tcBorders>
              <w:top w:val="single" w:sz="4" w:space="0" w:color="auto"/>
              <w:left w:val="nil"/>
              <w:bottom w:val="single" w:sz="4" w:space="0" w:color="auto"/>
              <w:right w:val="single" w:sz="4" w:space="0" w:color="auto"/>
            </w:tcBorders>
          </w:tcPr>
          <w:p w14:paraId="2FD5A53C" w14:textId="77777777" w:rsidR="00EE749D" w:rsidRPr="002E6658" w:rsidRDefault="00EE749D" w:rsidP="008D44D7">
            <w:pPr>
              <w:pStyle w:val="HPRAArabicNumeralBulletedList"/>
              <w:numPr>
                <w:ilvl w:val="0"/>
                <w:numId w:val="0"/>
              </w:numPr>
              <w:ind w:left="709" w:hanging="709"/>
              <w:rPr>
                <w:lang w:val="en-GB"/>
              </w:rPr>
            </w:pPr>
            <w:r>
              <w:rPr>
                <w:lang w:val="en-GB"/>
              </w:rPr>
              <w:t>References</w:t>
            </w:r>
          </w:p>
        </w:tc>
      </w:tr>
      <w:tr w:rsidR="00EE749D" w:rsidRPr="00F94DA4" w14:paraId="7E027FA8"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6E64B32A" w14:textId="58066DA5" w:rsidR="00EE749D" w:rsidRDefault="00EE749D" w:rsidP="00EE749D">
            <w:pPr>
              <w:pStyle w:val="HPRAArabicNumeralBulletedList"/>
              <w:numPr>
                <w:ilvl w:val="0"/>
                <w:numId w:val="0"/>
              </w:numPr>
              <w:rPr>
                <w:color w:val="0057B8" w:themeColor="accent3"/>
              </w:rPr>
            </w:pPr>
            <w:r>
              <w:rPr>
                <w:color w:val="0057B8" w:themeColor="accent3"/>
              </w:rPr>
              <w:t>41</w:t>
            </w:r>
          </w:p>
        </w:tc>
        <w:tc>
          <w:tcPr>
            <w:tcW w:w="3838" w:type="pct"/>
            <w:tcBorders>
              <w:top w:val="single" w:sz="4" w:space="0" w:color="auto"/>
              <w:left w:val="nil"/>
              <w:bottom w:val="single" w:sz="4" w:space="0" w:color="auto"/>
              <w:right w:val="single" w:sz="4" w:space="0" w:color="auto"/>
            </w:tcBorders>
          </w:tcPr>
          <w:p w14:paraId="283A4A25" w14:textId="453FBFA8" w:rsidR="00EE749D" w:rsidRDefault="00EE749D" w:rsidP="00EE749D">
            <w:pPr>
              <w:pStyle w:val="HPRAArabicNumeralBulletedList"/>
              <w:numPr>
                <w:ilvl w:val="0"/>
                <w:numId w:val="0"/>
              </w:numPr>
              <w:rPr>
                <w:lang w:val="en-GB"/>
              </w:rPr>
            </w:pPr>
            <w:r w:rsidRPr="00F94DA4">
              <w:rPr>
                <w:lang w:val="en-GB"/>
              </w:rPr>
              <w:t xml:space="preserve">A copy of the opinion of the </w:t>
            </w:r>
            <w:r>
              <w:rPr>
                <w:lang w:val="en-GB"/>
              </w:rPr>
              <w:t>relevant E</w:t>
            </w:r>
            <w:r w:rsidRPr="00F94DA4">
              <w:rPr>
                <w:lang w:val="en-GB"/>
              </w:rPr>
              <w:t xml:space="preserve">thics </w:t>
            </w:r>
            <w:r>
              <w:rPr>
                <w:lang w:val="en-GB"/>
              </w:rPr>
              <w:t>C</w:t>
            </w:r>
            <w:r w:rsidRPr="00F94DA4">
              <w:rPr>
                <w:lang w:val="en-GB"/>
              </w:rPr>
              <w:t>ommittee concerned on the details of the aspects covered by its opinion</w:t>
            </w:r>
          </w:p>
        </w:tc>
        <w:tc>
          <w:tcPr>
            <w:tcW w:w="831" w:type="pct"/>
            <w:tcBorders>
              <w:top w:val="single" w:sz="4" w:space="0" w:color="auto"/>
              <w:left w:val="nil"/>
              <w:bottom w:val="single" w:sz="4" w:space="0" w:color="auto"/>
              <w:right w:val="single" w:sz="4" w:space="0" w:color="auto"/>
            </w:tcBorders>
          </w:tcPr>
          <w:p w14:paraId="5F3B38E5" w14:textId="7BE7CA53" w:rsidR="00EE749D" w:rsidRPr="00960635" w:rsidRDefault="00526A4F"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0B92BEAC"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75264027" w14:textId="51A9294B" w:rsidR="00EE749D" w:rsidRDefault="00EE749D" w:rsidP="00EE749D">
            <w:pPr>
              <w:pStyle w:val="HPRAArabicNumeralBulletedList"/>
              <w:numPr>
                <w:ilvl w:val="0"/>
                <w:numId w:val="0"/>
              </w:numPr>
              <w:rPr>
                <w:color w:val="0057B8" w:themeColor="accent3"/>
              </w:rPr>
            </w:pPr>
            <w:r>
              <w:rPr>
                <w:color w:val="0057B8" w:themeColor="accent3"/>
              </w:rPr>
              <w:t>42</w:t>
            </w:r>
          </w:p>
        </w:tc>
        <w:tc>
          <w:tcPr>
            <w:tcW w:w="3838" w:type="pct"/>
            <w:tcBorders>
              <w:top w:val="single" w:sz="4" w:space="0" w:color="auto"/>
              <w:left w:val="nil"/>
              <w:bottom w:val="single" w:sz="4" w:space="0" w:color="auto"/>
              <w:right w:val="single" w:sz="4" w:space="0" w:color="auto"/>
            </w:tcBorders>
          </w:tcPr>
          <w:p w14:paraId="57781C57" w14:textId="03B2E1C4" w:rsidR="00EE749D" w:rsidRDefault="00EE749D" w:rsidP="00EE749D">
            <w:pPr>
              <w:pStyle w:val="HPRAArabicNumeralBulletedList"/>
              <w:numPr>
                <w:ilvl w:val="0"/>
                <w:numId w:val="0"/>
              </w:numPr>
              <w:rPr>
                <w:lang w:val="en-GB"/>
              </w:rPr>
            </w:pPr>
            <w:r>
              <w:rPr>
                <w:lang w:val="en-GB"/>
              </w:rPr>
              <w:t>Documents used to obtain</w:t>
            </w:r>
            <w:r w:rsidRPr="00F94DA4">
              <w:rPr>
                <w:lang w:val="en-GB"/>
              </w:rPr>
              <w:t xml:space="preserve"> informed consent</w:t>
            </w:r>
          </w:p>
        </w:tc>
        <w:tc>
          <w:tcPr>
            <w:tcW w:w="831" w:type="pct"/>
            <w:tcBorders>
              <w:top w:val="single" w:sz="4" w:space="0" w:color="auto"/>
              <w:left w:val="nil"/>
              <w:bottom w:val="single" w:sz="4" w:space="0" w:color="auto"/>
              <w:right w:val="single" w:sz="4" w:space="0" w:color="auto"/>
            </w:tcBorders>
          </w:tcPr>
          <w:p w14:paraId="35E41F55" w14:textId="4932A0A3" w:rsidR="00EE749D" w:rsidRPr="00960635" w:rsidRDefault="00526A4F"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r w:rsidR="00EE749D" w:rsidRPr="00F94DA4" w14:paraId="1BE00609" w14:textId="77777777" w:rsidTr="00526A4F">
        <w:trPr>
          <w:trHeight w:val="414"/>
          <w:jc w:val="center"/>
        </w:trPr>
        <w:tc>
          <w:tcPr>
            <w:tcW w:w="331" w:type="pct"/>
            <w:tcBorders>
              <w:top w:val="single" w:sz="4" w:space="0" w:color="auto"/>
              <w:left w:val="single" w:sz="4" w:space="0" w:color="auto"/>
              <w:bottom w:val="single" w:sz="4" w:space="0" w:color="auto"/>
              <w:right w:val="nil"/>
            </w:tcBorders>
          </w:tcPr>
          <w:p w14:paraId="6B074402" w14:textId="76A9917D" w:rsidR="00EE749D" w:rsidRDefault="00EE749D" w:rsidP="00EE749D">
            <w:pPr>
              <w:pStyle w:val="HPRAArabicNumeralBulletedList"/>
              <w:numPr>
                <w:ilvl w:val="0"/>
                <w:numId w:val="0"/>
              </w:numPr>
              <w:rPr>
                <w:color w:val="0057B8" w:themeColor="accent3"/>
              </w:rPr>
            </w:pPr>
            <w:r>
              <w:rPr>
                <w:color w:val="0057B8" w:themeColor="accent3"/>
              </w:rPr>
              <w:t>43</w:t>
            </w:r>
          </w:p>
        </w:tc>
        <w:tc>
          <w:tcPr>
            <w:tcW w:w="3838" w:type="pct"/>
            <w:tcBorders>
              <w:top w:val="single" w:sz="4" w:space="0" w:color="auto"/>
              <w:left w:val="nil"/>
              <w:bottom w:val="single" w:sz="4" w:space="0" w:color="auto"/>
              <w:right w:val="single" w:sz="4" w:space="0" w:color="auto"/>
            </w:tcBorders>
          </w:tcPr>
          <w:p w14:paraId="10C8F235" w14:textId="22D3E7F4" w:rsidR="00EE749D" w:rsidRDefault="00EE749D" w:rsidP="00EE749D">
            <w:pPr>
              <w:pStyle w:val="HPRAArabicNumeralBulletedList"/>
              <w:numPr>
                <w:ilvl w:val="0"/>
                <w:numId w:val="0"/>
              </w:numPr>
              <w:rPr>
                <w:lang w:val="en-GB"/>
              </w:rPr>
            </w:pPr>
            <w:r>
              <w:rPr>
                <w:lang w:val="en-GB"/>
              </w:rPr>
              <w:t>Confirmation of insurance of subjects</w:t>
            </w:r>
          </w:p>
        </w:tc>
        <w:tc>
          <w:tcPr>
            <w:tcW w:w="831" w:type="pct"/>
            <w:tcBorders>
              <w:top w:val="single" w:sz="4" w:space="0" w:color="auto"/>
              <w:left w:val="nil"/>
              <w:bottom w:val="single" w:sz="4" w:space="0" w:color="auto"/>
              <w:right w:val="single" w:sz="4" w:space="0" w:color="auto"/>
            </w:tcBorders>
          </w:tcPr>
          <w:p w14:paraId="0800A5A9" w14:textId="5A9C4F96" w:rsidR="00EE749D" w:rsidRPr="00960635" w:rsidRDefault="00526A4F" w:rsidP="00526A4F">
            <w:pPr>
              <w:pStyle w:val="HPRAArabicNumeralBulletedList"/>
              <w:numPr>
                <w:ilvl w:val="0"/>
                <w:numId w:val="0"/>
              </w:numPr>
              <w:spacing w:before="60"/>
              <w:ind w:left="709" w:hanging="709"/>
              <w:contextualSpacing w:val="0"/>
              <w:rPr>
                <w:lang w:val="en-GB"/>
              </w:rPr>
            </w:pPr>
            <w:r w:rsidRPr="00960635">
              <w:rPr>
                <w:lang w:val="en-GB"/>
              </w:rPr>
              <w:fldChar w:fldCharType="begin">
                <w:ffData>
                  <w:name w:val="Text220"/>
                  <w:enabled/>
                  <w:calcOnExit w:val="0"/>
                  <w:textInput/>
                </w:ffData>
              </w:fldChar>
            </w:r>
            <w:r w:rsidRPr="00960635">
              <w:rPr>
                <w:lang w:val="en-GB"/>
              </w:rPr>
              <w:instrText xml:space="preserve"> FORMTEXT </w:instrText>
            </w:r>
            <w:r w:rsidRPr="00960635">
              <w:rPr>
                <w:lang w:val="en-GB"/>
              </w:rPr>
            </w:r>
            <w:r w:rsidRPr="00960635">
              <w:rPr>
                <w:lang w:val="en-GB"/>
              </w:rPr>
              <w:fldChar w:fldCharType="separate"/>
            </w:r>
            <w:r w:rsidRPr="00960635">
              <w:rPr>
                <w:lang w:val="en-GB"/>
              </w:rPr>
              <w:t> </w:t>
            </w:r>
            <w:r w:rsidRPr="00960635">
              <w:rPr>
                <w:lang w:val="en-GB"/>
              </w:rPr>
              <w:t> </w:t>
            </w:r>
            <w:r w:rsidRPr="00960635">
              <w:rPr>
                <w:lang w:val="en-GB"/>
              </w:rPr>
              <w:t> </w:t>
            </w:r>
            <w:r w:rsidRPr="00960635">
              <w:rPr>
                <w:lang w:val="en-GB"/>
              </w:rPr>
              <w:t> </w:t>
            </w:r>
            <w:r w:rsidRPr="00960635">
              <w:rPr>
                <w:lang w:val="en-GB"/>
              </w:rPr>
              <w:t> </w:t>
            </w:r>
            <w:r w:rsidRPr="00960635">
              <w:rPr>
                <w:lang w:val="en-GB"/>
              </w:rPr>
              <w:fldChar w:fldCharType="end"/>
            </w:r>
          </w:p>
        </w:tc>
      </w:tr>
    </w:tbl>
    <w:p w14:paraId="6F4FA398" w14:textId="77777777" w:rsidR="00BD37BA" w:rsidRDefault="00BD37BA" w:rsidP="00D11CD7">
      <w:pPr>
        <w:pStyle w:val="HPRAHeading"/>
      </w:pPr>
    </w:p>
    <w:p w14:paraId="5D43F727" w14:textId="77777777" w:rsidR="00BD37BA" w:rsidRDefault="00BD37BA" w:rsidP="00BD37BA">
      <w:pPr>
        <w:pStyle w:val="HPRAArabicNumeralBulletedList"/>
        <w:numPr>
          <w:ilvl w:val="0"/>
          <w:numId w:val="0"/>
        </w:numPr>
        <w:ind w:left="709"/>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494"/>
      </w:tblGrid>
      <w:tr w:rsidR="00BD37BA" w:rsidRPr="00F94DA4" w14:paraId="68F8AC04" w14:textId="77777777" w:rsidTr="00EE749D">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6D739B" w14:textId="77ECC30D" w:rsidR="00BD37BA" w:rsidRPr="00F94DA4" w:rsidRDefault="00BD37BA" w:rsidP="00526A4F">
            <w:pPr>
              <w:pStyle w:val="HPRAHeadingL1"/>
              <w:numPr>
                <w:ilvl w:val="0"/>
                <w:numId w:val="0"/>
              </w:numPr>
              <w:spacing w:before="60" w:after="60"/>
              <w:ind w:left="24"/>
              <w:jc w:val="center"/>
              <w:rPr>
                <w:i/>
                <w:lang w:val="en-GB"/>
              </w:rPr>
            </w:pPr>
            <w:r w:rsidRPr="00F94DA4">
              <w:rPr>
                <w:lang w:val="en-GB"/>
              </w:rPr>
              <w:t xml:space="preserve">SECTION </w:t>
            </w:r>
            <w:r w:rsidR="00876D49">
              <w:rPr>
                <w:lang w:val="en-GB"/>
              </w:rPr>
              <w:t>E</w:t>
            </w:r>
            <w:r w:rsidRPr="00F94DA4">
              <w:rPr>
                <w:lang w:val="en-GB"/>
              </w:rPr>
              <w:t>: Declaration</w:t>
            </w:r>
          </w:p>
        </w:tc>
      </w:tr>
    </w:tbl>
    <w:p w14:paraId="26EC03D3" w14:textId="77777777" w:rsidR="00BD37BA" w:rsidRPr="00F94DA4" w:rsidRDefault="00BD37BA" w:rsidP="00BD37BA">
      <w:pPr>
        <w:pStyle w:val="HPRAMainBodyText"/>
        <w:rPr>
          <w:lang w:val="en-GB"/>
        </w:rPr>
      </w:pPr>
    </w:p>
    <w:p w14:paraId="475B7E7C" w14:textId="77777777" w:rsidR="00BD37BA" w:rsidRPr="00A369A3" w:rsidRDefault="00BD37BA" w:rsidP="00BD37BA">
      <w:pPr>
        <w:pStyle w:val="HPRAMainBodyText"/>
        <w:rPr>
          <w:lang w:val="en-GB"/>
        </w:rPr>
      </w:pPr>
      <w:r w:rsidRPr="00F94DA4">
        <w:rPr>
          <w:lang w:val="en-GB"/>
        </w:rPr>
        <w:t xml:space="preserve">Signed on behalf of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&lt;company name&gt;</w:t>
      </w:r>
      <w:r w:rsidRPr="00F94DA4">
        <w:fldChar w:fldCharType="end"/>
      </w:r>
    </w:p>
    <w:p w14:paraId="1C1023CE" w14:textId="77777777" w:rsidR="00BD37BA" w:rsidRPr="00F94DA4" w:rsidRDefault="00BD37BA" w:rsidP="00BD37BA">
      <w:pPr>
        <w:pStyle w:val="HPRAMainBodyText"/>
        <w:rPr>
          <w:lang w:val="en-GB"/>
        </w:rPr>
      </w:pPr>
    </w:p>
    <w:p w14:paraId="323A57A0" w14:textId="56918DE5" w:rsidR="00BD37BA" w:rsidRPr="00F94DA4" w:rsidRDefault="00BD37BA" w:rsidP="00BD37BA">
      <w:pPr>
        <w:pStyle w:val="HPRAMainBodyText"/>
        <w:rPr>
          <w:lang w:val="en-GB"/>
        </w:rPr>
      </w:pPr>
      <w:r w:rsidRPr="00F94DA4">
        <w:rPr>
          <w:lang w:val="en-GB"/>
        </w:rPr>
        <w:t xml:space="preserve">I, </w:t>
      </w:r>
      <w:r w:rsidRPr="00ED6003">
        <w:rPr>
          <w:i/>
          <w:lang w:val="en-GB"/>
        </w:rPr>
        <w:t>(please print full name in block capital letters)</w:t>
      </w:r>
      <w:r w:rsidRPr="00F94DA4">
        <w:rPr>
          <w:lang w:val="en-GB"/>
        </w:rPr>
        <w:t xml:space="preserve"> __________________________</w:t>
      </w:r>
      <w:r w:rsidR="00526A4F">
        <w:rPr>
          <w:lang w:val="en-GB"/>
        </w:rPr>
        <w:t>_____________________,</w:t>
      </w:r>
    </w:p>
    <w:p w14:paraId="03405B0A" w14:textId="77777777" w:rsidR="00BD37BA" w:rsidRPr="00F94DA4" w:rsidRDefault="00BD37BA" w:rsidP="00BD37BA">
      <w:pPr>
        <w:pStyle w:val="HPRAMainBodyText"/>
        <w:rPr>
          <w:lang w:val="en-GB"/>
        </w:rPr>
      </w:pPr>
    </w:p>
    <w:p w14:paraId="56F12DCD" w14:textId="26491730" w:rsidR="00BD37BA" w:rsidRDefault="00995356" w:rsidP="0047063D">
      <w:pPr>
        <w:pStyle w:val="HPRAArabicNumeralBulletedList"/>
        <w:numPr>
          <w:ilvl w:val="0"/>
          <w:numId w:val="50"/>
        </w:numPr>
        <w:jc w:val="both"/>
        <w:rPr>
          <w:lang w:val="en-GB"/>
        </w:rPr>
      </w:pPr>
      <w:r>
        <w:rPr>
          <w:lang w:val="en-GB"/>
        </w:rPr>
        <w:t xml:space="preserve">As the natural or legal person responsible for the manufacture of the investigational device, certify that the device in question conforms to the general safety and performance requirements apart from the aspects covered by the clinical investigation and that, with regard to those aspects, every precaution has been taken to protect the health and safety of the </w:t>
      </w:r>
      <w:r w:rsidR="00B42AE3">
        <w:rPr>
          <w:lang w:val="en-GB"/>
        </w:rPr>
        <w:t>subject</w:t>
      </w:r>
      <w:r w:rsidR="0047063D">
        <w:rPr>
          <w:lang w:val="en-GB"/>
        </w:rPr>
        <w:t>.</w:t>
      </w:r>
    </w:p>
    <w:p w14:paraId="5D0B6620" w14:textId="77777777" w:rsidR="0047063D" w:rsidRDefault="0047063D" w:rsidP="0047063D">
      <w:pPr>
        <w:pStyle w:val="HPRAArabicNumeralBulletedList"/>
        <w:numPr>
          <w:ilvl w:val="0"/>
          <w:numId w:val="0"/>
        </w:numPr>
        <w:ind w:left="709"/>
        <w:jc w:val="both"/>
        <w:rPr>
          <w:lang w:val="en-GB"/>
        </w:rPr>
      </w:pPr>
    </w:p>
    <w:p w14:paraId="596A1F7E" w14:textId="2221E3C7" w:rsidR="00BD37BA" w:rsidRDefault="00BD37BA" w:rsidP="0047063D">
      <w:pPr>
        <w:pStyle w:val="HPRAArabicNumeralBulletedList"/>
        <w:numPr>
          <w:ilvl w:val="0"/>
          <w:numId w:val="50"/>
        </w:numPr>
        <w:jc w:val="both"/>
        <w:rPr>
          <w:lang w:val="en-GB"/>
        </w:rPr>
      </w:pPr>
      <w:r w:rsidRPr="0047063D">
        <w:rPr>
          <w:lang w:val="en-GB"/>
        </w:rPr>
        <w:t>Certify that the information and documentation submitted with this notification is correct in detail and all the information requested has been supplied.</w:t>
      </w:r>
      <w:r w:rsidR="00545E45" w:rsidRPr="0047063D">
        <w:rPr>
          <w:lang w:val="en-GB"/>
        </w:rPr>
        <w:t xml:space="preserve"> Any further information requested by the </w:t>
      </w:r>
      <w:r w:rsidR="004D43AC" w:rsidRPr="0047063D">
        <w:rPr>
          <w:lang w:val="en-GB"/>
        </w:rPr>
        <w:t>C</w:t>
      </w:r>
      <w:r w:rsidR="00545E45" w:rsidRPr="0047063D">
        <w:rPr>
          <w:lang w:val="en-GB"/>
        </w:rPr>
        <w:t xml:space="preserve">ompetent </w:t>
      </w:r>
      <w:r w:rsidR="004D43AC" w:rsidRPr="0047063D">
        <w:rPr>
          <w:lang w:val="en-GB"/>
        </w:rPr>
        <w:t>Authority wi</w:t>
      </w:r>
      <w:r w:rsidR="00545E45" w:rsidRPr="0047063D">
        <w:rPr>
          <w:lang w:val="en-GB"/>
        </w:rPr>
        <w:t>ll be submitted on request.</w:t>
      </w:r>
    </w:p>
    <w:p w14:paraId="70E1D9D2" w14:textId="77777777" w:rsidR="0047063D" w:rsidRDefault="0047063D" w:rsidP="0047063D">
      <w:pPr>
        <w:pStyle w:val="ListParagraph"/>
        <w:jc w:val="both"/>
        <w:rPr>
          <w:lang w:val="en-GB"/>
        </w:rPr>
      </w:pPr>
    </w:p>
    <w:p w14:paraId="58946ADD" w14:textId="7C6DB702" w:rsidR="00BD37BA" w:rsidRDefault="00BD37BA" w:rsidP="0047063D">
      <w:pPr>
        <w:pStyle w:val="HPRAArabicNumeralBulletedList"/>
        <w:numPr>
          <w:ilvl w:val="0"/>
          <w:numId w:val="50"/>
        </w:numPr>
        <w:jc w:val="both"/>
        <w:rPr>
          <w:lang w:val="en-GB"/>
        </w:rPr>
      </w:pPr>
      <w:r w:rsidRPr="0047063D">
        <w:rPr>
          <w:lang w:val="en-GB"/>
        </w:rPr>
        <w:t xml:space="preserve">Undertake to keep available for the Competent Authority for a period of </w:t>
      </w:r>
      <w:r w:rsidR="007E66E1" w:rsidRPr="0047063D">
        <w:rPr>
          <w:lang w:val="en-GB"/>
        </w:rPr>
        <w:t>10</w:t>
      </w:r>
      <w:r w:rsidRPr="0047063D">
        <w:rPr>
          <w:lang w:val="en-GB"/>
        </w:rPr>
        <w:t xml:space="preserve"> years (15 years for implantable devices)</w:t>
      </w:r>
      <w:r w:rsidR="007E66E1" w:rsidRPr="0047063D">
        <w:rPr>
          <w:lang w:val="en-GB"/>
        </w:rPr>
        <w:t xml:space="preserve"> after the end of the clinical investigation, or, where the device is subsequently</w:t>
      </w:r>
      <w:r w:rsidR="00251880" w:rsidRPr="0047063D">
        <w:rPr>
          <w:lang w:val="en-GB"/>
        </w:rPr>
        <w:t xml:space="preserve"> placed on the market, from the time the device was last placed on the market,</w:t>
      </w:r>
      <w:r w:rsidRPr="0047063D">
        <w:rPr>
          <w:lang w:val="en-GB"/>
        </w:rPr>
        <w:t xml:space="preserve"> all the documentation referred to in Annex </w:t>
      </w:r>
      <w:r w:rsidR="007E66E1" w:rsidRPr="0047063D">
        <w:rPr>
          <w:lang w:val="en-GB"/>
        </w:rPr>
        <w:t>XV</w:t>
      </w:r>
      <w:r w:rsidRPr="0047063D">
        <w:rPr>
          <w:lang w:val="en-GB"/>
        </w:rPr>
        <w:t xml:space="preserve"> </w:t>
      </w:r>
      <w:r w:rsidR="007E66E1" w:rsidRPr="0047063D">
        <w:rPr>
          <w:lang w:val="en-GB"/>
        </w:rPr>
        <w:t>of Regulation (EU) 2017/745</w:t>
      </w:r>
      <w:r w:rsidR="0047063D">
        <w:rPr>
          <w:lang w:val="en-GB"/>
        </w:rPr>
        <w:t>.</w:t>
      </w:r>
    </w:p>
    <w:p w14:paraId="2BD9E5BE" w14:textId="77777777" w:rsidR="0047063D" w:rsidRDefault="0047063D" w:rsidP="0047063D">
      <w:pPr>
        <w:pStyle w:val="ListParagraph"/>
        <w:jc w:val="both"/>
        <w:rPr>
          <w:lang w:val="en-GB"/>
        </w:rPr>
      </w:pPr>
    </w:p>
    <w:p w14:paraId="5CCC4330" w14:textId="71701C88" w:rsidR="00BD37BA" w:rsidRDefault="00BD37BA" w:rsidP="0047063D">
      <w:pPr>
        <w:pStyle w:val="HPRAArabicNumeralBulletedList"/>
        <w:numPr>
          <w:ilvl w:val="0"/>
          <w:numId w:val="50"/>
        </w:numPr>
        <w:jc w:val="both"/>
        <w:rPr>
          <w:lang w:val="en-GB"/>
        </w:rPr>
      </w:pPr>
      <w:r w:rsidRPr="0047063D">
        <w:rPr>
          <w:lang w:val="en-GB"/>
        </w:rPr>
        <w:t>Certify that the sponsor consents to allow the final letter detailing the outcome of the HPRA review to be copied to the Irish based investigators and th</w:t>
      </w:r>
      <w:r w:rsidR="0047063D">
        <w:rPr>
          <w:lang w:val="en-GB"/>
        </w:rPr>
        <w:t>e relevant Ethics Committee(s).</w:t>
      </w:r>
    </w:p>
    <w:p w14:paraId="361793A6" w14:textId="77777777" w:rsidR="0047063D" w:rsidRDefault="0047063D" w:rsidP="0047063D">
      <w:pPr>
        <w:pStyle w:val="ListParagraph"/>
        <w:jc w:val="both"/>
        <w:rPr>
          <w:lang w:val="en-GB"/>
        </w:rPr>
      </w:pPr>
    </w:p>
    <w:p w14:paraId="1293FE11" w14:textId="1491ABC7" w:rsidR="00BD37BA" w:rsidRDefault="00BD37BA" w:rsidP="0047063D">
      <w:pPr>
        <w:pStyle w:val="HPRAArabicNumeralBulletedList"/>
        <w:numPr>
          <w:ilvl w:val="0"/>
          <w:numId w:val="50"/>
        </w:numPr>
        <w:jc w:val="both"/>
        <w:rPr>
          <w:lang w:val="en-GB"/>
        </w:rPr>
      </w:pPr>
      <w:r w:rsidRPr="0047063D">
        <w:rPr>
          <w:lang w:val="en-GB"/>
        </w:rPr>
        <w:t>Certify that the sponsor consents to the HPRA contacting the relevant Ethics Committee(s) during the course of the review if required.</w:t>
      </w:r>
    </w:p>
    <w:p w14:paraId="28B9CCA6" w14:textId="77777777" w:rsidR="0047063D" w:rsidRDefault="0047063D" w:rsidP="0047063D">
      <w:pPr>
        <w:pStyle w:val="ListParagraph"/>
        <w:jc w:val="both"/>
        <w:rPr>
          <w:lang w:val="en-GB"/>
        </w:rPr>
      </w:pPr>
    </w:p>
    <w:p w14:paraId="0C6EF89B" w14:textId="1CE442C6" w:rsidR="00BD37BA" w:rsidRPr="0047063D" w:rsidRDefault="00BD37BA" w:rsidP="0047063D">
      <w:pPr>
        <w:pStyle w:val="HPRAArabicNumeralBulletedList"/>
        <w:numPr>
          <w:ilvl w:val="0"/>
          <w:numId w:val="50"/>
        </w:numPr>
        <w:jc w:val="both"/>
        <w:rPr>
          <w:lang w:val="en-GB"/>
        </w:rPr>
      </w:pPr>
      <w:r w:rsidRPr="0047063D">
        <w:rPr>
          <w:lang w:val="en-GB"/>
        </w:rPr>
        <w:t>Certify that the sponsor consents to the HPRA utilising external experts, when necessary, during the assessment of this application. (Experts used will be subject to the HPRA</w:t>
      </w:r>
      <w:r w:rsidR="004D43AC" w:rsidRPr="0047063D">
        <w:rPr>
          <w:lang w:val="en-GB"/>
        </w:rPr>
        <w:t>’</w:t>
      </w:r>
      <w:r w:rsidRPr="0047063D">
        <w:rPr>
          <w:lang w:val="en-GB"/>
        </w:rPr>
        <w:t>s procedures for protection of confidentiality and impartiality</w:t>
      </w:r>
      <w:r w:rsidR="0047063D">
        <w:rPr>
          <w:lang w:val="en-GB"/>
        </w:rPr>
        <w:t>.</w:t>
      </w:r>
      <w:r w:rsidRPr="0047063D">
        <w:rPr>
          <w:lang w:val="en-GB"/>
        </w:rPr>
        <w:t xml:space="preserve">) </w:t>
      </w:r>
    </w:p>
    <w:p w14:paraId="1843F8E6" w14:textId="77777777" w:rsidR="00BD37BA" w:rsidRPr="005D218D" w:rsidRDefault="00BD37BA" w:rsidP="00BD37BA">
      <w:pPr>
        <w:pStyle w:val="HPRAMainBodyText"/>
        <w:rPr>
          <w:bCs/>
          <w:lang w:val="en-GB"/>
        </w:rPr>
      </w:pPr>
    </w:p>
    <w:p w14:paraId="02B057F1" w14:textId="12857E1E" w:rsidR="00BD37BA" w:rsidRDefault="00BD37BA" w:rsidP="00BD37BA">
      <w:pPr>
        <w:pStyle w:val="HPRAMainBodyText"/>
        <w:rPr>
          <w:lang w:val="en-GB"/>
        </w:rPr>
      </w:pPr>
      <w:r w:rsidRPr="00F94DA4">
        <w:rPr>
          <w:b/>
          <w:bCs/>
          <w:lang w:val="en-GB"/>
        </w:rPr>
        <w:t>Signature:</w:t>
      </w:r>
      <w:r w:rsidRPr="00F94DA4">
        <w:rPr>
          <w:lang w:val="en-GB"/>
        </w:rPr>
        <w:tab/>
      </w:r>
      <w:r w:rsidRPr="00F94DA4">
        <w:rPr>
          <w:lang w:val="en-GB"/>
        </w:rPr>
        <w:tab/>
        <w:t>___________________________________________________</w:t>
      </w:r>
    </w:p>
    <w:p w14:paraId="26440DBB" w14:textId="71CE400C" w:rsidR="00D135AB" w:rsidRDefault="00D135AB" w:rsidP="00BD37BA">
      <w:pPr>
        <w:pStyle w:val="HPRAMainBodyText"/>
        <w:rPr>
          <w:lang w:val="en-GB"/>
        </w:rPr>
      </w:pPr>
    </w:p>
    <w:p w14:paraId="107BFEB4" w14:textId="280C499A" w:rsidR="00D135AB" w:rsidRPr="00F94DA4" w:rsidRDefault="00D135AB" w:rsidP="00BD37BA">
      <w:pPr>
        <w:pStyle w:val="HPRAMainBodyText"/>
        <w:rPr>
          <w:lang w:val="en-GB"/>
        </w:rPr>
      </w:pPr>
      <w:r w:rsidRPr="00D135AB">
        <w:rPr>
          <w:b/>
          <w:lang w:val="en-GB"/>
        </w:rPr>
        <w:t>Print name:</w:t>
      </w:r>
      <w:r>
        <w:rPr>
          <w:lang w:val="en-GB"/>
        </w:rPr>
        <w:t xml:space="preserve"> </w:t>
      </w:r>
      <w:r>
        <w:rPr>
          <w:lang w:val="en-GB"/>
        </w:rPr>
        <w:tab/>
      </w:r>
      <w:r>
        <w:rPr>
          <w:lang w:val="en-GB"/>
        </w:rPr>
        <w:tab/>
      </w:r>
      <w:r w:rsidRPr="00F94DA4">
        <w:rPr>
          <w:lang w:val="en-GB"/>
        </w:rPr>
        <w:t>___________________________________________________</w:t>
      </w:r>
    </w:p>
    <w:p w14:paraId="422A577F" w14:textId="77777777" w:rsidR="00BD37BA" w:rsidRPr="00F94DA4" w:rsidRDefault="00BD37BA" w:rsidP="00BD37BA">
      <w:pPr>
        <w:pStyle w:val="HPRAMainBodyText"/>
        <w:rPr>
          <w:lang w:val="en-GB"/>
        </w:rPr>
      </w:pPr>
    </w:p>
    <w:p w14:paraId="6D6B7DA6" w14:textId="77777777" w:rsidR="00BD37BA" w:rsidRPr="00F94DA4" w:rsidRDefault="00BD37BA" w:rsidP="00BD37BA">
      <w:pPr>
        <w:pStyle w:val="HPRAMainBodyText"/>
        <w:rPr>
          <w:lang w:val="en-GB"/>
        </w:rPr>
      </w:pPr>
      <w:r w:rsidRPr="00F94DA4">
        <w:rPr>
          <w:b/>
          <w:bCs/>
          <w:lang w:val="en-GB"/>
        </w:rPr>
        <w:t>Position:</w:t>
      </w:r>
      <w:r w:rsidRPr="00F94DA4">
        <w:rPr>
          <w:lang w:val="en-GB"/>
        </w:rPr>
        <w:tab/>
      </w:r>
      <w:r w:rsidRPr="00F94DA4">
        <w:rPr>
          <w:lang w:val="en-GB"/>
        </w:rPr>
        <w:tab/>
        <w:t>___________________________________________________</w:t>
      </w:r>
    </w:p>
    <w:p w14:paraId="4FC04A55" w14:textId="77777777" w:rsidR="00BD37BA" w:rsidRPr="005D218D" w:rsidRDefault="00BD37BA" w:rsidP="00BD37BA">
      <w:pPr>
        <w:pStyle w:val="HPRAMainBodyText"/>
        <w:rPr>
          <w:bCs/>
          <w:lang w:val="en-GB"/>
        </w:rPr>
      </w:pPr>
    </w:p>
    <w:p w14:paraId="1EF070A1" w14:textId="7BC9F737" w:rsidR="00BD37BA" w:rsidRPr="00F94DA4" w:rsidRDefault="00BD37BA" w:rsidP="00BD37BA">
      <w:pPr>
        <w:pStyle w:val="HPRAMainBodyText"/>
        <w:rPr>
          <w:lang w:val="en-GB"/>
        </w:rPr>
      </w:pPr>
      <w:r w:rsidRPr="00F94DA4">
        <w:rPr>
          <w:b/>
          <w:bCs/>
          <w:lang w:val="en-GB"/>
        </w:rPr>
        <w:t xml:space="preserve">Company </w:t>
      </w:r>
      <w:r w:rsidR="004D43AC">
        <w:rPr>
          <w:b/>
          <w:bCs/>
          <w:lang w:val="en-GB"/>
        </w:rPr>
        <w:t>n</w:t>
      </w:r>
      <w:r w:rsidRPr="00F94DA4">
        <w:rPr>
          <w:b/>
          <w:bCs/>
          <w:lang w:val="en-GB"/>
        </w:rPr>
        <w:t>ame:</w:t>
      </w:r>
      <w:r w:rsidRPr="00F94DA4">
        <w:rPr>
          <w:lang w:val="en-GB"/>
        </w:rPr>
        <w:tab/>
        <w:t>___________________________________________________</w:t>
      </w:r>
    </w:p>
    <w:p w14:paraId="091D8A7D" w14:textId="77777777" w:rsidR="00BD37BA" w:rsidRPr="00F94DA4" w:rsidRDefault="00BD37BA" w:rsidP="00BD37BA">
      <w:pPr>
        <w:pStyle w:val="HPRAMainBodyText"/>
        <w:rPr>
          <w:lang w:val="en-GB"/>
        </w:rPr>
      </w:pPr>
    </w:p>
    <w:p w14:paraId="4D568127" w14:textId="77777777" w:rsidR="00BD37BA" w:rsidRPr="00F94DA4" w:rsidRDefault="00BD37BA" w:rsidP="00BD37BA">
      <w:pPr>
        <w:pStyle w:val="HPRAMainBodyText"/>
        <w:rPr>
          <w:lang w:val="en-GB"/>
        </w:rPr>
      </w:pPr>
      <w:r w:rsidRPr="00F94DA4">
        <w:rPr>
          <w:b/>
          <w:bCs/>
          <w:lang w:val="en-GB"/>
        </w:rPr>
        <w:t>Date:</w:t>
      </w:r>
      <w:r w:rsidRPr="00F94DA4">
        <w:rPr>
          <w:lang w:val="en-GB"/>
        </w:rPr>
        <w:tab/>
      </w:r>
      <w:r w:rsidRPr="00F94DA4">
        <w:rPr>
          <w:lang w:val="en-GB"/>
        </w:rPr>
        <w:tab/>
      </w:r>
      <w:r w:rsidRPr="00F94DA4">
        <w:rPr>
          <w:lang w:val="en-GB"/>
        </w:rPr>
        <w:tab/>
        <w:t>___________________________________________________</w:t>
      </w:r>
    </w:p>
    <w:p w14:paraId="5316A394" w14:textId="31BE8DB1" w:rsidR="00BD37BA" w:rsidRPr="00F52FEA" w:rsidRDefault="00BD37BA" w:rsidP="00D11CD7">
      <w:pPr>
        <w:pStyle w:val="HPRAHeading"/>
      </w:pPr>
    </w:p>
    <w:sectPr w:rsidR="00BD37BA" w:rsidRPr="00F52FEA" w:rsidSect="00A5096D">
      <w:headerReference w:type="default" r:id="rId12"/>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68A0" w14:textId="77777777" w:rsidR="00671937" w:rsidRDefault="00671937" w:rsidP="00083E00">
      <w:r>
        <w:separator/>
      </w:r>
    </w:p>
  </w:endnote>
  <w:endnote w:type="continuationSeparator" w:id="0">
    <w:p w14:paraId="0D0B16F5" w14:textId="77777777" w:rsidR="00671937" w:rsidRDefault="00671937"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DC39" w14:textId="12D90301" w:rsidR="008D44D7" w:rsidRPr="00EB4F2F" w:rsidRDefault="008D44D7" w:rsidP="00A22B62">
    <w:pPr>
      <w:pStyle w:val="HPRAS2Footer"/>
      <w:rPr>
        <w:sz w:val="16"/>
        <w:szCs w:val="16"/>
      </w:rPr>
    </w:pPr>
    <w:r>
      <w:rPr>
        <w:sz w:val="16"/>
        <w:szCs w:val="16"/>
      </w:rPr>
      <w:t>AUT-F0191-</w:t>
    </w:r>
    <w:r w:rsidR="000E6DBF">
      <w:rPr>
        <w:sz w:val="16"/>
        <w:szCs w:val="16"/>
      </w:rPr>
      <w:t>5</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80523F">
      <w:rPr>
        <w:noProof/>
        <w:sz w:val="16"/>
        <w:szCs w:val="16"/>
      </w:rPr>
      <w:t>8</w:t>
    </w:r>
    <w:r>
      <w:rPr>
        <w:sz w:val="16"/>
        <w:szCs w:val="16"/>
      </w:rPr>
      <w:fldChar w:fldCharType="end"/>
    </w:r>
    <w:r w:rsidRPr="00A562DD">
      <w:rPr>
        <w:sz w:val="16"/>
        <w:szCs w:val="16"/>
      </w:rPr>
      <w:t>/</w:t>
    </w:r>
    <w:r w:rsidRPr="00A22B62">
      <w:rPr>
        <w:sz w:val="16"/>
      </w:rPr>
      <w:fldChar w:fldCharType="begin"/>
    </w:r>
    <w:r w:rsidRPr="00A22B62">
      <w:rPr>
        <w:sz w:val="16"/>
      </w:rPr>
      <w:instrText xml:space="preserve"> NUMPAGES   \* MERGEFORMAT </w:instrText>
    </w:r>
    <w:r w:rsidRPr="00A22B62">
      <w:rPr>
        <w:sz w:val="16"/>
      </w:rPr>
      <w:fldChar w:fldCharType="separate"/>
    </w:r>
    <w:r w:rsidR="0080523F">
      <w:rPr>
        <w:noProof/>
        <w:sz w:val="16"/>
      </w:rPr>
      <w:t>9</w:t>
    </w:r>
    <w:r w:rsidRPr="00A22B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9E54" w14:textId="77777777" w:rsidR="00671937" w:rsidRDefault="00671937" w:rsidP="00083E00">
      <w:r>
        <w:separator/>
      </w:r>
    </w:p>
  </w:footnote>
  <w:footnote w:type="continuationSeparator" w:id="0">
    <w:p w14:paraId="71128D0A" w14:textId="77777777" w:rsidR="00671937" w:rsidRDefault="00671937"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B7A1" w14:textId="3356B53C" w:rsidR="008D44D7" w:rsidRDefault="008D44D7">
    <w:pPr>
      <w:pStyle w:val="Header"/>
    </w:pPr>
    <w:r w:rsidRPr="00A22B62">
      <w:rPr>
        <w:noProof/>
        <w:lang w:eastAsia="en-IE"/>
      </w:rPr>
      <w:t xml:space="preserve"> </w:t>
    </w:r>
    <w:r>
      <w:rPr>
        <w:noProof/>
        <w:lang w:eastAsia="en-IE"/>
      </w:rPr>
      <mc:AlternateContent>
        <mc:Choice Requires="wps">
          <w:drawing>
            <wp:anchor distT="0" distB="0" distL="114300" distR="114300" simplePos="0" relativeHeight="251659264" behindDoc="0" locked="1" layoutInCell="1" allowOverlap="0" wp14:anchorId="252EC883" wp14:editId="09AF1EF3">
              <wp:simplePos x="0" y="0"/>
              <wp:positionH relativeFrom="page">
                <wp:posOffset>5221605</wp:posOffset>
              </wp:positionH>
              <wp:positionV relativeFrom="page">
                <wp:posOffset>193675</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97565" w14:textId="41BC56D8" w:rsidR="008D44D7" w:rsidRDefault="008D44D7" w:rsidP="00A22B62">
                          <w:r>
                            <w:rPr>
                              <w:noProof/>
                              <w:lang w:eastAsia="en-IE"/>
                            </w:rPr>
                            <w:drawing>
                              <wp:inline distT="0" distB="0" distL="0" distR="0" wp14:anchorId="715C6DD7" wp14:editId="01EEB4FD">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2EC883" id="_x0000_t202" coordsize="21600,21600" o:spt="202" path="m,l,21600r21600,l21600,xe">
              <v:stroke joinstyle="miter"/>
              <v:path gradientshapeok="t" o:connecttype="rect"/>
            </v:shapetype>
            <v:shape id="Text Box 3" o:spid="_x0000_s1026" type="#_x0000_t202" style="position:absolute;margin-left:411.15pt;margin-top:15.2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" o:allowoverlap="f" filled="f" stroked="f">
              <v:textbox inset="0,0,0,0">
                <w:txbxContent>
                  <w:p w14:paraId="17D97565" w14:textId="41BC56D8" w:rsidR="008D44D7" w:rsidRDefault="008D44D7" w:rsidP="00A22B62">
                    <w:r>
                      <w:rPr>
                        <w:noProof/>
                        <w:lang w:eastAsia="en-IE"/>
                      </w:rPr>
                      <w:drawing>
                        <wp:inline distT="0" distB="0" distL="0" distR="0" wp14:anchorId="715C6DD7" wp14:editId="01EEB4FD">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256C" w14:textId="2317C710" w:rsidR="008D44D7" w:rsidRDefault="008D44D7">
    <w:pPr>
      <w:pStyle w:val="Header"/>
    </w:pPr>
    <w:r w:rsidRPr="00A22B62">
      <w:rPr>
        <w:noProof/>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36"/>
    <w:multiLevelType w:val="multilevel"/>
    <w:tmpl w:val="DF1AA202"/>
    <w:numStyleLink w:val="HPRALowecaseAlphabetBullet"/>
  </w:abstractNum>
  <w:abstractNum w:abstractNumId="1"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D4F8E"/>
    <w:multiLevelType w:val="multilevel"/>
    <w:tmpl w:val="224878AC"/>
    <w:numStyleLink w:val="HPRAIndentedBulletedlist"/>
  </w:abstractNum>
  <w:abstractNum w:abstractNumId="4" w15:restartNumberingAfterBreak="0">
    <w:nsid w:val="0E94734F"/>
    <w:multiLevelType w:val="multilevel"/>
    <w:tmpl w:val="99946DE0"/>
    <w:numStyleLink w:val="Style1"/>
  </w:abstractNum>
  <w:abstractNum w:abstractNumId="5" w15:restartNumberingAfterBreak="0">
    <w:nsid w:val="101D5BB9"/>
    <w:multiLevelType w:val="multilevel"/>
    <w:tmpl w:val="EF18F312"/>
    <w:numStyleLink w:val="HPRAAlphabetBulletedList"/>
  </w:abstractNum>
  <w:abstractNum w:abstractNumId="6"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9C01D0"/>
    <w:multiLevelType w:val="multilevel"/>
    <w:tmpl w:val="6D083858"/>
    <w:numStyleLink w:val="HPRAArabicNumerals"/>
  </w:abstractNum>
  <w:abstractNum w:abstractNumId="8" w15:restartNumberingAfterBreak="0">
    <w:nsid w:val="176F3BA2"/>
    <w:multiLevelType w:val="multilevel"/>
    <w:tmpl w:val="D8CA77F2"/>
    <w:numStyleLink w:val="HPRARomanNumeralsBulletedlist"/>
  </w:abstractNum>
  <w:abstractNum w:abstractNumId="9" w15:restartNumberingAfterBreak="0">
    <w:nsid w:val="18616563"/>
    <w:multiLevelType w:val="multilevel"/>
    <w:tmpl w:val="99946DE0"/>
    <w:numStyleLink w:val="Style1"/>
  </w:abstractNum>
  <w:abstractNum w:abstractNumId="10" w15:restartNumberingAfterBreak="0">
    <w:nsid w:val="1BA25625"/>
    <w:multiLevelType w:val="multilevel"/>
    <w:tmpl w:val="D8CA77F2"/>
    <w:numStyleLink w:val="HPRARomanNumeralsBulletedlist"/>
  </w:abstractNum>
  <w:abstractNum w:abstractNumId="11"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2" w15:restartNumberingAfterBreak="0">
    <w:nsid w:val="1F00086A"/>
    <w:multiLevelType w:val="multilevel"/>
    <w:tmpl w:val="DF1AA202"/>
    <w:numStyleLink w:val="HPRALowecaseAlphabetBullet"/>
  </w:abstractNum>
  <w:abstractNum w:abstractNumId="13"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DF6C99"/>
    <w:multiLevelType w:val="multilevel"/>
    <w:tmpl w:val="DF1AA202"/>
    <w:numStyleLink w:val="HPRALowecaseAlphabetBullet"/>
  </w:abstractNum>
  <w:abstractNum w:abstractNumId="15" w15:restartNumberingAfterBreak="0">
    <w:nsid w:val="24EE0131"/>
    <w:multiLevelType w:val="multilevel"/>
    <w:tmpl w:val="DF1AA202"/>
    <w:numStyleLink w:val="HPRALowecaseAlphabetBullet"/>
  </w:abstractNum>
  <w:abstractNum w:abstractNumId="16" w15:restartNumberingAfterBreak="0">
    <w:nsid w:val="251C6A93"/>
    <w:multiLevelType w:val="multilevel"/>
    <w:tmpl w:val="D8CA77F2"/>
    <w:numStyleLink w:val="HPRARomanNumeralsBulletedlist"/>
  </w:abstractNum>
  <w:abstractNum w:abstractNumId="17"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152D5B"/>
    <w:multiLevelType w:val="multilevel"/>
    <w:tmpl w:val="D8CA77F2"/>
    <w:numStyleLink w:val="HPRARomanNumeralsBulletedlist"/>
  </w:abstractNum>
  <w:abstractNum w:abstractNumId="19"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0" w15:restartNumberingAfterBreak="0">
    <w:nsid w:val="2BE47A79"/>
    <w:multiLevelType w:val="multilevel"/>
    <w:tmpl w:val="99946DE0"/>
    <w:numStyleLink w:val="Style1"/>
  </w:abstractNum>
  <w:abstractNum w:abstractNumId="21"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30382"/>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23" w15:restartNumberingAfterBreak="0">
    <w:nsid w:val="31C767BD"/>
    <w:multiLevelType w:val="multilevel"/>
    <w:tmpl w:val="99946DE0"/>
    <w:numStyleLink w:val="Style1"/>
  </w:abstractNum>
  <w:abstractNum w:abstractNumId="24" w15:restartNumberingAfterBreak="0">
    <w:nsid w:val="33464C31"/>
    <w:multiLevelType w:val="multilevel"/>
    <w:tmpl w:val="99946DE0"/>
    <w:numStyleLink w:val="Style1"/>
  </w:abstractNum>
  <w:abstractNum w:abstractNumId="25" w15:restartNumberingAfterBreak="0">
    <w:nsid w:val="39BF05E8"/>
    <w:multiLevelType w:val="multilevel"/>
    <w:tmpl w:val="F34C669E"/>
    <w:numStyleLink w:val="HPRAGreaterIndentedBulletedList"/>
  </w:abstractNum>
  <w:abstractNum w:abstractNumId="26" w15:restartNumberingAfterBreak="0">
    <w:nsid w:val="3A563187"/>
    <w:multiLevelType w:val="multilevel"/>
    <w:tmpl w:val="26C258D6"/>
    <w:numStyleLink w:val="HPRANumberedList"/>
  </w:abstractNum>
  <w:abstractNum w:abstractNumId="27"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8"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9" w15:restartNumberingAfterBreak="0">
    <w:nsid w:val="42A038E0"/>
    <w:multiLevelType w:val="multilevel"/>
    <w:tmpl w:val="F34C669E"/>
    <w:numStyleLink w:val="HPRAGreaterIndentedBulletedList"/>
  </w:abstractNum>
  <w:abstractNum w:abstractNumId="30" w15:restartNumberingAfterBreak="0">
    <w:nsid w:val="42A56983"/>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31"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2" w15:restartNumberingAfterBreak="0">
    <w:nsid w:val="5694271D"/>
    <w:multiLevelType w:val="multilevel"/>
    <w:tmpl w:val="F34C669E"/>
    <w:numStyleLink w:val="HPRAGreaterIndentedBulletedList"/>
  </w:abstractNum>
  <w:abstractNum w:abstractNumId="33" w15:restartNumberingAfterBreak="0">
    <w:nsid w:val="5DB8366A"/>
    <w:multiLevelType w:val="multilevel"/>
    <w:tmpl w:val="DF1AA202"/>
    <w:numStyleLink w:val="HPRALowecaseAlphabetBullet"/>
  </w:abstractNum>
  <w:abstractNum w:abstractNumId="34"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35"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B02747"/>
    <w:multiLevelType w:val="multilevel"/>
    <w:tmpl w:val="99946DE0"/>
    <w:numStyleLink w:val="Style1"/>
  </w:abstractNum>
  <w:abstractNum w:abstractNumId="37" w15:restartNumberingAfterBreak="0">
    <w:nsid w:val="61A704ED"/>
    <w:multiLevelType w:val="hybridMultilevel"/>
    <w:tmpl w:val="D0B434AE"/>
    <w:lvl w:ilvl="0" w:tplc="6FF8F138">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184AB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1" w15:restartNumberingAfterBreak="0">
    <w:nsid w:val="686A782A"/>
    <w:multiLevelType w:val="multilevel"/>
    <w:tmpl w:val="FD205976"/>
    <w:numStyleLink w:val="HPRAAlphabetbulletedlist0"/>
  </w:abstractNum>
  <w:abstractNum w:abstractNumId="42" w15:restartNumberingAfterBreak="0">
    <w:nsid w:val="6AF57F43"/>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3"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055430A"/>
    <w:multiLevelType w:val="multilevel"/>
    <w:tmpl w:val="E53E1F6C"/>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F368B"/>
    <w:multiLevelType w:val="hybridMultilevel"/>
    <w:tmpl w:val="587292D2"/>
    <w:lvl w:ilvl="0" w:tplc="D82A5A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abstractNumId w:val="21"/>
  </w:num>
  <w:num w:numId="2">
    <w:abstractNumId w:val="26"/>
  </w:num>
  <w:num w:numId="3">
    <w:abstractNumId w:val="19"/>
  </w:num>
  <w:num w:numId="4">
    <w:abstractNumId w:val="40"/>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24"/>
  </w:num>
  <w:num w:numId="10">
    <w:abstractNumId w:val="35"/>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num>
  <w:num w:numId="11">
    <w:abstractNumId w:val="33"/>
  </w:num>
  <w:num w:numId="12">
    <w:abstractNumId w:val="12"/>
  </w:num>
  <w:num w:numId="13">
    <w:abstractNumId w:val="2"/>
  </w:num>
  <w:num w:numId="14">
    <w:abstractNumId w:val="16"/>
  </w:num>
  <w:num w:numId="15">
    <w:abstractNumId w:val="13"/>
  </w:num>
  <w:num w:numId="16">
    <w:abstractNumId w:val="4"/>
  </w:num>
  <w:num w:numId="17">
    <w:abstractNumId w:val="5"/>
  </w:num>
  <w:num w:numId="18">
    <w:abstractNumId w:val="11"/>
  </w:num>
  <w:num w:numId="19">
    <w:abstractNumId w:val="18"/>
  </w:num>
  <w:num w:numId="20">
    <w:abstractNumId w:val="35"/>
  </w:num>
  <w:num w:numId="21">
    <w:abstractNumId w:val="23"/>
  </w:num>
  <w:num w:numId="22">
    <w:abstractNumId w:val="41"/>
  </w:num>
  <w:num w:numId="23">
    <w:abstractNumId w:val="1"/>
  </w:num>
  <w:num w:numId="24">
    <w:abstractNumId w:val="0"/>
  </w:num>
  <w:num w:numId="25">
    <w:abstractNumId w:val="8"/>
  </w:num>
  <w:num w:numId="26">
    <w:abstractNumId w:val="15"/>
  </w:num>
  <w:num w:numId="27">
    <w:abstractNumId w:val="10"/>
  </w:num>
  <w:num w:numId="28">
    <w:abstractNumId w:val="7"/>
  </w:num>
  <w:num w:numId="29">
    <w:abstractNumId w:val="14"/>
  </w:num>
  <w:num w:numId="30">
    <w:abstractNumId w:val="34"/>
  </w:num>
  <w:num w:numId="31">
    <w:abstractNumId w:val="6"/>
  </w:num>
  <w:num w:numId="32">
    <w:abstractNumId w:val="29"/>
    <w:lvlOverride w:ilvl="0">
      <w:lvl w:ilvl="0">
        <w:start w:val="1"/>
        <w:numFmt w:val="bulle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7"/>
  </w:num>
  <w:num w:numId="34">
    <w:abstractNumId w:val="43"/>
  </w:num>
  <w:num w:numId="35">
    <w:abstractNumId w:val="29"/>
  </w:num>
  <w:num w:numId="36">
    <w:abstractNumId w:val="22"/>
  </w:num>
  <w:num w:numId="37">
    <w:abstractNumId w:val="20"/>
  </w:num>
  <w:num w:numId="38">
    <w:abstractNumId w:val="9"/>
  </w:num>
  <w:num w:numId="39">
    <w:abstractNumId w:val="27"/>
  </w:num>
  <w:num w:numId="40">
    <w:abstractNumId w:val="32"/>
  </w:num>
  <w:num w:numId="41">
    <w:abstractNumId w:val="25"/>
  </w:num>
  <w:num w:numId="42">
    <w:abstractNumId w:val="3"/>
  </w:num>
  <w:num w:numId="43">
    <w:abstractNumId w:val="28"/>
  </w:num>
  <w:num w:numId="44">
    <w:abstractNumId w:val="31"/>
  </w:num>
  <w:num w:numId="45">
    <w:abstractNumId w:val="38"/>
  </w:num>
  <w:num w:numId="46">
    <w:abstractNumId w:val="45"/>
  </w:num>
  <w:num w:numId="47">
    <w:abstractNumId w:val="47"/>
  </w:num>
  <w:num w:numId="48">
    <w:abstractNumId w:val="42"/>
  </w:num>
  <w:num w:numId="49">
    <w:abstractNumId w:val="44"/>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46"/>
  </w:num>
  <w:num w:numId="53">
    <w:abstractNumId w:val="47"/>
  </w:num>
  <w:num w:numId="54">
    <w:abstractNumId w:val="47"/>
  </w:num>
  <w:num w:numId="55">
    <w:abstractNumId w:val="47"/>
  </w:num>
  <w:num w:numId="56">
    <w:abstractNumId w:val="47"/>
  </w:num>
  <w:num w:numId="57">
    <w:abstractNumId w:val="47"/>
  </w:num>
  <w:num w:numId="58">
    <w:abstractNumId w:val="47"/>
  </w:num>
  <w:num w:numId="59">
    <w:abstractNumId w:val="47"/>
  </w:num>
  <w:num w:numId="60">
    <w:abstractNumId w:val="47"/>
  </w:num>
  <w:num w:numId="61">
    <w:abstractNumId w:val="47"/>
  </w:num>
  <w:num w:numId="62">
    <w:abstractNumId w:val="47"/>
  </w:num>
  <w:num w:numId="63">
    <w:abstractNumId w:val="47"/>
  </w:num>
  <w:num w:numId="64">
    <w:abstractNumId w:val="47"/>
  </w:num>
  <w:num w:numId="65">
    <w:abstractNumId w:val="47"/>
  </w:num>
  <w:num w:numId="66">
    <w:abstractNumId w:val="47"/>
  </w:num>
  <w:num w:numId="67">
    <w:abstractNumId w:val="39"/>
  </w:num>
  <w:num w:numId="68">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BA"/>
    <w:rsid w:val="0001036E"/>
    <w:rsid w:val="00015749"/>
    <w:rsid w:val="000254DC"/>
    <w:rsid w:val="00040876"/>
    <w:rsid w:val="000524C6"/>
    <w:rsid w:val="00053A8D"/>
    <w:rsid w:val="00056108"/>
    <w:rsid w:val="000646DB"/>
    <w:rsid w:val="000743F1"/>
    <w:rsid w:val="00083E00"/>
    <w:rsid w:val="00092D26"/>
    <w:rsid w:val="00094B50"/>
    <w:rsid w:val="000A148E"/>
    <w:rsid w:val="000A4584"/>
    <w:rsid w:val="000C3451"/>
    <w:rsid w:val="000E37E5"/>
    <w:rsid w:val="000E6DBF"/>
    <w:rsid w:val="000F12C8"/>
    <w:rsid w:val="00113A4B"/>
    <w:rsid w:val="001148A4"/>
    <w:rsid w:val="00136F80"/>
    <w:rsid w:val="00145FD7"/>
    <w:rsid w:val="00152E05"/>
    <w:rsid w:val="001731D1"/>
    <w:rsid w:val="00182834"/>
    <w:rsid w:val="001A6A7F"/>
    <w:rsid w:val="001E236A"/>
    <w:rsid w:val="0023180F"/>
    <w:rsid w:val="00234DB4"/>
    <w:rsid w:val="002350E7"/>
    <w:rsid w:val="00240FE3"/>
    <w:rsid w:val="00246313"/>
    <w:rsid w:val="00251880"/>
    <w:rsid w:val="00262111"/>
    <w:rsid w:val="00263F72"/>
    <w:rsid w:val="002803F3"/>
    <w:rsid w:val="002C264D"/>
    <w:rsid w:val="002D4583"/>
    <w:rsid w:val="002F2655"/>
    <w:rsid w:val="002F6FB8"/>
    <w:rsid w:val="00313863"/>
    <w:rsid w:val="0031759B"/>
    <w:rsid w:val="00322028"/>
    <w:rsid w:val="00327EDE"/>
    <w:rsid w:val="00350F7B"/>
    <w:rsid w:val="003602EE"/>
    <w:rsid w:val="003653B9"/>
    <w:rsid w:val="003709D4"/>
    <w:rsid w:val="00382E56"/>
    <w:rsid w:val="003932D3"/>
    <w:rsid w:val="003D2E85"/>
    <w:rsid w:val="003E7BE4"/>
    <w:rsid w:val="003F33C0"/>
    <w:rsid w:val="003F6690"/>
    <w:rsid w:val="00403B93"/>
    <w:rsid w:val="00410387"/>
    <w:rsid w:val="00412899"/>
    <w:rsid w:val="004137D4"/>
    <w:rsid w:val="004311F1"/>
    <w:rsid w:val="0043455A"/>
    <w:rsid w:val="00436009"/>
    <w:rsid w:val="00442552"/>
    <w:rsid w:val="004448E1"/>
    <w:rsid w:val="0045184A"/>
    <w:rsid w:val="00463942"/>
    <w:rsid w:val="00463D9E"/>
    <w:rsid w:val="0047063D"/>
    <w:rsid w:val="00470C62"/>
    <w:rsid w:val="004B60FD"/>
    <w:rsid w:val="004C4900"/>
    <w:rsid w:val="004D43AC"/>
    <w:rsid w:val="004D7EAD"/>
    <w:rsid w:val="004E005D"/>
    <w:rsid w:val="004E424A"/>
    <w:rsid w:val="004E46D1"/>
    <w:rsid w:val="004E5D4F"/>
    <w:rsid w:val="004F05F6"/>
    <w:rsid w:val="004F6E36"/>
    <w:rsid w:val="00500886"/>
    <w:rsid w:val="005013EF"/>
    <w:rsid w:val="00502E11"/>
    <w:rsid w:val="00504A29"/>
    <w:rsid w:val="00511267"/>
    <w:rsid w:val="00523EFF"/>
    <w:rsid w:val="00526A4F"/>
    <w:rsid w:val="00530A7A"/>
    <w:rsid w:val="00545E45"/>
    <w:rsid w:val="00574196"/>
    <w:rsid w:val="0057496D"/>
    <w:rsid w:val="00587E65"/>
    <w:rsid w:val="005A4545"/>
    <w:rsid w:val="005A4C2D"/>
    <w:rsid w:val="005A4C99"/>
    <w:rsid w:val="005C6C2D"/>
    <w:rsid w:val="005D0553"/>
    <w:rsid w:val="005D5E08"/>
    <w:rsid w:val="005E2798"/>
    <w:rsid w:val="00602BB8"/>
    <w:rsid w:val="0061424D"/>
    <w:rsid w:val="00614E75"/>
    <w:rsid w:val="00625346"/>
    <w:rsid w:val="0064098C"/>
    <w:rsid w:val="00641571"/>
    <w:rsid w:val="00653886"/>
    <w:rsid w:val="00660495"/>
    <w:rsid w:val="00661A56"/>
    <w:rsid w:val="00671937"/>
    <w:rsid w:val="00672131"/>
    <w:rsid w:val="00676D29"/>
    <w:rsid w:val="00681BA8"/>
    <w:rsid w:val="006A4378"/>
    <w:rsid w:val="006B3EE3"/>
    <w:rsid w:val="006B5625"/>
    <w:rsid w:val="006D7020"/>
    <w:rsid w:val="006E57FF"/>
    <w:rsid w:val="006F380E"/>
    <w:rsid w:val="006F7673"/>
    <w:rsid w:val="00723365"/>
    <w:rsid w:val="00727D73"/>
    <w:rsid w:val="00734A12"/>
    <w:rsid w:val="00744178"/>
    <w:rsid w:val="0074461C"/>
    <w:rsid w:val="00744662"/>
    <w:rsid w:val="00744C8F"/>
    <w:rsid w:val="0076156B"/>
    <w:rsid w:val="00761D36"/>
    <w:rsid w:val="00762A13"/>
    <w:rsid w:val="00793778"/>
    <w:rsid w:val="00797D96"/>
    <w:rsid w:val="007B2E1B"/>
    <w:rsid w:val="007B6617"/>
    <w:rsid w:val="007C620C"/>
    <w:rsid w:val="007D7AE1"/>
    <w:rsid w:val="007E077C"/>
    <w:rsid w:val="007E66E1"/>
    <w:rsid w:val="00804D53"/>
    <w:rsid w:val="00804DBC"/>
    <w:rsid w:val="0080523F"/>
    <w:rsid w:val="0082627D"/>
    <w:rsid w:val="008355E2"/>
    <w:rsid w:val="00841BC9"/>
    <w:rsid w:val="008667F0"/>
    <w:rsid w:val="00866D7E"/>
    <w:rsid w:val="00876D49"/>
    <w:rsid w:val="008935B4"/>
    <w:rsid w:val="008951F7"/>
    <w:rsid w:val="008B6ABD"/>
    <w:rsid w:val="008C1B7F"/>
    <w:rsid w:val="008C3853"/>
    <w:rsid w:val="008D44D7"/>
    <w:rsid w:val="0090195B"/>
    <w:rsid w:val="009209CA"/>
    <w:rsid w:val="0092524D"/>
    <w:rsid w:val="00933893"/>
    <w:rsid w:val="00937A39"/>
    <w:rsid w:val="0094175E"/>
    <w:rsid w:val="0094377F"/>
    <w:rsid w:val="00954533"/>
    <w:rsid w:val="0097110C"/>
    <w:rsid w:val="009868D7"/>
    <w:rsid w:val="009937F1"/>
    <w:rsid w:val="00995356"/>
    <w:rsid w:val="009B4FBE"/>
    <w:rsid w:val="009C0235"/>
    <w:rsid w:val="009C418C"/>
    <w:rsid w:val="009E0F8A"/>
    <w:rsid w:val="00A22B62"/>
    <w:rsid w:val="00A30438"/>
    <w:rsid w:val="00A358DA"/>
    <w:rsid w:val="00A5078D"/>
    <w:rsid w:val="00A5096D"/>
    <w:rsid w:val="00A542DA"/>
    <w:rsid w:val="00A95D5D"/>
    <w:rsid w:val="00A978DF"/>
    <w:rsid w:val="00AA06A5"/>
    <w:rsid w:val="00AA4028"/>
    <w:rsid w:val="00AB0F6C"/>
    <w:rsid w:val="00AB127B"/>
    <w:rsid w:val="00AB7BDD"/>
    <w:rsid w:val="00AC382D"/>
    <w:rsid w:val="00AD45DA"/>
    <w:rsid w:val="00AD670A"/>
    <w:rsid w:val="00AE2577"/>
    <w:rsid w:val="00B00408"/>
    <w:rsid w:val="00B04921"/>
    <w:rsid w:val="00B1155A"/>
    <w:rsid w:val="00B179E0"/>
    <w:rsid w:val="00B24D0F"/>
    <w:rsid w:val="00B27D5C"/>
    <w:rsid w:val="00B311E2"/>
    <w:rsid w:val="00B37214"/>
    <w:rsid w:val="00B40B3E"/>
    <w:rsid w:val="00B42AE3"/>
    <w:rsid w:val="00B8158E"/>
    <w:rsid w:val="00B879C9"/>
    <w:rsid w:val="00B93F5B"/>
    <w:rsid w:val="00BD0957"/>
    <w:rsid w:val="00BD332C"/>
    <w:rsid w:val="00BD37BA"/>
    <w:rsid w:val="00BD634C"/>
    <w:rsid w:val="00BE3918"/>
    <w:rsid w:val="00BE40E1"/>
    <w:rsid w:val="00BF6907"/>
    <w:rsid w:val="00C0332E"/>
    <w:rsid w:val="00C149A9"/>
    <w:rsid w:val="00C3188C"/>
    <w:rsid w:val="00C36A96"/>
    <w:rsid w:val="00C44C48"/>
    <w:rsid w:val="00C5282F"/>
    <w:rsid w:val="00C7788C"/>
    <w:rsid w:val="00C85A4B"/>
    <w:rsid w:val="00C91288"/>
    <w:rsid w:val="00C94C74"/>
    <w:rsid w:val="00CC2241"/>
    <w:rsid w:val="00CC6410"/>
    <w:rsid w:val="00CD5C0D"/>
    <w:rsid w:val="00CE70B6"/>
    <w:rsid w:val="00D11CD7"/>
    <w:rsid w:val="00D135AB"/>
    <w:rsid w:val="00D15BB2"/>
    <w:rsid w:val="00D313BB"/>
    <w:rsid w:val="00D41D59"/>
    <w:rsid w:val="00D433AD"/>
    <w:rsid w:val="00D54087"/>
    <w:rsid w:val="00D615F1"/>
    <w:rsid w:val="00D644D4"/>
    <w:rsid w:val="00D66B9E"/>
    <w:rsid w:val="00D81E51"/>
    <w:rsid w:val="00D9562D"/>
    <w:rsid w:val="00DD07B7"/>
    <w:rsid w:val="00DE4300"/>
    <w:rsid w:val="00DE58D9"/>
    <w:rsid w:val="00DF2573"/>
    <w:rsid w:val="00DF6624"/>
    <w:rsid w:val="00DF77BF"/>
    <w:rsid w:val="00E12191"/>
    <w:rsid w:val="00E24D1A"/>
    <w:rsid w:val="00E61E67"/>
    <w:rsid w:val="00E65324"/>
    <w:rsid w:val="00E777AB"/>
    <w:rsid w:val="00E97CF0"/>
    <w:rsid w:val="00EA3AE4"/>
    <w:rsid w:val="00EB0A6F"/>
    <w:rsid w:val="00EB1287"/>
    <w:rsid w:val="00EB4F2F"/>
    <w:rsid w:val="00EC7E70"/>
    <w:rsid w:val="00ED3592"/>
    <w:rsid w:val="00EE1237"/>
    <w:rsid w:val="00EE619E"/>
    <w:rsid w:val="00EE749D"/>
    <w:rsid w:val="00EF1B1B"/>
    <w:rsid w:val="00F15A67"/>
    <w:rsid w:val="00F2763E"/>
    <w:rsid w:val="00F501FF"/>
    <w:rsid w:val="00F52FEA"/>
    <w:rsid w:val="00F6620D"/>
    <w:rsid w:val="00F8342B"/>
    <w:rsid w:val="00F9211A"/>
    <w:rsid w:val="00F9236C"/>
    <w:rsid w:val="00FB725F"/>
    <w:rsid w:val="00FD683C"/>
    <w:rsid w:val="00FF6959"/>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9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20"/>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20"/>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20"/>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20"/>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44"/>
      </w:numPr>
      <w:contextualSpacing/>
    </w:pPr>
    <w:rPr>
      <w:rFonts w:ascii="Segoe UI" w:eastAsia="Segoe UI" w:hAnsi="Segoe UI" w:cs="Segoe UI"/>
      <w:sz w:val="20"/>
      <w:szCs w:val="20"/>
    </w:rPr>
  </w:style>
  <w:style w:type="numbering" w:customStyle="1" w:styleId="Style1">
    <w:name w:val="Style1"/>
    <w:uiPriority w:val="99"/>
    <w:rsid w:val="00744C8F"/>
    <w:pPr>
      <w:numPr>
        <w:numId w:val="3"/>
      </w:numPr>
    </w:pPr>
  </w:style>
  <w:style w:type="paragraph" w:customStyle="1" w:styleId="HPRABulletedList">
    <w:name w:val="HPRA_Bulleted_List"/>
    <w:basedOn w:val="HPRAAlphabetBulletedList1"/>
    <w:link w:val="HPRABulletedListChar"/>
    <w:qFormat/>
    <w:rsid w:val="00744C8F"/>
    <w:pPr>
      <w:numPr>
        <w:numId w:val="39"/>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4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4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13"/>
      </w:numPr>
    </w:pPr>
  </w:style>
  <w:style w:type="numbering" w:customStyle="1" w:styleId="HPRARomanNumeralsBulletedlist">
    <w:name w:val="HPRA_RomanNumerals_Bulleted list"/>
    <w:uiPriority w:val="99"/>
    <w:rsid w:val="004E46D1"/>
    <w:pPr>
      <w:numPr>
        <w:numId w:val="15"/>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23"/>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18"/>
      </w:numPr>
    </w:pPr>
  </w:style>
  <w:style w:type="paragraph" w:customStyle="1" w:styleId="HPRAArabicNumeralBulletedList">
    <w:name w:val="HPRA_Arabic Numeral_Bulleted List"/>
    <w:basedOn w:val="HPRARomanNumeralsBulletedList0"/>
    <w:uiPriority w:val="4"/>
    <w:qFormat/>
    <w:rsid w:val="004E46D1"/>
    <w:pPr>
      <w:numPr>
        <w:numId w:val="4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34"/>
      </w:numPr>
    </w:pPr>
  </w:style>
  <w:style w:type="numbering" w:customStyle="1" w:styleId="HPRAGreaterIndentedBulletedList0">
    <w:name w:val="HPRA Greater Indented Bulleted List"/>
    <w:uiPriority w:val="99"/>
    <w:rsid w:val="00676D29"/>
    <w:pPr>
      <w:numPr>
        <w:numId w:val="30"/>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31"/>
      </w:numPr>
    </w:pPr>
  </w:style>
  <w:style w:type="numbering" w:customStyle="1" w:styleId="HPRAGreaterIndentedBulletedList">
    <w:name w:val="HPRA_Greater Indented Bulleted_List"/>
    <w:uiPriority w:val="99"/>
    <w:rsid w:val="00744C8F"/>
    <w:pPr>
      <w:numPr>
        <w:numId w:val="31"/>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33"/>
      </w:numPr>
    </w:pPr>
  </w:style>
  <w:style w:type="numbering" w:customStyle="1" w:styleId="HPRAAlphabetbulletedlist0">
    <w:name w:val="HPRA_Alphabet_bulleted_list"/>
    <w:uiPriority w:val="99"/>
    <w:rsid w:val="00744C8F"/>
    <w:pPr>
      <w:numPr>
        <w:numId w:val="43"/>
      </w:numPr>
    </w:pPr>
  </w:style>
  <w:style w:type="character" w:customStyle="1" w:styleId="HPRARomanNumeralsBulletedListChar">
    <w:name w:val="HPRA_RomanNumerals_Bulleted_List Char"/>
    <w:basedOn w:val="HPRALowercaseAlphabetBulletListChar"/>
    <w:link w:val="HPRARomanNumeralsBulletedList0"/>
    <w:uiPriority w:val="4"/>
    <w:rsid w:val="00BD37BA"/>
    <w:rPr>
      <w:rFonts w:ascii="Segoe UI" w:eastAsia="Segoe UI" w:hAnsi="Segoe UI" w:cs="Segoe UI"/>
      <w:sz w:val="20"/>
      <w:szCs w:val="20"/>
    </w:rPr>
  </w:style>
  <w:style w:type="character" w:styleId="CommentReference">
    <w:name w:val="annotation reference"/>
    <w:basedOn w:val="DefaultParagraphFont"/>
    <w:uiPriority w:val="99"/>
    <w:semiHidden/>
    <w:unhideWhenUsed/>
    <w:rsid w:val="00F9236C"/>
    <w:rPr>
      <w:sz w:val="16"/>
      <w:szCs w:val="16"/>
    </w:rPr>
  </w:style>
  <w:style w:type="paragraph" w:styleId="CommentText">
    <w:name w:val="annotation text"/>
    <w:basedOn w:val="Normal"/>
    <w:link w:val="CommentTextChar"/>
    <w:uiPriority w:val="99"/>
    <w:semiHidden/>
    <w:unhideWhenUsed/>
    <w:rsid w:val="00F9236C"/>
    <w:rPr>
      <w:sz w:val="20"/>
      <w:szCs w:val="20"/>
    </w:rPr>
  </w:style>
  <w:style w:type="character" w:customStyle="1" w:styleId="CommentTextChar">
    <w:name w:val="Comment Text Char"/>
    <w:basedOn w:val="DefaultParagraphFont"/>
    <w:link w:val="CommentText"/>
    <w:uiPriority w:val="99"/>
    <w:semiHidden/>
    <w:rsid w:val="00F9236C"/>
    <w:rPr>
      <w:sz w:val="20"/>
      <w:szCs w:val="20"/>
    </w:rPr>
  </w:style>
  <w:style w:type="paragraph" w:styleId="CommentSubject">
    <w:name w:val="annotation subject"/>
    <w:basedOn w:val="CommentText"/>
    <w:next w:val="CommentText"/>
    <w:link w:val="CommentSubjectChar"/>
    <w:uiPriority w:val="99"/>
    <w:semiHidden/>
    <w:unhideWhenUsed/>
    <w:rsid w:val="00F9236C"/>
    <w:rPr>
      <w:b/>
      <w:bCs/>
    </w:rPr>
  </w:style>
  <w:style w:type="character" w:customStyle="1" w:styleId="CommentSubjectChar">
    <w:name w:val="Comment Subject Char"/>
    <w:basedOn w:val="CommentTextChar"/>
    <w:link w:val="CommentSubject"/>
    <w:uiPriority w:val="99"/>
    <w:semiHidden/>
    <w:rsid w:val="00F9236C"/>
    <w:rPr>
      <w:b/>
      <w:bCs/>
      <w:sz w:val="20"/>
      <w:szCs w:val="20"/>
    </w:rPr>
  </w:style>
  <w:style w:type="paragraph" w:styleId="Revision">
    <w:name w:val="Revision"/>
    <w:hidden/>
    <w:uiPriority w:val="99"/>
    <w:semiHidden/>
    <w:rsid w:val="00D1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ces@hpra.ie" TargetMode="External"/><Relationship Id="rId5" Type="http://schemas.openxmlformats.org/officeDocument/2006/relationships/webSettings" Target="webSettings.xml"/><Relationship Id="rId10" Type="http://schemas.openxmlformats.org/officeDocument/2006/relationships/hyperlink" Target="https://cespportal.hma.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F27B1-7ED0-4F16-AD47-A88F0337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2022-10-24T11:37:00Z</dcterms:created>
  <dcterms:modified xsi:type="dcterms:W3CDTF">2022-10-24T11:37:00Z</dcterms:modified>
</cp:coreProperties>
</file>