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9AE39" w14:textId="77777777" w:rsidR="00F81488" w:rsidRDefault="00391D8A" w:rsidP="0090195B">
      <w:pPr>
        <w:pStyle w:val="HPRACoverTitle"/>
        <w:sectPr w:rsidR="00F81488" w:rsidSect="00900CC4">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418" w:left="1701" w:header="567" w:footer="851" w:gutter="0"/>
          <w:cols w:space="708"/>
          <w:titlePg/>
          <w:docGrid w:linePitch="360"/>
        </w:sectPr>
      </w:pPr>
      <w:r w:rsidRPr="00391D8A">
        <w:t>Application for a Licence for Controlled Drugs (other than to Import or Export)</w:t>
      </w:r>
    </w:p>
    <w:p w14:paraId="490D9F44" w14:textId="77777777" w:rsidR="00762A13" w:rsidRDefault="00762A13"/>
    <w:p w14:paraId="2AA3D663" w14:textId="45DE73C1" w:rsidR="00391D8A" w:rsidRPr="00391D8A" w:rsidRDefault="00391D8A" w:rsidP="00391D8A">
      <w:pPr>
        <w:pStyle w:val="HPRAHeading"/>
        <w:jc w:val="center"/>
        <w:rPr>
          <w:szCs w:val="20"/>
          <w:lang w:val="en-GB"/>
        </w:rPr>
      </w:pPr>
      <w:r w:rsidRPr="00391D8A">
        <w:rPr>
          <w:szCs w:val="20"/>
          <w:lang w:val="en-GB"/>
        </w:rPr>
        <w:t xml:space="preserve">Misuse of Drugs Act </w:t>
      </w:r>
      <w:r w:rsidR="006C604A">
        <w:rPr>
          <w:szCs w:val="20"/>
          <w:lang w:val="en-GB"/>
        </w:rPr>
        <w:t>1977</w:t>
      </w:r>
    </w:p>
    <w:p w14:paraId="255A5D1C" w14:textId="6A0AA251" w:rsidR="00391D8A" w:rsidRPr="00391D8A" w:rsidRDefault="00391D8A" w:rsidP="00391D8A">
      <w:pPr>
        <w:pStyle w:val="HPRAHeading"/>
        <w:jc w:val="center"/>
        <w:rPr>
          <w:szCs w:val="20"/>
          <w:lang w:val="en-GB"/>
        </w:rPr>
      </w:pPr>
      <w:r w:rsidRPr="00391D8A">
        <w:rPr>
          <w:szCs w:val="20"/>
          <w:lang w:val="en-GB"/>
        </w:rPr>
        <w:t xml:space="preserve">Misuse of Drugs Regulations </w:t>
      </w:r>
      <w:r w:rsidR="00BB1C6A">
        <w:rPr>
          <w:szCs w:val="20"/>
          <w:lang w:val="en-GB"/>
        </w:rPr>
        <w:t>2017</w:t>
      </w:r>
    </w:p>
    <w:p w14:paraId="16B2CF3F" w14:textId="77777777" w:rsidR="004D7EAD" w:rsidRPr="00E4724B" w:rsidRDefault="004D7EAD" w:rsidP="00391D8A">
      <w:pPr>
        <w:pStyle w:val="HPRAMainBodyText"/>
      </w:pPr>
    </w:p>
    <w:p w14:paraId="64C54FB8" w14:textId="77777777" w:rsidR="00391D8A" w:rsidRPr="00391D8A" w:rsidRDefault="00391D8A" w:rsidP="00391D8A">
      <w:pPr>
        <w:rPr>
          <w:rStyle w:val="HPRAMainBodyTextChar"/>
          <w:lang w:val="en-GB"/>
        </w:rPr>
      </w:pPr>
      <w:r w:rsidRPr="00391D8A">
        <w:rPr>
          <w:rFonts w:ascii="Segoe UI" w:hAnsi="Segoe UI" w:cs="Segoe UI"/>
          <w:b/>
          <w:sz w:val="20"/>
          <w:szCs w:val="20"/>
          <w:lang w:val="en-GB"/>
        </w:rPr>
        <w:t>Notes:</w:t>
      </w:r>
    </w:p>
    <w:p w14:paraId="009029A7" w14:textId="24BD0595" w:rsidR="00F81488" w:rsidRDefault="00F81488" w:rsidP="003A6827">
      <w:pPr>
        <w:jc w:val="both"/>
        <w:rPr>
          <w:rFonts w:cs="Segoe UI"/>
          <w:sz w:val="20"/>
          <w:szCs w:val="20"/>
          <w:lang w:val="en-GB"/>
        </w:rPr>
      </w:pPr>
      <w:r>
        <w:rPr>
          <w:rFonts w:cs="Segoe UI"/>
          <w:sz w:val="20"/>
          <w:szCs w:val="20"/>
          <w:lang w:val="en-GB"/>
        </w:rPr>
        <w:t>Licences are</w:t>
      </w:r>
      <w:r w:rsidRPr="00391D8A">
        <w:rPr>
          <w:rFonts w:cs="Segoe UI"/>
          <w:sz w:val="20"/>
          <w:szCs w:val="20"/>
          <w:lang w:val="en-GB"/>
        </w:rPr>
        <w:t xml:space="preserve"> required to manufacture</w:t>
      </w:r>
      <w:r>
        <w:rPr>
          <w:rFonts w:cs="Segoe UI"/>
          <w:sz w:val="20"/>
          <w:szCs w:val="20"/>
          <w:lang w:val="en-GB"/>
        </w:rPr>
        <w:t xml:space="preserve"> controlled drugs </w:t>
      </w:r>
      <w:r w:rsidR="00D16440">
        <w:rPr>
          <w:rFonts w:cs="Segoe UI"/>
          <w:sz w:val="20"/>
          <w:szCs w:val="20"/>
          <w:lang w:val="en-GB"/>
        </w:rPr>
        <w:t xml:space="preserve">described in </w:t>
      </w:r>
      <w:r>
        <w:rPr>
          <w:rFonts w:cs="Segoe UI"/>
          <w:sz w:val="20"/>
          <w:szCs w:val="20"/>
          <w:lang w:val="en-GB"/>
        </w:rPr>
        <w:t>Schedules 1 to 5</w:t>
      </w:r>
      <w:r w:rsidR="00D16440">
        <w:rPr>
          <w:rFonts w:cs="Segoe UI"/>
          <w:sz w:val="20"/>
          <w:szCs w:val="20"/>
          <w:lang w:val="en-GB"/>
        </w:rPr>
        <w:t xml:space="preserve"> of the Misuse of Drugs Regulations </w:t>
      </w:r>
      <w:r w:rsidR="00BB1C6A">
        <w:rPr>
          <w:rFonts w:cs="Segoe UI"/>
          <w:sz w:val="20"/>
          <w:szCs w:val="20"/>
          <w:lang w:val="en-GB"/>
        </w:rPr>
        <w:t>2017</w:t>
      </w:r>
      <w:r w:rsidR="00D16440">
        <w:rPr>
          <w:rFonts w:cs="Segoe UI"/>
          <w:sz w:val="20"/>
          <w:szCs w:val="20"/>
          <w:lang w:val="en-GB"/>
        </w:rPr>
        <w:t xml:space="preserve"> (the Regulations).</w:t>
      </w:r>
      <w:r>
        <w:rPr>
          <w:rFonts w:cs="Segoe UI"/>
          <w:sz w:val="20"/>
          <w:szCs w:val="20"/>
          <w:lang w:val="en-GB"/>
        </w:rPr>
        <w:t xml:space="preserve"> </w:t>
      </w:r>
      <w:r w:rsidR="00D16440">
        <w:rPr>
          <w:rFonts w:cs="Segoe UI"/>
          <w:sz w:val="20"/>
          <w:szCs w:val="20"/>
          <w:lang w:val="en-GB"/>
        </w:rPr>
        <w:t>Licences are also required</w:t>
      </w:r>
      <w:r>
        <w:rPr>
          <w:rFonts w:cs="Segoe UI"/>
          <w:sz w:val="20"/>
          <w:szCs w:val="20"/>
          <w:lang w:val="en-GB"/>
        </w:rPr>
        <w:t xml:space="preserve"> to supply</w:t>
      </w:r>
      <w:r w:rsidR="00D16440">
        <w:rPr>
          <w:rFonts w:cs="Segoe UI"/>
          <w:sz w:val="20"/>
          <w:szCs w:val="20"/>
          <w:lang w:val="en-GB"/>
        </w:rPr>
        <w:t>,</w:t>
      </w:r>
      <w:r w:rsidR="0024503E">
        <w:rPr>
          <w:rFonts w:cs="Segoe UI"/>
          <w:sz w:val="20"/>
          <w:szCs w:val="20"/>
          <w:lang w:val="en-GB"/>
        </w:rPr>
        <w:t xml:space="preserve"> </w:t>
      </w:r>
      <w:r>
        <w:rPr>
          <w:rFonts w:cs="Segoe UI"/>
          <w:sz w:val="20"/>
          <w:szCs w:val="20"/>
          <w:lang w:val="en-GB"/>
        </w:rPr>
        <w:t xml:space="preserve">offer to supply and/or to possess controlled drugs </w:t>
      </w:r>
      <w:r w:rsidR="00D16440">
        <w:rPr>
          <w:rFonts w:cs="Segoe UI"/>
          <w:sz w:val="20"/>
          <w:szCs w:val="20"/>
          <w:lang w:val="en-GB"/>
        </w:rPr>
        <w:t xml:space="preserve">described </w:t>
      </w:r>
      <w:r>
        <w:rPr>
          <w:rFonts w:cs="Segoe UI"/>
          <w:sz w:val="20"/>
          <w:szCs w:val="20"/>
          <w:lang w:val="en-GB"/>
        </w:rPr>
        <w:t>in Schedules 1 and 2</w:t>
      </w:r>
      <w:r w:rsidR="00D16440">
        <w:rPr>
          <w:rFonts w:cs="Segoe UI"/>
          <w:sz w:val="20"/>
          <w:szCs w:val="20"/>
          <w:lang w:val="en-GB"/>
        </w:rPr>
        <w:t xml:space="preserve"> of the Regulations</w:t>
      </w:r>
      <w:r w:rsidRPr="00391D8A">
        <w:rPr>
          <w:rFonts w:cs="Segoe UI"/>
          <w:sz w:val="20"/>
          <w:szCs w:val="20"/>
          <w:lang w:val="en-GB"/>
        </w:rPr>
        <w:t>.</w:t>
      </w:r>
    </w:p>
    <w:p w14:paraId="359A9D0C" w14:textId="77777777" w:rsidR="00F81488" w:rsidRDefault="00F81488" w:rsidP="003A6827">
      <w:pPr>
        <w:jc w:val="both"/>
        <w:rPr>
          <w:rFonts w:ascii="Segoe UI" w:hAnsi="Segoe UI" w:cs="Segoe UI"/>
          <w:sz w:val="20"/>
          <w:szCs w:val="20"/>
          <w:lang w:val="en-GB"/>
        </w:rPr>
      </w:pPr>
    </w:p>
    <w:p w14:paraId="0787A3BD" w14:textId="24D185EE" w:rsidR="00F81488" w:rsidRPr="00391D8A" w:rsidRDefault="00D16440" w:rsidP="003A6827">
      <w:pPr>
        <w:jc w:val="both"/>
        <w:rPr>
          <w:rFonts w:cs="Segoe UI"/>
          <w:sz w:val="20"/>
          <w:szCs w:val="20"/>
          <w:lang w:val="en-GB"/>
        </w:rPr>
      </w:pPr>
      <w:r>
        <w:rPr>
          <w:rFonts w:cs="Segoe UI"/>
          <w:sz w:val="20"/>
          <w:szCs w:val="20"/>
          <w:lang w:val="en-GB"/>
        </w:rPr>
        <w:t xml:space="preserve">A </w:t>
      </w:r>
      <w:r w:rsidRPr="00391D8A">
        <w:rPr>
          <w:rFonts w:cs="Segoe UI"/>
          <w:sz w:val="20"/>
          <w:szCs w:val="20"/>
          <w:lang w:val="en-GB"/>
        </w:rPr>
        <w:t xml:space="preserve">registration is </w:t>
      </w:r>
      <w:r>
        <w:rPr>
          <w:rFonts w:cs="Segoe UI"/>
          <w:sz w:val="20"/>
          <w:szCs w:val="20"/>
          <w:lang w:val="en-GB"/>
        </w:rPr>
        <w:t>required</w:t>
      </w:r>
      <w:r w:rsidRPr="00391D8A">
        <w:rPr>
          <w:rFonts w:cs="Segoe UI"/>
          <w:sz w:val="20"/>
          <w:szCs w:val="20"/>
          <w:lang w:val="en-GB"/>
        </w:rPr>
        <w:t xml:space="preserve"> for </w:t>
      </w:r>
      <w:r>
        <w:rPr>
          <w:rFonts w:cs="Segoe UI"/>
          <w:sz w:val="20"/>
          <w:szCs w:val="20"/>
          <w:lang w:val="en-GB"/>
        </w:rPr>
        <w:t>the possession, supply and offer</w:t>
      </w:r>
      <w:r w:rsidRPr="00391D8A">
        <w:rPr>
          <w:rFonts w:cs="Segoe UI"/>
          <w:sz w:val="20"/>
          <w:szCs w:val="20"/>
          <w:lang w:val="en-GB"/>
        </w:rPr>
        <w:t xml:space="preserve"> to supply</w:t>
      </w:r>
      <w:r w:rsidR="003A6827">
        <w:rPr>
          <w:rFonts w:cs="Segoe UI"/>
          <w:sz w:val="20"/>
          <w:szCs w:val="20"/>
          <w:lang w:val="en-GB"/>
        </w:rPr>
        <w:t xml:space="preserve"> </w:t>
      </w:r>
      <w:r>
        <w:rPr>
          <w:rFonts w:cs="Segoe UI"/>
          <w:sz w:val="20"/>
          <w:szCs w:val="20"/>
          <w:lang w:val="en-GB"/>
        </w:rPr>
        <w:t xml:space="preserve">controlled </w:t>
      </w:r>
      <w:r w:rsidR="00F81488" w:rsidRPr="00391D8A">
        <w:rPr>
          <w:rFonts w:cs="Segoe UI"/>
          <w:sz w:val="20"/>
          <w:szCs w:val="20"/>
          <w:lang w:val="en-GB"/>
        </w:rPr>
        <w:t xml:space="preserve">drugs </w:t>
      </w:r>
      <w:r w:rsidR="00BE1182">
        <w:rPr>
          <w:rFonts w:cs="Segoe UI"/>
          <w:sz w:val="20"/>
          <w:szCs w:val="20"/>
          <w:lang w:val="en-GB"/>
        </w:rPr>
        <w:t>described</w:t>
      </w:r>
      <w:r>
        <w:rPr>
          <w:rFonts w:cs="Segoe UI"/>
          <w:sz w:val="20"/>
          <w:szCs w:val="20"/>
          <w:lang w:val="en-GB"/>
        </w:rPr>
        <w:t xml:space="preserve"> </w:t>
      </w:r>
      <w:r w:rsidR="00F81488" w:rsidRPr="00391D8A">
        <w:rPr>
          <w:rFonts w:cs="Segoe UI"/>
          <w:sz w:val="20"/>
          <w:szCs w:val="20"/>
          <w:lang w:val="en-GB"/>
        </w:rPr>
        <w:t>in Schedule</w:t>
      </w:r>
      <w:r w:rsidR="00F81488">
        <w:rPr>
          <w:rFonts w:cs="Segoe UI"/>
          <w:sz w:val="20"/>
          <w:szCs w:val="20"/>
          <w:lang w:val="en-GB"/>
        </w:rPr>
        <w:t>s</w:t>
      </w:r>
      <w:r w:rsidR="00F81488" w:rsidRPr="00391D8A">
        <w:rPr>
          <w:rFonts w:cs="Segoe UI"/>
          <w:sz w:val="20"/>
          <w:szCs w:val="20"/>
          <w:lang w:val="en-GB"/>
        </w:rPr>
        <w:t xml:space="preserve"> 3, 4 and 5</w:t>
      </w:r>
      <w:r>
        <w:rPr>
          <w:rFonts w:cs="Segoe UI"/>
          <w:sz w:val="20"/>
          <w:szCs w:val="20"/>
          <w:lang w:val="en-GB"/>
        </w:rPr>
        <w:t xml:space="preserve"> of the Regulations</w:t>
      </w:r>
      <w:r w:rsidR="006773DD">
        <w:rPr>
          <w:rFonts w:cs="Segoe UI"/>
          <w:sz w:val="20"/>
          <w:szCs w:val="20"/>
          <w:lang w:val="en-GB"/>
        </w:rPr>
        <w:t>;</w:t>
      </w:r>
      <w:r w:rsidR="00F81488" w:rsidRPr="00391D8A">
        <w:rPr>
          <w:rFonts w:cs="Segoe UI"/>
          <w:sz w:val="20"/>
          <w:szCs w:val="20"/>
          <w:lang w:val="en-GB"/>
        </w:rPr>
        <w:t xml:space="preserve"> </w:t>
      </w:r>
      <w:r w:rsidR="006773DD">
        <w:rPr>
          <w:rFonts w:cs="Segoe UI"/>
          <w:sz w:val="20"/>
          <w:szCs w:val="20"/>
          <w:lang w:val="en-GB"/>
        </w:rPr>
        <w:t>s</w:t>
      </w:r>
      <w:r w:rsidR="00C32915">
        <w:rPr>
          <w:rFonts w:cs="Segoe UI"/>
          <w:sz w:val="20"/>
          <w:szCs w:val="20"/>
          <w:lang w:val="en-GB"/>
        </w:rPr>
        <w:t>eparate a</w:t>
      </w:r>
      <w:r w:rsidR="00F81488" w:rsidRPr="00391D8A">
        <w:rPr>
          <w:rFonts w:cs="Segoe UI"/>
          <w:sz w:val="20"/>
          <w:szCs w:val="20"/>
          <w:lang w:val="en-GB"/>
        </w:rPr>
        <w:t xml:space="preserve">pplication forms for </w:t>
      </w:r>
      <w:r w:rsidR="00F81488">
        <w:rPr>
          <w:rFonts w:cs="Segoe UI"/>
          <w:sz w:val="20"/>
          <w:szCs w:val="20"/>
          <w:lang w:val="en-GB"/>
        </w:rPr>
        <w:t xml:space="preserve">registrations are </w:t>
      </w:r>
      <w:r w:rsidR="00D218F4">
        <w:rPr>
          <w:rFonts w:cs="Segoe UI"/>
          <w:sz w:val="20"/>
          <w:szCs w:val="20"/>
          <w:lang w:val="en-GB"/>
        </w:rPr>
        <w:t xml:space="preserve">also </w:t>
      </w:r>
      <w:r w:rsidR="00F81488">
        <w:rPr>
          <w:rFonts w:cs="Segoe UI"/>
          <w:sz w:val="20"/>
          <w:szCs w:val="20"/>
          <w:lang w:val="en-GB"/>
        </w:rPr>
        <w:t>available.</w:t>
      </w:r>
    </w:p>
    <w:p w14:paraId="79A14872" w14:textId="77777777" w:rsidR="00F81488" w:rsidRPr="00391D8A" w:rsidRDefault="00F81488" w:rsidP="003A6827">
      <w:pPr>
        <w:jc w:val="both"/>
        <w:rPr>
          <w:rFonts w:ascii="Segoe UI" w:hAnsi="Segoe UI" w:cs="Segoe UI"/>
          <w:sz w:val="20"/>
          <w:szCs w:val="20"/>
          <w:lang w:val="en-GB"/>
        </w:rPr>
      </w:pPr>
    </w:p>
    <w:p w14:paraId="3B6545DC" w14:textId="7BEC7901" w:rsidR="00F81488" w:rsidRDefault="00F81488" w:rsidP="003A6827">
      <w:pPr>
        <w:jc w:val="both"/>
        <w:rPr>
          <w:rFonts w:ascii="Segoe UI" w:hAnsi="Segoe UI" w:cs="Segoe UI"/>
          <w:sz w:val="20"/>
          <w:szCs w:val="20"/>
          <w:lang w:val="en-GB"/>
        </w:rPr>
      </w:pPr>
      <w:r w:rsidRPr="00391D8A">
        <w:rPr>
          <w:rFonts w:ascii="Segoe UI" w:hAnsi="Segoe UI" w:cs="Segoe UI"/>
          <w:sz w:val="20"/>
          <w:szCs w:val="20"/>
          <w:lang w:val="en-GB"/>
        </w:rPr>
        <w:t>The adequacy of the arrangements for the safe custody of</w:t>
      </w:r>
      <w:r w:rsidR="00D218F4">
        <w:rPr>
          <w:rFonts w:ascii="Segoe UI" w:hAnsi="Segoe UI" w:cs="Segoe UI"/>
          <w:sz w:val="20"/>
          <w:szCs w:val="20"/>
          <w:lang w:val="en-GB"/>
        </w:rPr>
        <w:t xml:space="preserve"> controlled</w:t>
      </w:r>
      <w:r w:rsidRPr="00391D8A">
        <w:rPr>
          <w:rFonts w:ascii="Segoe UI" w:hAnsi="Segoe UI" w:cs="Segoe UI"/>
          <w:sz w:val="20"/>
          <w:szCs w:val="20"/>
          <w:lang w:val="en-GB"/>
        </w:rPr>
        <w:t xml:space="preserve"> drugs </w:t>
      </w:r>
      <w:r w:rsidR="00D218F4">
        <w:rPr>
          <w:rFonts w:ascii="Segoe UI" w:hAnsi="Segoe UI" w:cs="Segoe UI"/>
          <w:sz w:val="20"/>
          <w:szCs w:val="20"/>
          <w:lang w:val="en-GB"/>
        </w:rPr>
        <w:t xml:space="preserve">described </w:t>
      </w:r>
      <w:r w:rsidRPr="00391D8A">
        <w:rPr>
          <w:rFonts w:ascii="Segoe UI" w:hAnsi="Segoe UI" w:cs="Segoe UI"/>
          <w:sz w:val="20"/>
          <w:szCs w:val="20"/>
          <w:lang w:val="en-GB"/>
        </w:rPr>
        <w:t>in Schedule</w:t>
      </w:r>
      <w:r>
        <w:rPr>
          <w:rFonts w:ascii="Segoe UI" w:hAnsi="Segoe UI" w:cs="Segoe UI"/>
          <w:sz w:val="20"/>
          <w:szCs w:val="20"/>
          <w:lang w:val="en-GB"/>
        </w:rPr>
        <w:t>s</w:t>
      </w:r>
      <w:r w:rsidRPr="00391D8A">
        <w:rPr>
          <w:rFonts w:ascii="Segoe UI" w:hAnsi="Segoe UI" w:cs="Segoe UI"/>
          <w:sz w:val="20"/>
          <w:szCs w:val="20"/>
          <w:lang w:val="en-GB"/>
        </w:rPr>
        <w:t xml:space="preserve"> 1, 2, and 3 </w:t>
      </w:r>
      <w:r w:rsidR="00D218F4">
        <w:rPr>
          <w:rFonts w:ascii="Segoe UI" w:hAnsi="Segoe UI" w:cs="Segoe UI"/>
          <w:sz w:val="20"/>
          <w:szCs w:val="20"/>
          <w:lang w:val="en-GB"/>
        </w:rPr>
        <w:t>of the</w:t>
      </w:r>
      <w:r w:rsidRPr="00391D8A">
        <w:rPr>
          <w:rFonts w:ascii="Segoe UI" w:hAnsi="Segoe UI" w:cs="Segoe UI"/>
          <w:sz w:val="20"/>
          <w:szCs w:val="20"/>
          <w:lang w:val="en-GB"/>
        </w:rPr>
        <w:t xml:space="preserve"> Regulations, held under licence</w:t>
      </w:r>
      <w:r>
        <w:rPr>
          <w:rFonts w:ascii="Segoe UI" w:hAnsi="Segoe UI" w:cs="Segoe UI"/>
          <w:sz w:val="20"/>
          <w:szCs w:val="20"/>
          <w:lang w:val="en-GB"/>
        </w:rPr>
        <w:t xml:space="preserve"> or registration</w:t>
      </w:r>
      <w:r w:rsidRPr="00391D8A">
        <w:rPr>
          <w:rFonts w:ascii="Segoe UI" w:hAnsi="Segoe UI" w:cs="Segoe UI"/>
          <w:sz w:val="20"/>
          <w:szCs w:val="20"/>
          <w:lang w:val="en-GB"/>
        </w:rPr>
        <w:t xml:space="preserve">, </w:t>
      </w:r>
      <w:r w:rsidR="00C32915">
        <w:rPr>
          <w:rFonts w:ascii="Segoe UI" w:hAnsi="Segoe UI" w:cs="Segoe UI"/>
          <w:sz w:val="20"/>
          <w:szCs w:val="20"/>
          <w:lang w:val="en-GB"/>
        </w:rPr>
        <w:t>may</w:t>
      </w:r>
      <w:r w:rsidRPr="00391D8A">
        <w:rPr>
          <w:rFonts w:ascii="Segoe UI" w:hAnsi="Segoe UI" w:cs="Segoe UI"/>
          <w:sz w:val="20"/>
          <w:szCs w:val="20"/>
          <w:lang w:val="en-GB"/>
        </w:rPr>
        <w:t xml:space="preserve"> from time to time be the subject of inspection by An Garda Síochána</w:t>
      </w:r>
      <w:r>
        <w:rPr>
          <w:rFonts w:ascii="Segoe UI" w:hAnsi="Segoe UI" w:cs="Segoe UI"/>
          <w:sz w:val="20"/>
          <w:szCs w:val="20"/>
          <w:lang w:val="en-GB"/>
        </w:rPr>
        <w:t>. This inspection</w:t>
      </w:r>
      <w:r w:rsidRPr="00391D8A">
        <w:rPr>
          <w:rFonts w:ascii="Segoe UI" w:hAnsi="Segoe UI" w:cs="Segoe UI"/>
          <w:sz w:val="20"/>
          <w:szCs w:val="20"/>
          <w:lang w:val="en-GB"/>
        </w:rPr>
        <w:t xml:space="preserve"> report </w:t>
      </w:r>
      <w:r>
        <w:rPr>
          <w:rFonts w:ascii="Segoe UI" w:hAnsi="Segoe UI" w:cs="Segoe UI"/>
          <w:sz w:val="20"/>
          <w:szCs w:val="20"/>
          <w:lang w:val="en-GB"/>
        </w:rPr>
        <w:t xml:space="preserve">or certificate </w:t>
      </w:r>
      <w:r w:rsidRPr="00391D8A">
        <w:rPr>
          <w:rFonts w:ascii="Segoe UI" w:hAnsi="Segoe UI" w:cs="Segoe UI"/>
          <w:sz w:val="20"/>
          <w:szCs w:val="20"/>
          <w:lang w:val="en-GB"/>
        </w:rPr>
        <w:t>will be taken into account in the granting of licences</w:t>
      </w:r>
      <w:r>
        <w:rPr>
          <w:rFonts w:ascii="Segoe UI" w:hAnsi="Segoe UI" w:cs="Segoe UI"/>
          <w:sz w:val="20"/>
          <w:szCs w:val="20"/>
          <w:lang w:val="en-GB"/>
        </w:rPr>
        <w:t xml:space="preserve"> and a copy must be submitted with every application. Certificates issued by An Garda </w:t>
      </w:r>
      <w:r w:rsidRPr="00391D8A">
        <w:rPr>
          <w:rFonts w:ascii="Segoe UI" w:hAnsi="Segoe UI" w:cs="Segoe UI"/>
          <w:sz w:val="20"/>
          <w:szCs w:val="20"/>
          <w:lang w:val="en-GB"/>
        </w:rPr>
        <w:t>Síochána</w:t>
      </w:r>
      <w:r>
        <w:rPr>
          <w:rFonts w:ascii="Segoe UI" w:hAnsi="Segoe UI" w:cs="Segoe UI"/>
          <w:sz w:val="20"/>
          <w:szCs w:val="20"/>
          <w:lang w:val="en-GB"/>
        </w:rPr>
        <w:t xml:space="preserve"> </w:t>
      </w:r>
      <w:r w:rsidR="00C32915">
        <w:rPr>
          <w:rFonts w:ascii="Segoe UI" w:hAnsi="Segoe UI" w:cs="Segoe UI"/>
          <w:sz w:val="20"/>
          <w:szCs w:val="20"/>
          <w:lang w:val="en-GB"/>
        </w:rPr>
        <w:t xml:space="preserve">relating to safe custody provisions of controlled drugs </w:t>
      </w:r>
      <w:r>
        <w:rPr>
          <w:rFonts w:ascii="Segoe UI" w:hAnsi="Segoe UI" w:cs="Segoe UI"/>
          <w:sz w:val="20"/>
          <w:szCs w:val="20"/>
          <w:lang w:val="en-GB"/>
        </w:rPr>
        <w:t xml:space="preserve">remain in force for a period of two years. </w:t>
      </w:r>
    </w:p>
    <w:p w14:paraId="3735D9EC" w14:textId="77777777" w:rsidR="00F81488" w:rsidRPr="00391D8A" w:rsidRDefault="00F81488" w:rsidP="003A6827">
      <w:pPr>
        <w:jc w:val="both"/>
        <w:rPr>
          <w:rFonts w:ascii="Segoe UI" w:hAnsi="Segoe UI" w:cs="Segoe UI"/>
          <w:sz w:val="20"/>
          <w:szCs w:val="20"/>
          <w:lang w:val="en-GB"/>
        </w:rPr>
      </w:pPr>
    </w:p>
    <w:p w14:paraId="27F5F3C6" w14:textId="09F52DCA" w:rsidR="00F81488" w:rsidRPr="00391D8A" w:rsidRDefault="00F81488" w:rsidP="003A6827">
      <w:pPr>
        <w:jc w:val="both"/>
        <w:rPr>
          <w:lang w:val="en-GB"/>
        </w:rPr>
      </w:pPr>
      <w:r>
        <w:rPr>
          <w:rFonts w:cs="Segoe UI"/>
          <w:sz w:val="20"/>
          <w:szCs w:val="20"/>
          <w:lang w:val="en-GB"/>
        </w:rPr>
        <w:t xml:space="preserve">Every application for </w:t>
      </w:r>
      <w:r w:rsidR="00D218F4">
        <w:rPr>
          <w:rFonts w:cs="Segoe UI"/>
          <w:sz w:val="20"/>
          <w:szCs w:val="20"/>
          <w:lang w:val="en-GB"/>
        </w:rPr>
        <w:t>a</w:t>
      </w:r>
      <w:r>
        <w:rPr>
          <w:rFonts w:cs="Segoe UI"/>
          <w:sz w:val="20"/>
          <w:szCs w:val="20"/>
          <w:lang w:val="en-GB"/>
        </w:rPr>
        <w:t xml:space="preserve"> licence must be accompanied by all the associated supporting documents as detailed in section 7 of the application. Please complete all sections of the application form or mark ‘Not applicable’ as appropriate. Incomplete application forms or those missing supporting documents may not be processed and may result in delays to the application process and return or cancellation of the application. Please contact </w:t>
      </w:r>
      <w:hyperlink r:id="rId14" w:history="1">
        <w:r w:rsidRPr="00502A71">
          <w:rPr>
            <w:rStyle w:val="Hyperlink"/>
            <w:rFonts w:cs="Segoe UI"/>
            <w:sz w:val="20"/>
            <w:szCs w:val="20"/>
            <w:u w:val="none"/>
            <w:lang w:val="en-GB"/>
          </w:rPr>
          <w:t>controlleddrugs@hpra.ie</w:t>
        </w:r>
      </w:hyperlink>
      <w:r>
        <w:rPr>
          <w:rFonts w:cs="Segoe UI"/>
          <w:sz w:val="20"/>
          <w:szCs w:val="20"/>
          <w:lang w:val="en-GB"/>
        </w:rPr>
        <w:t xml:space="preserve"> with any queries regarding the submission.</w:t>
      </w:r>
    </w:p>
    <w:p w14:paraId="2195BFE2" w14:textId="77777777" w:rsidR="00391D8A" w:rsidRPr="00391D8A" w:rsidRDefault="00391D8A" w:rsidP="00391D8A">
      <w:pPr>
        <w:pStyle w:val="HPRAMainBodyText"/>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4611"/>
      </w:tblGrid>
      <w:tr w:rsidR="00DF481D" w:rsidRPr="00391D8A" w14:paraId="512D4092" w14:textId="77777777" w:rsidTr="00BA6CFF">
        <w:tc>
          <w:tcPr>
            <w:tcW w:w="5000" w:type="pct"/>
            <w:gridSpan w:val="2"/>
          </w:tcPr>
          <w:p w14:paraId="554B9F5B" w14:textId="77777777" w:rsidR="00DF481D" w:rsidRPr="00E4724B" w:rsidRDefault="00DF481D" w:rsidP="00BA6CFF">
            <w:pPr>
              <w:pStyle w:val="HPRAHeadingL1"/>
              <w:numPr>
                <w:ilvl w:val="0"/>
                <w:numId w:val="0"/>
              </w:numPr>
              <w:spacing w:before="60" w:after="60"/>
              <w:ind w:left="357" w:hanging="357"/>
              <w:rPr>
                <w:szCs w:val="20"/>
              </w:rPr>
            </w:pPr>
            <w:r w:rsidRPr="00502A71">
              <w:rPr>
                <w:lang w:val="en-GB"/>
              </w:rPr>
              <w:t>Section 1</w:t>
            </w:r>
            <w:r w:rsidRPr="00502A71">
              <w:rPr>
                <w:lang w:val="en-GB"/>
              </w:rPr>
              <w:tab/>
              <w:t>applicant details</w:t>
            </w:r>
          </w:p>
        </w:tc>
      </w:tr>
      <w:tr w:rsidR="00DF481D" w:rsidRPr="00391D8A" w14:paraId="563BFCEB" w14:textId="77777777" w:rsidTr="00BA6CFF">
        <w:tc>
          <w:tcPr>
            <w:tcW w:w="2286" w:type="pct"/>
          </w:tcPr>
          <w:p w14:paraId="50130B10" w14:textId="77777777" w:rsidR="00DF481D" w:rsidRPr="00391D8A" w:rsidRDefault="00DF481D" w:rsidP="00BA6CFF">
            <w:pPr>
              <w:spacing w:before="60" w:after="60"/>
              <w:rPr>
                <w:rFonts w:ascii="Segoe UI" w:hAnsi="Segoe UI" w:cs="Segoe UI"/>
                <w:sz w:val="20"/>
                <w:szCs w:val="20"/>
                <w:lang w:val="en-GB"/>
              </w:rPr>
            </w:pPr>
            <w:r w:rsidRPr="00391D8A">
              <w:rPr>
                <w:rFonts w:ascii="Segoe UI" w:hAnsi="Segoe UI" w:cs="Segoe UI"/>
                <w:sz w:val="20"/>
                <w:szCs w:val="20"/>
                <w:lang w:val="en-GB"/>
              </w:rPr>
              <w:t>Name of applicant</w:t>
            </w:r>
          </w:p>
        </w:tc>
        <w:tc>
          <w:tcPr>
            <w:tcW w:w="2714" w:type="pct"/>
          </w:tcPr>
          <w:p w14:paraId="059C3F7B" w14:textId="77777777" w:rsidR="00DF481D" w:rsidRPr="00391D8A" w:rsidRDefault="00DF481D" w:rsidP="00BA6CFF">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bookmarkStart w:id="0" w:name="_GoBack"/>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bookmarkEnd w:id="0"/>
            <w:r w:rsidRPr="00E4724B">
              <w:rPr>
                <w:sz w:val="20"/>
                <w:szCs w:val="20"/>
              </w:rPr>
              <w:fldChar w:fldCharType="end"/>
            </w:r>
          </w:p>
        </w:tc>
      </w:tr>
      <w:tr w:rsidR="00DF481D" w:rsidRPr="00391D8A" w14:paraId="2B61E719" w14:textId="77777777" w:rsidTr="00BA6CFF">
        <w:tc>
          <w:tcPr>
            <w:tcW w:w="2286" w:type="pct"/>
          </w:tcPr>
          <w:p w14:paraId="566295CB" w14:textId="77777777" w:rsidR="00DF481D" w:rsidRPr="00391D8A" w:rsidRDefault="00DF481D" w:rsidP="00BA6CFF">
            <w:pPr>
              <w:spacing w:before="60" w:after="60"/>
              <w:rPr>
                <w:rFonts w:ascii="Segoe UI" w:hAnsi="Segoe UI" w:cs="Segoe UI"/>
                <w:sz w:val="20"/>
                <w:szCs w:val="20"/>
                <w:lang w:val="en-GB"/>
              </w:rPr>
            </w:pPr>
            <w:r>
              <w:rPr>
                <w:rFonts w:ascii="Segoe UI" w:hAnsi="Segoe UI" w:cs="Segoe UI"/>
                <w:sz w:val="20"/>
                <w:szCs w:val="20"/>
                <w:lang w:val="en-GB"/>
              </w:rPr>
              <w:t>Address of applicant</w:t>
            </w:r>
          </w:p>
        </w:tc>
        <w:tc>
          <w:tcPr>
            <w:tcW w:w="2714" w:type="pct"/>
          </w:tcPr>
          <w:p w14:paraId="1F195F18" w14:textId="77777777" w:rsidR="00DF481D" w:rsidRPr="00E4724B" w:rsidRDefault="00DF481D" w:rsidP="00BA6CFF">
            <w:pPr>
              <w:spacing w:before="60" w:after="60"/>
              <w:rPr>
                <w:sz w:val="20"/>
                <w:szCs w:val="20"/>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3A6827" w:rsidRPr="00391D8A" w14:paraId="611E745A" w14:textId="77777777" w:rsidTr="00BA6CFF">
        <w:tc>
          <w:tcPr>
            <w:tcW w:w="2286" w:type="pct"/>
          </w:tcPr>
          <w:p w14:paraId="788BDDFF" w14:textId="686289E4" w:rsidR="003A6827" w:rsidRDefault="003A6827" w:rsidP="00BA6CFF">
            <w:pPr>
              <w:spacing w:before="60" w:after="60"/>
              <w:rPr>
                <w:rFonts w:ascii="Segoe UI" w:hAnsi="Segoe UI" w:cs="Segoe UI"/>
                <w:sz w:val="20"/>
                <w:szCs w:val="20"/>
                <w:lang w:val="en-GB"/>
              </w:rPr>
            </w:pPr>
            <w:r>
              <w:rPr>
                <w:rFonts w:ascii="Segoe UI" w:hAnsi="Segoe UI" w:cs="Segoe UI"/>
                <w:sz w:val="20"/>
                <w:szCs w:val="20"/>
                <w:lang w:val="en-GB"/>
              </w:rPr>
              <w:t>Eircode</w:t>
            </w:r>
          </w:p>
        </w:tc>
        <w:tc>
          <w:tcPr>
            <w:tcW w:w="2714" w:type="pct"/>
          </w:tcPr>
          <w:p w14:paraId="28D07B7F" w14:textId="3473EE31" w:rsidR="003A6827" w:rsidRPr="00E4724B" w:rsidRDefault="003A6827" w:rsidP="00BA6CFF">
            <w:pPr>
              <w:spacing w:before="60" w:after="60"/>
              <w:rPr>
                <w:sz w:val="20"/>
                <w:szCs w:val="20"/>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DF481D" w:rsidRPr="00391D8A" w14:paraId="5737F33A" w14:textId="77777777" w:rsidTr="00BA6CFF">
        <w:tc>
          <w:tcPr>
            <w:tcW w:w="2286" w:type="pct"/>
          </w:tcPr>
          <w:p w14:paraId="65EB7994" w14:textId="77777777" w:rsidR="00DF481D" w:rsidRDefault="00DF481D" w:rsidP="00BA6CFF">
            <w:pPr>
              <w:spacing w:before="60" w:after="60"/>
              <w:rPr>
                <w:rFonts w:ascii="Segoe UI" w:hAnsi="Segoe UI" w:cs="Segoe UI"/>
                <w:sz w:val="20"/>
                <w:szCs w:val="20"/>
                <w:lang w:val="en-GB"/>
              </w:rPr>
            </w:pPr>
            <w:r w:rsidRPr="00391D8A">
              <w:rPr>
                <w:rFonts w:ascii="Segoe UI" w:hAnsi="Segoe UI" w:cs="Segoe UI"/>
                <w:sz w:val="20"/>
                <w:szCs w:val="20"/>
                <w:lang w:val="en-GB"/>
              </w:rPr>
              <w:t xml:space="preserve">Legally registered company name </w:t>
            </w:r>
            <w:r w:rsidRPr="00502A71">
              <w:rPr>
                <w:rFonts w:ascii="Segoe UI" w:hAnsi="Segoe UI" w:cs="Segoe UI"/>
                <w:b/>
                <w:sz w:val="20"/>
                <w:szCs w:val="20"/>
                <w:lang w:val="en-GB"/>
              </w:rPr>
              <w:t>and</w:t>
            </w:r>
            <w:r w:rsidRPr="00391D8A">
              <w:rPr>
                <w:rFonts w:ascii="Segoe UI" w:hAnsi="Segoe UI" w:cs="Segoe UI"/>
                <w:sz w:val="20"/>
                <w:szCs w:val="20"/>
                <w:lang w:val="en-GB"/>
              </w:rPr>
              <w:t xml:space="preserve"> address with the Companies Registration Office </w:t>
            </w:r>
          </w:p>
          <w:p w14:paraId="15A41842" w14:textId="77777777" w:rsidR="00DF481D" w:rsidRPr="00391D8A" w:rsidRDefault="00DF481D" w:rsidP="00BA6CFF">
            <w:pPr>
              <w:spacing w:before="60" w:after="60"/>
              <w:rPr>
                <w:rFonts w:ascii="Segoe UI" w:hAnsi="Segoe UI" w:cs="Segoe UI"/>
                <w:sz w:val="20"/>
                <w:szCs w:val="20"/>
                <w:lang w:val="en-GB"/>
              </w:rPr>
            </w:pPr>
            <w:r w:rsidRPr="00BC03AA">
              <w:rPr>
                <w:rFonts w:cs="Segoe UI"/>
                <w:i/>
                <w:sz w:val="20"/>
                <w:szCs w:val="20"/>
                <w:lang w:val="en-GB"/>
              </w:rPr>
              <w:t>(Please ensure the name and address matches the details held by the CRO.)</w:t>
            </w:r>
          </w:p>
        </w:tc>
        <w:tc>
          <w:tcPr>
            <w:tcW w:w="2714" w:type="pct"/>
          </w:tcPr>
          <w:p w14:paraId="53434842" w14:textId="77777777" w:rsidR="00DF481D" w:rsidRPr="00391D8A" w:rsidRDefault="00DF481D" w:rsidP="00BA6CFF">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DF481D" w:rsidRPr="00391D8A" w14:paraId="3B6F14FA" w14:textId="77777777" w:rsidTr="00BA6CFF">
        <w:tc>
          <w:tcPr>
            <w:tcW w:w="2286" w:type="pct"/>
          </w:tcPr>
          <w:p w14:paraId="187ADD73" w14:textId="77777777" w:rsidR="00DF481D" w:rsidRPr="00391D8A" w:rsidRDefault="00DF481D" w:rsidP="00BA6CFF">
            <w:pPr>
              <w:spacing w:before="60" w:after="60"/>
              <w:rPr>
                <w:rFonts w:ascii="Segoe UI" w:hAnsi="Segoe UI" w:cs="Segoe UI"/>
                <w:sz w:val="20"/>
                <w:szCs w:val="20"/>
                <w:lang w:val="en-GB"/>
              </w:rPr>
            </w:pPr>
            <w:r>
              <w:rPr>
                <w:rFonts w:ascii="Segoe UI" w:hAnsi="Segoe UI" w:cs="Segoe UI"/>
                <w:sz w:val="20"/>
                <w:szCs w:val="20"/>
                <w:lang w:val="en-GB"/>
              </w:rPr>
              <w:t>CRO number</w:t>
            </w:r>
          </w:p>
        </w:tc>
        <w:tc>
          <w:tcPr>
            <w:tcW w:w="2714" w:type="pct"/>
          </w:tcPr>
          <w:p w14:paraId="3C8E5567" w14:textId="77777777" w:rsidR="00DF481D" w:rsidRPr="00E4724B" w:rsidRDefault="00DF481D" w:rsidP="00BA6CFF">
            <w:pPr>
              <w:spacing w:before="60" w:after="60"/>
              <w:rPr>
                <w:sz w:val="20"/>
                <w:szCs w:val="20"/>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DF481D" w:rsidRPr="00391D8A" w14:paraId="1C19A54E" w14:textId="77777777" w:rsidTr="00BA6CFF">
        <w:tc>
          <w:tcPr>
            <w:tcW w:w="2286" w:type="pct"/>
          </w:tcPr>
          <w:p w14:paraId="2F849C61" w14:textId="77777777" w:rsidR="00DF481D" w:rsidRPr="00391D8A" w:rsidRDefault="00DF481D" w:rsidP="00BA6CFF">
            <w:pPr>
              <w:spacing w:before="60" w:after="60"/>
              <w:rPr>
                <w:rFonts w:ascii="Segoe UI" w:hAnsi="Segoe UI" w:cs="Segoe UI"/>
                <w:sz w:val="20"/>
                <w:szCs w:val="20"/>
                <w:lang w:val="en-GB"/>
              </w:rPr>
            </w:pPr>
            <w:r>
              <w:rPr>
                <w:rFonts w:ascii="Segoe UI" w:hAnsi="Segoe UI" w:cs="Segoe UI"/>
                <w:sz w:val="20"/>
                <w:szCs w:val="20"/>
                <w:lang w:val="en-GB"/>
              </w:rPr>
              <w:t>Name of p</w:t>
            </w:r>
            <w:r w:rsidRPr="00391D8A">
              <w:rPr>
                <w:rFonts w:ascii="Segoe UI" w:hAnsi="Segoe UI" w:cs="Segoe UI"/>
                <w:sz w:val="20"/>
                <w:szCs w:val="20"/>
                <w:lang w:val="en-GB"/>
              </w:rPr>
              <w:t xml:space="preserve">remises to be licensed </w:t>
            </w:r>
          </w:p>
        </w:tc>
        <w:tc>
          <w:tcPr>
            <w:tcW w:w="2714" w:type="pct"/>
          </w:tcPr>
          <w:p w14:paraId="0D6FFBC0" w14:textId="77777777" w:rsidR="00DF481D" w:rsidRPr="00391D8A" w:rsidRDefault="00DF481D" w:rsidP="00BA6CFF">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DF481D" w:rsidRPr="00391D8A" w14:paraId="4D489CD3" w14:textId="77777777" w:rsidTr="00BA6CFF">
        <w:tc>
          <w:tcPr>
            <w:tcW w:w="2286" w:type="pct"/>
          </w:tcPr>
          <w:p w14:paraId="1EE76FCA" w14:textId="77777777" w:rsidR="00DF481D" w:rsidRDefault="00DF481D" w:rsidP="00BA6CFF">
            <w:pPr>
              <w:spacing w:before="60" w:after="60"/>
              <w:rPr>
                <w:rFonts w:ascii="Segoe UI" w:hAnsi="Segoe UI" w:cs="Segoe UI"/>
                <w:sz w:val="20"/>
                <w:szCs w:val="20"/>
                <w:lang w:val="en-GB"/>
              </w:rPr>
            </w:pPr>
            <w:r>
              <w:rPr>
                <w:rFonts w:ascii="Segoe UI" w:hAnsi="Segoe UI" w:cs="Segoe UI"/>
                <w:sz w:val="20"/>
                <w:szCs w:val="20"/>
                <w:lang w:val="en-GB"/>
              </w:rPr>
              <w:t>Address of premises to be licensed</w:t>
            </w:r>
          </w:p>
        </w:tc>
        <w:tc>
          <w:tcPr>
            <w:tcW w:w="2714" w:type="pct"/>
          </w:tcPr>
          <w:p w14:paraId="2FB852AE" w14:textId="77777777" w:rsidR="00DF481D" w:rsidRPr="00E4724B" w:rsidRDefault="00DF481D" w:rsidP="00BA6CFF">
            <w:pPr>
              <w:spacing w:before="60" w:after="60"/>
              <w:rPr>
                <w:sz w:val="20"/>
                <w:szCs w:val="20"/>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3A6827" w:rsidRPr="00391D8A" w14:paraId="019B3F09" w14:textId="77777777" w:rsidTr="00BA6CFF">
        <w:tc>
          <w:tcPr>
            <w:tcW w:w="2286" w:type="pct"/>
          </w:tcPr>
          <w:p w14:paraId="1EE1FAE2" w14:textId="3BCDDE4A" w:rsidR="003A6827" w:rsidRDefault="003A6827" w:rsidP="00BA6CFF">
            <w:pPr>
              <w:spacing w:before="60" w:after="60"/>
              <w:rPr>
                <w:rFonts w:ascii="Segoe UI" w:hAnsi="Segoe UI" w:cs="Segoe UI"/>
                <w:sz w:val="20"/>
                <w:szCs w:val="20"/>
                <w:lang w:val="en-GB"/>
              </w:rPr>
            </w:pPr>
            <w:r>
              <w:rPr>
                <w:rFonts w:ascii="Segoe UI" w:hAnsi="Segoe UI" w:cs="Segoe UI"/>
                <w:sz w:val="20"/>
                <w:szCs w:val="20"/>
                <w:lang w:val="en-GB"/>
              </w:rPr>
              <w:t>Eircode</w:t>
            </w:r>
          </w:p>
        </w:tc>
        <w:tc>
          <w:tcPr>
            <w:tcW w:w="2714" w:type="pct"/>
          </w:tcPr>
          <w:p w14:paraId="5E627123" w14:textId="742FEF4C" w:rsidR="003A6827" w:rsidRPr="00E4724B" w:rsidRDefault="003A6827" w:rsidP="00BA6CFF">
            <w:pPr>
              <w:spacing w:before="60" w:after="60"/>
              <w:rPr>
                <w:sz w:val="20"/>
                <w:szCs w:val="20"/>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DF481D" w:rsidRPr="00391D8A" w14:paraId="20FC4FF7" w14:textId="77777777" w:rsidTr="00BA6CFF">
        <w:tc>
          <w:tcPr>
            <w:tcW w:w="2286" w:type="pct"/>
          </w:tcPr>
          <w:p w14:paraId="75B52CA8" w14:textId="77777777" w:rsidR="00DF481D" w:rsidRPr="00391D8A" w:rsidRDefault="00DF481D" w:rsidP="00BA6CFF">
            <w:pPr>
              <w:spacing w:before="60" w:after="60"/>
              <w:rPr>
                <w:rFonts w:ascii="Segoe UI" w:hAnsi="Segoe UI" w:cs="Segoe UI"/>
                <w:sz w:val="20"/>
                <w:szCs w:val="20"/>
                <w:lang w:val="en-GB"/>
              </w:rPr>
            </w:pPr>
            <w:r w:rsidRPr="00391D8A">
              <w:rPr>
                <w:rFonts w:ascii="Segoe UI" w:hAnsi="Segoe UI" w:cs="Segoe UI"/>
                <w:sz w:val="20"/>
                <w:szCs w:val="20"/>
                <w:lang w:val="en-GB"/>
              </w:rPr>
              <w:lastRenderedPageBreak/>
              <w:t>Name of manager or person in charge</w:t>
            </w:r>
          </w:p>
        </w:tc>
        <w:tc>
          <w:tcPr>
            <w:tcW w:w="2714" w:type="pct"/>
          </w:tcPr>
          <w:p w14:paraId="427F1959" w14:textId="77777777" w:rsidR="00DF481D" w:rsidRPr="00391D8A" w:rsidRDefault="00DF481D" w:rsidP="00BA6CFF">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DF481D" w:rsidRPr="00391D8A" w14:paraId="7F5612A8" w14:textId="77777777" w:rsidTr="00BA6CFF">
        <w:tc>
          <w:tcPr>
            <w:tcW w:w="2286" w:type="pct"/>
          </w:tcPr>
          <w:p w14:paraId="0A946809" w14:textId="77777777" w:rsidR="00DF481D" w:rsidRPr="00391D8A" w:rsidRDefault="00DF481D" w:rsidP="00BA6CFF">
            <w:pPr>
              <w:spacing w:before="60" w:after="60"/>
              <w:rPr>
                <w:rFonts w:ascii="Segoe UI" w:hAnsi="Segoe UI" w:cs="Segoe UI"/>
                <w:i/>
                <w:sz w:val="20"/>
                <w:szCs w:val="20"/>
                <w:lang w:val="en-GB"/>
              </w:rPr>
            </w:pPr>
            <w:r>
              <w:rPr>
                <w:rFonts w:ascii="Segoe UI" w:hAnsi="Segoe UI" w:cs="Segoe UI"/>
                <w:sz w:val="20"/>
                <w:szCs w:val="20"/>
                <w:lang w:val="en-GB"/>
              </w:rPr>
              <w:t>E-mail address</w:t>
            </w:r>
          </w:p>
        </w:tc>
        <w:tc>
          <w:tcPr>
            <w:tcW w:w="2714" w:type="pct"/>
          </w:tcPr>
          <w:p w14:paraId="7A67E8AC" w14:textId="77777777" w:rsidR="00DF481D" w:rsidRPr="00391D8A" w:rsidRDefault="00DF481D" w:rsidP="00BA6CFF">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DF481D" w:rsidRPr="00391D8A" w14:paraId="18347FA8" w14:textId="77777777" w:rsidTr="00BA6CFF">
        <w:tc>
          <w:tcPr>
            <w:tcW w:w="2286" w:type="pct"/>
          </w:tcPr>
          <w:p w14:paraId="2416A0C2" w14:textId="77777777" w:rsidR="00DF481D" w:rsidRPr="00391D8A" w:rsidDel="002E2480" w:rsidRDefault="00DF481D" w:rsidP="00BA6CFF">
            <w:pPr>
              <w:spacing w:before="60" w:after="60"/>
              <w:rPr>
                <w:rFonts w:ascii="Segoe UI" w:hAnsi="Segoe UI" w:cs="Segoe UI"/>
                <w:sz w:val="20"/>
                <w:szCs w:val="20"/>
                <w:lang w:val="en-GB"/>
              </w:rPr>
            </w:pPr>
            <w:r>
              <w:rPr>
                <w:rFonts w:ascii="Segoe UI" w:hAnsi="Segoe UI" w:cs="Segoe UI"/>
                <w:sz w:val="20"/>
                <w:szCs w:val="20"/>
                <w:lang w:val="en-GB"/>
              </w:rPr>
              <w:t>Contact number</w:t>
            </w:r>
          </w:p>
        </w:tc>
        <w:tc>
          <w:tcPr>
            <w:tcW w:w="2714" w:type="pct"/>
          </w:tcPr>
          <w:p w14:paraId="1321F158" w14:textId="77777777" w:rsidR="00DF481D" w:rsidRPr="00E4724B" w:rsidRDefault="00DF481D" w:rsidP="00BA6CFF">
            <w:pPr>
              <w:spacing w:before="60" w:after="60"/>
              <w:rPr>
                <w:sz w:val="20"/>
                <w:szCs w:val="20"/>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DF481D" w:rsidRPr="00E4724B" w14:paraId="352CC1AD" w14:textId="77777777" w:rsidTr="00BA6CFF">
        <w:tc>
          <w:tcPr>
            <w:tcW w:w="5000" w:type="pct"/>
            <w:gridSpan w:val="2"/>
          </w:tcPr>
          <w:p w14:paraId="1EE8F830" w14:textId="77777777" w:rsidR="00DF481D" w:rsidRDefault="00DF481D" w:rsidP="00BA6CFF">
            <w:pPr>
              <w:pStyle w:val="HPRAHeadingL1"/>
              <w:numPr>
                <w:ilvl w:val="0"/>
                <w:numId w:val="0"/>
              </w:numPr>
              <w:spacing w:before="60" w:after="60"/>
              <w:ind w:left="357" w:hanging="357"/>
              <w:rPr>
                <w:lang w:val="en-GB"/>
              </w:rPr>
            </w:pPr>
            <w:r w:rsidRPr="00572C86">
              <w:rPr>
                <w:lang w:val="en-GB"/>
              </w:rPr>
              <w:t xml:space="preserve">Section </w:t>
            </w:r>
            <w:r>
              <w:rPr>
                <w:lang w:val="en-GB"/>
              </w:rPr>
              <w:t>2</w:t>
            </w:r>
            <w:r w:rsidRPr="00572C86">
              <w:rPr>
                <w:lang w:val="en-GB"/>
              </w:rPr>
              <w:tab/>
            </w:r>
            <w:r>
              <w:rPr>
                <w:lang w:val="en-GB"/>
              </w:rPr>
              <w:t>Purpose and type of licence required</w:t>
            </w:r>
          </w:p>
          <w:p w14:paraId="6A8616FC" w14:textId="40D4F16E" w:rsidR="00DF481D" w:rsidRPr="00502A71" w:rsidRDefault="00DF481D" w:rsidP="00565EFA">
            <w:pPr>
              <w:spacing w:before="60" w:after="60"/>
              <w:rPr>
                <w:i/>
                <w:sz w:val="20"/>
                <w:szCs w:val="20"/>
              </w:rPr>
            </w:pPr>
            <w:r w:rsidRPr="00502A71">
              <w:rPr>
                <w:rFonts w:ascii="Segoe UI" w:hAnsi="Segoe UI" w:cs="Segoe UI"/>
                <w:i/>
                <w:sz w:val="20"/>
                <w:szCs w:val="20"/>
                <w:lang w:val="en-GB"/>
              </w:rPr>
              <w:t>Sufficient information should</w:t>
            </w:r>
            <w:r>
              <w:rPr>
                <w:rFonts w:ascii="Segoe UI" w:hAnsi="Segoe UI" w:cs="Segoe UI"/>
                <w:i/>
                <w:sz w:val="20"/>
                <w:szCs w:val="20"/>
                <w:lang w:val="en-GB"/>
              </w:rPr>
              <w:t xml:space="preserve"> be </w:t>
            </w:r>
            <w:r w:rsidR="00565EFA">
              <w:rPr>
                <w:rFonts w:ascii="Segoe UI" w:hAnsi="Segoe UI" w:cs="Segoe UI"/>
                <w:i/>
                <w:sz w:val="20"/>
                <w:szCs w:val="20"/>
                <w:lang w:val="en-GB"/>
              </w:rPr>
              <w:t>supplie</w:t>
            </w:r>
            <w:r>
              <w:rPr>
                <w:rFonts w:ascii="Segoe UI" w:hAnsi="Segoe UI" w:cs="Segoe UI"/>
                <w:i/>
                <w:sz w:val="20"/>
                <w:szCs w:val="20"/>
                <w:lang w:val="en-GB"/>
              </w:rPr>
              <w:t xml:space="preserve">d to justify the granting of the licence. </w:t>
            </w:r>
            <w:r w:rsidRPr="00502A71">
              <w:rPr>
                <w:i/>
                <w:lang w:val="en-GB"/>
              </w:rPr>
              <w:t xml:space="preserve"> </w:t>
            </w:r>
          </w:p>
        </w:tc>
      </w:tr>
      <w:tr w:rsidR="00DF481D" w:rsidRPr="00391D8A" w14:paraId="73AA32DA" w14:textId="77777777" w:rsidTr="00BA6CFF">
        <w:tc>
          <w:tcPr>
            <w:tcW w:w="5000" w:type="pct"/>
            <w:gridSpan w:val="2"/>
          </w:tcPr>
          <w:p w14:paraId="110ED48E" w14:textId="2F53A0DB" w:rsidR="00DF481D" w:rsidRPr="00391D8A" w:rsidRDefault="00565EFA" w:rsidP="00BA6CFF">
            <w:pPr>
              <w:spacing w:before="60" w:after="60"/>
              <w:rPr>
                <w:rFonts w:ascii="Segoe UI" w:hAnsi="Segoe UI" w:cs="Segoe UI"/>
                <w:sz w:val="20"/>
                <w:szCs w:val="20"/>
                <w:lang w:val="en-GB"/>
              </w:rPr>
            </w:pPr>
            <w:r>
              <w:rPr>
                <w:rFonts w:ascii="Segoe UI" w:hAnsi="Segoe UI" w:cs="Segoe UI"/>
                <w:sz w:val="20"/>
                <w:szCs w:val="20"/>
                <w:lang w:val="en-GB"/>
              </w:rPr>
              <w:t>Please indicate the o</w:t>
            </w:r>
            <w:r w:rsidR="00DF481D">
              <w:rPr>
                <w:rFonts w:ascii="Segoe UI" w:hAnsi="Segoe UI" w:cs="Segoe UI"/>
                <w:sz w:val="20"/>
                <w:szCs w:val="20"/>
                <w:lang w:val="en-GB"/>
              </w:rPr>
              <w:t>peration type</w:t>
            </w:r>
            <w:r>
              <w:rPr>
                <w:rFonts w:ascii="Segoe UI" w:hAnsi="Segoe UI" w:cs="Segoe UI"/>
                <w:sz w:val="20"/>
                <w:szCs w:val="20"/>
                <w:lang w:val="en-GB"/>
              </w:rPr>
              <w:t xml:space="preserve"> by checking the </w:t>
            </w:r>
            <w:r w:rsidR="00856CD7">
              <w:rPr>
                <w:rFonts w:ascii="Segoe UI" w:hAnsi="Segoe UI" w:cs="Segoe UI"/>
                <w:sz w:val="20"/>
                <w:szCs w:val="20"/>
                <w:lang w:val="en-GB"/>
              </w:rPr>
              <w:t xml:space="preserve">relevant </w:t>
            </w:r>
            <w:r>
              <w:rPr>
                <w:rFonts w:ascii="Segoe UI" w:hAnsi="Segoe UI" w:cs="Segoe UI"/>
                <w:sz w:val="20"/>
                <w:szCs w:val="20"/>
                <w:lang w:val="en-GB"/>
              </w:rPr>
              <w:t>box below</w:t>
            </w:r>
            <w:r w:rsidR="00DF481D">
              <w:rPr>
                <w:rFonts w:ascii="Segoe UI" w:hAnsi="Segoe UI" w:cs="Segoe UI"/>
                <w:sz w:val="20"/>
                <w:szCs w:val="20"/>
                <w:lang w:val="en-GB"/>
              </w:rPr>
              <w:t xml:space="preserve">: </w:t>
            </w:r>
          </w:p>
          <w:p w14:paraId="00FD02BD" w14:textId="7BE6A2BB" w:rsidR="00DF481D" w:rsidRPr="00E11982" w:rsidRDefault="00DF481D" w:rsidP="00B77C90">
            <w:pPr>
              <w:pStyle w:val="HPRAMainBodyText"/>
              <w:tabs>
                <w:tab w:val="left" w:pos="426"/>
              </w:tabs>
              <w:spacing w:before="120" w:after="120"/>
              <w:rPr>
                <w:lang w:val="en-GB"/>
              </w:rPr>
            </w:pPr>
            <w:r w:rsidRPr="00502A71">
              <w:rPr>
                <w:lang w:val="en-GB"/>
              </w:rPr>
              <w:fldChar w:fldCharType="begin">
                <w:ffData>
                  <w:name w:val="Check2"/>
                  <w:enabled/>
                  <w:calcOnExit w:val="0"/>
                  <w:checkBox>
                    <w:sizeAuto/>
                    <w:default w:val="0"/>
                  </w:checkBox>
                </w:ffData>
              </w:fldChar>
            </w:r>
            <w:r w:rsidRPr="00502A71">
              <w:rPr>
                <w:lang w:val="en-GB"/>
              </w:rPr>
              <w:instrText xml:space="preserve"> FORMCHECKBOX </w:instrText>
            </w:r>
            <w:r w:rsidR="002B5E4B">
              <w:rPr>
                <w:lang w:val="en-GB"/>
              </w:rPr>
            </w:r>
            <w:r w:rsidR="002B5E4B">
              <w:rPr>
                <w:lang w:val="en-GB"/>
              </w:rPr>
              <w:fldChar w:fldCharType="separate"/>
            </w:r>
            <w:r w:rsidRPr="00502A71">
              <w:rPr>
                <w:lang w:val="en-GB"/>
              </w:rPr>
              <w:fldChar w:fldCharType="end"/>
            </w:r>
            <w:r w:rsidRPr="00502A71">
              <w:rPr>
                <w:lang w:val="en-GB"/>
              </w:rPr>
              <w:t xml:space="preserve"> </w:t>
            </w:r>
            <w:r w:rsidR="00B77C90">
              <w:rPr>
                <w:lang w:val="en-GB"/>
              </w:rPr>
              <w:tab/>
            </w:r>
            <w:r w:rsidRPr="00502A71">
              <w:rPr>
                <w:lang w:val="en-GB"/>
              </w:rPr>
              <w:t>Manufacturer</w:t>
            </w:r>
            <w:r w:rsidRPr="00502A71">
              <w:rPr>
                <w:i/>
                <w:lang w:val="en-GB"/>
              </w:rPr>
              <w:t xml:space="preserve"> (Licence type e.g. possession, production, supply </w:t>
            </w:r>
            <w:r w:rsidRPr="00502A71">
              <w:rPr>
                <w:i/>
              </w:rPr>
              <w:fldChar w:fldCharType="begin">
                <w:ffData>
                  <w:name w:val="Text1"/>
                  <w:enabled/>
                  <w:calcOnExit w:val="0"/>
                  <w:textInput/>
                </w:ffData>
              </w:fldChar>
            </w:r>
            <w:r w:rsidRPr="00502A71">
              <w:rPr>
                <w:i/>
              </w:rPr>
              <w:instrText xml:space="preserve"> FORMTEXT </w:instrText>
            </w:r>
            <w:r w:rsidRPr="00502A71">
              <w:rPr>
                <w:i/>
              </w:rPr>
            </w:r>
            <w:r w:rsidRPr="00502A71">
              <w:rPr>
                <w:i/>
              </w:rPr>
              <w:fldChar w:fldCharType="separate"/>
            </w:r>
            <w:r w:rsidRPr="00502A71">
              <w:rPr>
                <w:i/>
              </w:rPr>
              <w:t> </w:t>
            </w:r>
            <w:r w:rsidRPr="00502A71">
              <w:rPr>
                <w:i/>
              </w:rPr>
              <w:t> </w:t>
            </w:r>
            <w:r w:rsidRPr="00502A71">
              <w:rPr>
                <w:i/>
              </w:rPr>
              <w:t> </w:t>
            </w:r>
            <w:r w:rsidRPr="00502A71">
              <w:rPr>
                <w:i/>
              </w:rPr>
              <w:t> </w:t>
            </w:r>
            <w:r w:rsidRPr="00502A71">
              <w:rPr>
                <w:i/>
              </w:rPr>
              <w:t> </w:t>
            </w:r>
            <w:r w:rsidRPr="00502A71">
              <w:rPr>
                <w:i/>
              </w:rPr>
              <w:fldChar w:fldCharType="end"/>
            </w:r>
            <w:r w:rsidRPr="00502A71">
              <w:rPr>
                <w:i/>
                <w:lang w:val="en-GB"/>
              </w:rPr>
              <w:t xml:space="preserve"> )</w:t>
            </w:r>
          </w:p>
          <w:p w14:paraId="055EB427" w14:textId="4C07F92A" w:rsidR="00DF481D" w:rsidRPr="00E11982" w:rsidRDefault="00DF481D" w:rsidP="00B77C90">
            <w:pPr>
              <w:pStyle w:val="HPRAMainBodyText"/>
              <w:tabs>
                <w:tab w:val="left" w:pos="426"/>
              </w:tabs>
              <w:spacing w:after="120"/>
              <w:rPr>
                <w:lang w:val="en-GB"/>
              </w:rPr>
            </w:pPr>
            <w:r w:rsidRPr="00E11982">
              <w:rPr>
                <w:lang w:val="en-GB"/>
              </w:rPr>
              <w:fldChar w:fldCharType="begin">
                <w:ffData>
                  <w:name w:val="Check2"/>
                  <w:enabled/>
                  <w:calcOnExit w:val="0"/>
                  <w:checkBox>
                    <w:sizeAuto/>
                    <w:default w:val="0"/>
                  </w:checkBox>
                </w:ffData>
              </w:fldChar>
            </w:r>
            <w:r w:rsidRPr="00E11982">
              <w:rPr>
                <w:lang w:val="en-GB"/>
              </w:rPr>
              <w:instrText xml:space="preserve"> FORMCHECKBOX </w:instrText>
            </w:r>
            <w:r w:rsidR="002B5E4B">
              <w:rPr>
                <w:lang w:val="en-GB"/>
              </w:rPr>
            </w:r>
            <w:r w:rsidR="002B5E4B">
              <w:rPr>
                <w:lang w:val="en-GB"/>
              </w:rPr>
              <w:fldChar w:fldCharType="separate"/>
            </w:r>
            <w:r w:rsidRPr="00E11982">
              <w:fldChar w:fldCharType="end"/>
            </w:r>
            <w:r w:rsidRPr="00E11982">
              <w:rPr>
                <w:lang w:val="en-GB"/>
              </w:rPr>
              <w:t xml:space="preserve"> </w:t>
            </w:r>
            <w:r w:rsidR="00B77C90">
              <w:rPr>
                <w:lang w:val="en-GB"/>
              </w:rPr>
              <w:tab/>
            </w:r>
            <w:r w:rsidRPr="00E11982">
              <w:rPr>
                <w:lang w:val="en-GB"/>
              </w:rPr>
              <w:t>Wholesaler</w:t>
            </w:r>
            <w:r>
              <w:rPr>
                <w:lang w:val="en-GB"/>
              </w:rPr>
              <w:tab/>
            </w:r>
            <w:r w:rsidRPr="00572C86">
              <w:rPr>
                <w:i/>
                <w:lang w:val="en-GB"/>
              </w:rPr>
              <w:t xml:space="preserve">(Licence type </w:t>
            </w:r>
            <w:r>
              <w:rPr>
                <w:i/>
                <w:lang w:val="en-GB"/>
              </w:rPr>
              <w:t>e.g. possession, s</w:t>
            </w:r>
            <w:r w:rsidRPr="00572C86">
              <w:rPr>
                <w:i/>
                <w:lang w:val="en-GB"/>
              </w:rPr>
              <w:t>upply</w:t>
            </w:r>
            <w:r>
              <w:rPr>
                <w:i/>
                <w:lang w:val="en-GB"/>
              </w:rPr>
              <w:t xml:space="preserve"> </w:t>
            </w:r>
            <w:r w:rsidRPr="00572C86">
              <w:rPr>
                <w:i/>
              </w:rPr>
              <w:fldChar w:fldCharType="begin">
                <w:ffData>
                  <w:name w:val="Text1"/>
                  <w:enabled/>
                  <w:calcOnExit w:val="0"/>
                  <w:textInput/>
                </w:ffData>
              </w:fldChar>
            </w:r>
            <w:r w:rsidRPr="00572C86">
              <w:rPr>
                <w:i/>
              </w:rPr>
              <w:instrText xml:space="preserve"> FORMTEXT </w:instrText>
            </w:r>
            <w:r w:rsidRPr="00572C86">
              <w:rPr>
                <w:i/>
              </w:rPr>
            </w:r>
            <w:r w:rsidRPr="00572C86">
              <w:rPr>
                <w:i/>
              </w:rPr>
              <w:fldChar w:fldCharType="separate"/>
            </w:r>
            <w:r w:rsidRPr="00572C86">
              <w:rPr>
                <w:i/>
              </w:rPr>
              <w:t> </w:t>
            </w:r>
            <w:r w:rsidRPr="00572C86">
              <w:rPr>
                <w:i/>
              </w:rPr>
              <w:t> </w:t>
            </w:r>
            <w:r w:rsidRPr="00572C86">
              <w:rPr>
                <w:i/>
              </w:rPr>
              <w:t> </w:t>
            </w:r>
            <w:r w:rsidRPr="00572C86">
              <w:rPr>
                <w:i/>
              </w:rPr>
              <w:t> </w:t>
            </w:r>
            <w:r w:rsidRPr="00572C86">
              <w:rPr>
                <w:i/>
              </w:rPr>
              <w:t> </w:t>
            </w:r>
            <w:r w:rsidRPr="00572C86">
              <w:rPr>
                <w:i/>
              </w:rPr>
              <w:fldChar w:fldCharType="end"/>
            </w:r>
            <w:r w:rsidRPr="00572C86">
              <w:rPr>
                <w:i/>
                <w:lang w:val="en-GB"/>
              </w:rPr>
              <w:t>)</w:t>
            </w:r>
          </w:p>
          <w:p w14:paraId="1D31E515" w14:textId="35B90367" w:rsidR="00DF481D" w:rsidRPr="00E11982" w:rsidRDefault="00DF481D" w:rsidP="00B77C90">
            <w:pPr>
              <w:pStyle w:val="HPRAMainBodyText"/>
              <w:tabs>
                <w:tab w:val="left" w:pos="426"/>
              </w:tabs>
              <w:spacing w:after="120"/>
              <w:rPr>
                <w:lang w:val="en-GB"/>
              </w:rPr>
            </w:pPr>
            <w:r w:rsidRPr="00E11982">
              <w:rPr>
                <w:lang w:val="en-GB"/>
              </w:rPr>
              <w:fldChar w:fldCharType="begin">
                <w:ffData>
                  <w:name w:val="Check2"/>
                  <w:enabled/>
                  <w:calcOnExit w:val="0"/>
                  <w:checkBox>
                    <w:sizeAuto/>
                    <w:default w:val="0"/>
                  </w:checkBox>
                </w:ffData>
              </w:fldChar>
            </w:r>
            <w:r w:rsidRPr="00E11982">
              <w:rPr>
                <w:lang w:val="en-GB"/>
              </w:rPr>
              <w:instrText xml:space="preserve"> FORMCHECKBOX </w:instrText>
            </w:r>
            <w:r w:rsidR="002B5E4B">
              <w:rPr>
                <w:lang w:val="en-GB"/>
              </w:rPr>
            </w:r>
            <w:r w:rsidR="002B5E4B">
              <w:rPr>
                <w:lang w:val="en-GB"/>
              </w:rPr>
              <w:fldChar w:fldCharType="separate"/>
            </w:r>
            <w:r w:rsidRPr="00E11982">
              <w:fldChar w:fldCharType="end"/>
            </w:r>
            <w:r w:rsidRPr="00E11982">
              <w:rPr>
                <w:lang w:val="en-GB"/>
              </w:rPr>
              <w:t xml:space="preserve"> </w:t>
            </w:r>
            <w:r w:rsidR="00B77C90">
              <w:rPr>
                <w:lang w:val="en-GB"/>
              </w:rPr>
              <w:tab/>
            </w:r>
            <w:r w:rsidRPr="00E11982">
              <w:rPr>
                <w:lang w:val="en-GB"/>
              </w:rPr>
              <w:t>University or laboratory</w:t>
            </w:r>
            <w:r>
              <w:rPr>
                <w:lang w:val="en-GB"/>
              </w:rPr>
              <w:t xml:space="preserve"> </w:t>
            </w:r>
            <w:r w:rsidRPr="00572C86">
              <w:rPr>
                <w:i/>
                <w:lang w:val="en-GB"/>
              </w:rPr>
              <w:t>(</w:t>
            </w:r>
            <w:r>
              <w:rPr>
                <w:i/>
                <w:lang w:val="en-GB"/>
              </w:rPr>
              <w:t>Licence type e.g. p</w:t>
            </w:r>
            <w:r w:rsidRPr="00572C86">
              <w:rPr>
                <w:i/>
                <w:lang w:val="en-GB"/>
              </w:rPr>
              <w:t>ossession</w:t>
            </w:r>
            <w:r>
              <w:rPr>
                <w:i/>
                <w:lang w:val="en-GB"/>
              </w:rPr>
              <w:t xml:space="preserve"> </w:t>
            </w:r>
            <w:r w:rsidRPr="00572C86">
              <w:rPr>
                <w:i/>
              </w:rPr>
              <w:fldChar w:fldCharType="begin">
                <w:ffData>
                  <w:name w:val="Text1"/>
                  <w:enabled/>
                  <w:calcOnExit w:val="0"/>
                  <w:textInput/>
                </w:ffData>
              </w:fldChar>
            </w:r>
            <w:r w:rsidRPr="00572C86">
              <w:rPr>
                <w:i/>
              </w:rPr>
              <w:instrText xml:space="preserve"> FORMTEXT </w:instrText>
            </w:r>
            <w:r w:rsidRPr="00572C86">
              <w:rPr>
                <w:i/>
              </w:rPr>
            </w:r>
            <w:r w:rsidRPr="00572C86">
              <w:rPr>
                <w:i/>
              </w:rPr>
              <w:fldChar w:fldCharType="separate"/>
            </w:r>
            <w:r w:rsidRPr="00572C86">
              <w:rPr>
                <w:i/>
              </w:rPr>
              <w:t> </w:t>
            </w:r>
            <w:r w:rsidRPr="00572C86">
              <w:rPr>
                <w:i/>
              </w:rPr>
              <w:t> </w:t>
            </w:r>
            <w:r w:rsidRPr="00572C86">
              <w:rPr>
                <w:i/>
              </w:rPr>
              <w:t> </w:t>
            </w:r>
            <w:r w:rsidRPr="00572C86">
              <w:rPr>
                <w:i/>
              </w:rPr>
              <w:t> </w:t>
            </w:r>
            <w:r w:rsidRPr="00572C86">
              <w:rPr>
                <w:i/>
              </w:rPr>
              <w:t> </w:t>
            </w:r>
            <w:r w:rsidRPr="00572C86">
              <w:rPr>
                <w:i/>
              </w:rPr>
              <w:fldChar w:fldCharType="end"/>
            </w:r>
            <w:r w:rsidRPr="00572C86">
              <w:rPr>
                <w:i/>
                <w:lang w:val="en-GB"/>
              </w:rPr>
              <w:t>)</w:t>
            </w:r>
          </w:p>
          <w:p w14:paraId="1E2E1C59" w14:textId="704EFB16" w:rsidR="00DF481D" w:rsidRPr="00502A71" w:rsidRDefault="00DF481D" w:rsidP="00B77C90">
            <w:pPr>
              <w:pStyle w:val="HPRAMainBodyText"/>
              <w:ind w:left="426" w:hanging="426"/>
              <w:rPr>
                <w:lang w:val="en-GB"/>
              </w:rPr>
            </w:pPr>
            <w:r w:rsidRPr="00502A71">
              <w:rPr>
                <w:lang w:val="en-GB"/>
              </w:rPr>
              <w:fldChar w:fldCharType="begin">
                <w:ffData>
                  <w:name w:val="Check2"/>
                  <w:enabled/>
                  <w:calcOnExit w:val="0"/>
                  <w:checkBox>
                    <w:sizeAuto/>
                    <w:default w:val="0"/>
                  </w:checkBox>
                </w:ffData>
              </w:fldChar>
            </w:r>
            <w:r w:rsidRPr="00502A71">
              <w:rPr>
                <w:lang w:val="en-GB"/>
              </w:rPr>
              <w:instrText xml:space="preserve"> FORMCHECKBOX </w:instrText>
            </w:r>
            <w:r w:rsidR="002B5E4B">
              <w:rPr>
                <w:lang w:val="en-GB"/>
              </w:rPr>
            </w:r>
            <w:r w:rsidR="002B5E4B">
              <w:rPr>
                <w:lang w:val="en-GB"/>
              </w:rPr>
              <w:fldChar w:fldCharType="separate"/>
            </w:r>
            <w:r w:rsidRPr="00502A71">
              <w:fldChar w:fldCharType="end"/>
            </w:r>
            <w:r w:rsidRPr="00502A71">
              <w:rPr>
                <w:lang w:val="en-GB"/>
              </w:rPr>
              <w:t xml:space="preserve"> </w:t>
            </w:r>
            <w:r w:rsidR="00B77C90">
              <w:rPr>
                <w:lang w:val="en-GB"/>
              </w:rPr>
              <w:tab/>
            </w:r>
            <w:r w:rsidRPr="00502A71">
              <w:rPr>
                <w:lang w:val="en-GB"/>
              </w:rPr>
              <w:t xml:space="preserve">Private hospital, clinic or tissue establishment </w:t>
            </w:r>
            <w:r w:rsidRPr="00502A71">
              <w:rPr>
                <w:i/>
                <w:lang w:val="en-GB"/>
              </w:rPr>
              <w:t>(Licence type e.g. possession, for use at licenced location</w:t>
            </w:r>
            <w:r>
              <w:rPr>
                <w:i/>
                <w:lang w:val="en-GB"/>
              </w:rPr>
              <w:t xml:space="preserve"> </w:t>
            </w:r>
            <w:r w:rsidRPr="00572C86">
              <w:rPr>
                <w:i/>
              </w:rPr>
              <w:fldChar w:fldCharType="begin">
                <w:ffData>
                  <w:name w:val="Text1"/>
                  <w:enabled/>
                  <w:calcOnExit w:val="0"/>
                  <w:textInput/>
                </w:ffData>
              </w:fldChar>
            </w:r>
            <w:r w:rsidRPr="00572C86">
              <w:rPr>
                <w:i/>
              </w:rPr>
              <w:instrText xml:space="preserve"> FORMTEXT </w:instrText>
            </w:r>
            <w:r w:rsidRPr="00572C86">
              <w:rPr>
                <w:i/>
              </w:rPr>
            </w:r>
            <w:r w:rsidRPr="00572C86">
              <w:rPr>
                <w:i/>
              </w:rPr>
              <w:fldChar w:fldCharType="separate"/>
            </w:r>
            <w:r w:rsidRPr="00572C86">
              <w:rPr>
                <w:i/>
              </w:rPr>
              <w:t> </w:t>
            </w:r>
            <w:r w:rsidRPr="00572C86">
              <w:rPr>
                <w:i/>
              </w:rPr>
              <w:t> </w:t>
            </w:r>
            <w:r w:rsidRPr="00572C86">
              <w:rPr>
                <w:i/>
              </w:rPr>
              <w:t> </w:t>
            </w:r>
            <w:r w:rsidRPr="00572C86">
              <w:rPr>
                <w:i/>
              </w:rPr>
              <w:t> </w:t>
            </w:r>
            <w:r w:rsidRPr="00572C86">
              <w:rPr>
                <w:i/>
              </w:rPr>
              <w:t> </w:t>
            </w:r>
            <w:r w:rsidRPr="00572C86">
              <w:rPr>
                <w:i/>
              </w:rPr>
              <w:fldChar w:fldCharType="end"/>
            </w:r>
            <w:r w:rsidRPr="00502A71">
              <w:rPr>
                <w:i/>
                <w:lang w:val="en-GB"/>
              </w:rPr>
              <w:t>)</w:t>
            </w:r>
          </w:p>
          <w:p w14:paraId="6A0241FB" w14:textId="21037BB9" w:rsidR="00DF481D" w:rsidRPr="00391D8A" w:rsidRDefault="00DF481D" w:rsidP="00B77C90">
            <w:pPr>
              <w:spacing w:before="60" w:after="60"/>
              <w:ind w:left="426" w:hanging="426"/>
              <w:rPr>
                <w:rFonts w:ascii="Segoe UI" w:hAnsi="Segoe UI" w:cs="Segoe UI"/>
                <w:sz w:val="20"/>
                <w:szCs w:val="20"/>
                <w:lang w:val="en-GB"/>
              </w:rPr>
            </w:pPr>
            <w:r w:rsidRPr="00502A71">
              <w:rPr>
                <w:rFonts w:cs="Segoe UI"/>
                <w:sz w:val="20"/>
                <w:szCs w:val="20"/>
                <w:lang w:val="en-GB"/>
              </w:rPr>
              <w:fldChar w:fldCharType="begin">
                <w:ffData>
                  <w:name w:val="Check2"/>
                  <w:enabled/>
                  <w:calcOnExit w:val="0"/>
                  <w:checkBox>
                    <w:sizeAuto/>
                    <w:default w:val="0"/>
                  </w:checkBox>
                </w:ffData>
              </w:fldChar>
            </w:r>
            <w:r w:rsidRPr="00502A71">
              <w:rPr>
                <w:rFonts w:cs="Segoe UI"/>
                <w:sz w:val="20"/>
                <w:szCs w:val="20"/>
                <w:lang w:val="en-GB"/>
              </w:rPr>
              <w:instrText xml:space="preserve"> FORMCHECKBOX </w:instrText>
            </w:r>
            <w:r w:rsidR="002B5E4B">
              <w:rPr>
                <w:rFonts w:cs="Segoe UI"/>
                <w:sz w:val="20"/>
                <w:szCs w:val="20"/>
                <w:lang w:val="en-GB"/>
              </w:rPr>
            </w:r>
            <w:r w:rsidR="002B5E4B">
              <w:rPr>
                <w:rFonts w:cs="Segoe UI"/>
                <w:sz w:val="20"/>
                <w:szCs w:val="20"/>
                <w:lang w:val="en-GB"/>
              </w:rPr>
              <w:fldChar w:fldCharType="separate"/>
            </w:r>
            <w:r w:rsidRPr="00502A71">
              <w:rPr>
                <w:rFonts w:cs="Segoe UI"/>
                <w:sz w:val="20"/>
                <w:szCs w:val="20"/>
              </w:rPr>
              <w:fldChar w:fldCharType="end"/>
            </w:r>
            <w:r w:rsidRPr="00502A71">
              <w:rPr>
                <w:rFonts w:cs="Segoe UI"/>
                <w:sz w:val="20"/>
                <w:szCs w:val="20"/>
              </w:rPr>
              <w:t xml:space="preserve"> </w:t>
            </w:r>
            <w:r w:rsidR="00B77C90">
              <w:rPr>
                <w:rFonts w:cs="Segoe UI"/>
                <w:sz w:val="20"/>
                <w:szCs w:val="20"/>
              </w:rPr>
              <w:tab/>
            </w:r>
            <w:r w:rsidRPr="00502A71">
              <w:rPr>
                <w:rFonts w:cs="Segoe UI"/>
                <w:sz w:val="20"/>
                <w:szCs w:val="20"/>
              </w:rPr>
              <w:t xml:space="preserve">Advanced paramedic / paramedic </w:t>
            </w:r>
            <w:r w:rsidRPr="00502A71">
              <w:rPr>
                <w:rFonts w:cs="Segoe UI"/>
                <w:i/>
                <w:sz w:val="20"/>
                <w:szCs w:val="20"/>
                <w:lang w:val="en-GB"/>
              </w:rPr>
              <w:t>(Licence type e.g. possession, limited authority to supply</w:t>
            </w:r>
            <w:r>
              <w:rPr>
                <w:rFonts w:cs="Segoe UI"/>
                <w:i/>
                <w:sz w:val="20"/>
                <w:szCs w:val="20"/>
                <w:lang w:val="en-GB"/>
              </w:rPr>
              <w:t xml:space="preserve"> </w:t>
            </w:r>
            <w:r w:rsidRPr="00572C86">
              <w:rPr>
                <w:i/>
                <w:sz w:val="20"/>
                <w:szCs w:val="20"/>
              </w:rPr>
              <w:fldChar w:fldCharType="begin">
                <w:ffData>
                  <w:name w:val="Text1"/>
                  <w:enabled/>
                  <w:calcOnExit w:val="0"/>
                  <w:textInput/>
                </w:ffData>
              </w:fldChar>
            </w:r>
            <w:r w:rsidRPr="00572C86">
              <w:rPr>
                <w:i/>
                <w:sz w:val="20"/>
                <w:szCs w:val="20"/>
              </w:rPr>
              <w:instrText xml:space="preserve"> FORMTEXT </w:instrText>
            </w:r>
            <w:r w:rsidRPr="00572C86">
              <w:rPr>
                <w:i/>
                <w:sz w:val="20"/>
                <w:szCs w:val="20"/>
              </w:rPr>
            </w:r>
            <w:r w:rsidRPr="00572C86">
              <w:rPr>
                <w:i/>
                <w:sz w:val="20"/>
                <w:szCs w:val="20"/>
              </w:rPr>
              <w:fldChar w:fldCharType="separate"/>
            </w:r>
            <w:r w:rsidRPr="00572C86">
              <w:rPr>
                <w:i/>
                <w:sz w:val="20"/>
                <w:szCs w:val="20"/>
              </w:rPr>
              <w:t> </w:t>
            </w:r>
            <w:r w:rsidRPr="00572C86">
              <w:rPr>
                <w:i/>
                <w:sz w:val="20"/>
                <w:szCs w:val="20"/>
              </w:rPr>
              <w:t> </w:t>
            </w:r>
            <w:r w:rsidRPr="00572C86">
              <w:rPr>
                <w:i/>
                <w:sz w:val="20"/>
                <w:szCs w:val="20"/>
              </w:rPr>
              <w:t> </w:t>
            </w:r>
            <w:r w:rsidRPr="00572C86">
              <w:rPr>
                <w:i/>
                <w:sz w:val="20"/>
                <w:szCs w:val="20"/>
              </w:rPr>
              <w:t> </w:t>
            </w:r>
            <w:r w:rsidRPr="00572C86">
              <w:rPr>
                <w:i/>
                <w:sz w:val="20"/>
                <w:szCs w:val="20"/>
              </w:rPr>
              <w:t> </w:t>
            </w:r>
            <w:r w:rsidRPr="00572C86">
              <w:rPr>
                <w:i/>
                <w:sz w:val="20"/>
                <w:szCs w:val="20"/>
              </w:rPr>
              <w:fldChar w:fldCharType="end"/>
            </w:r>
            <w:r w:rsidRPr="00502A71">
              <w:rPr>
                <w:rFonts w:cs="Segoe UI"/>
                <w:i/>
                <w:sz w:val="20"/>
                <w:szCs w:val="20"/>
                <w:lang w:val="en-GB"/>
              </w:rPr>
              <w:t>)</w:t>
            </w:r>
          </w:p>
        </w:tc>
      </w:tr>
      <w:tr w:rsidR="00DF481D" w:rsidRPr="00E4724B" w14:paraId="5E49DE3E" w14:textId="77777777" w:rsidTr="00BA6CFF">
        <w:tc>
          <w:tcPr>
            <w:tcW w:w="5000" w:type="pct"/>
            <w:gridSpan w:val="2"/>
          </w:tcPr>
          <w:p w14:paraId="636DD6AB" w14:textId="1DEA621F" w:rsidR="00DF481D" w:rsidRDefault="00DF481D" w:rsidP="00BA6CFF">
            <w:pPr>
              <w:pStyle w:val="HPRAMainBodyText"/>
              <w:spacing w:before="60" w:after="60"/>
              <w:rPr>
                <w:color w:val="000000"/>
                <w:lang w:val="en-GB"/>
              </w:rPr>
            </w:pPr>
            <w:r w:rsidRPr="00DE112A">
              <w:rPr>
                <w:color w:val="000000"/>
                <w:lang w:val="en-GB"/>
              </w:rPr>
              <w:t xml:space="preserve">For </w:t>
            </w:r>
            <w:r w:rsidRPr="00502A71">
              <w:rPr>
                <w:b/>
                <w:color w:val="000000"/>
                <w:lang w:val="en-GB"/>
              </w:rPr>
              <w:t>all</w:t>
            </w:r>
            <w:r w:rsidRPr="00DE112A">
              <w:rPr>
                <w:color w:val="000000"/>
                <w:lang w:val="en-GB"/>
              </w:rPr>
              <w:t xml:space="preserve"> licences please</w:t>
            </w:r>
            <w:r>
              <w:rPr>
                <w:color w:val="000000"/>
                <w:lang w:val="en-GB"/>
              </w:rPr>
              <w:t xml:space="preserve"> give a brief statement identifying the purpose for which the </w:t>
            </w:r>
            <w:r w:rsidR="00EB262D">
              <w:rPr>
                <w:color w:val="000000"/>
                <w:lang w:val="en-GB"/>
              </w:rPr>
              <w:t xml:space="preserve">controlled </w:t>
            </w:r>
            <w:r>
              <w:rPr>
                <w:color w:val="000000"/>
                <w:lang w:val="en-GB"/>
              </w:rPr>
              <w:t>drugs will be used:</w:t>
            </w:r>
          </w:p>
          <w:p w14:paraId="07D15988" w14:textId="019E0461" w:rsidR="00DF481D" w:rsidRDefault="00DF481D" w:rsidP="00BA6CFF">
            <w:pPr>
              <w:pStyle w:val="HPRAMainBodyText"/>
              <w:spacing w:before="60" w:after="60"/>
              <w:rPr>
                <w:color w:val="000000"/>
                <w:lang w:val="en-GB"/>
              </w:rPr>
            </w:pPr>
            <w:r>
              <w:rPr>
                <w:i/>
                <w:color w:val="000000"/>
                <w:lang w:val="en-GB"/>
              </w:rPr>
              <w:t xml:space="preserve">(e.g. retain samples, forensic/chemical analysis, research and development of ……, wholesale </w:t>
            </w:r>
            <w:r w:rsidR="00EB262D">
              <w:rPr>
                <w:i/>
                <w:color w:val="000000"/>
                <w:lang w:val="en-GB"/>
              </w:rPr>
              <w:t>distribution</w:t>
            </w:r>
            <w:r w:rsidRPr="00DE112A">
              <w:rPr>
                <w:i/>
                <w:color w:val="000000"/>
                <w:lang w:val="en-GB"/>
              </w:rPr>
              <w:t>)</w:t>
            </w:r>
          </w:p>
          <w:p w14:paraId="0564701B" w14:textId="5DED3F6B" w:rsidR="00DF481D" w:rsidRPr="00565EFA" w:rsidRDefault="00565EFA" w:rsidP="00BA6CFF">
            <w:pPr>
              <w:pStyle w:val="HPRAMainBodyText"/>
            </w:pPr>
            <w:r w:rsidRPr="00565EFA">
              <w:fldChar w:fldCharType="begin">
                <w:ffData>
                  <w:name w:val="Text1"/>
                  <w:enabled/>
                  <w:calcOnExit w:val="0"/>
                  <w:textInput/>
                </w:ffData>
              </w:fldChar>
            </w:r>
            <w:bookmarkStart w:id="1" w:name="Text1"/>
            <w:r w:rsidRPr="00565EFA">
              <w:instrText xml:space="preserve"> FORMTEXT </w:instrText>
            </w:r>
            <w:r w:rsidRPr="00565EFA">
              <w:fldChar w:fldCharType="separate"/>
            </w:r>
            <w:r w:rsidRPr="00565EFA">
              <w:rPr>
                <w:noProof/>
              </w:rPr>
              <w:t> </w:t>
            </w:r>
            <w:r w:rsidRPr="00565EFA">
              <w:rPr>
                <w:noProof/>
              </w:rPr>
              <w:t> </w:t>
            </w:r>
            <w:r w:rsidRPr="00565EFA">
              <w:rPr>
                <w:noProof/>
              </w:rPr>
              <w:t> </w:t>
            </w:r>
            <w:r w:rsidRPr="00565EFA">
              <w:rPr>
                <w:noProof/>
              </w:rPr>
              <w:t> </w:t>
            </w:r>
            <w:r w:rsidRPr="00565EFA">
              <w:rPr>
                <w:noProof/>
              </w:rPr>
              <w:t> </w:t>
            </w:r>
            <w:r w:rsidRPr="00565EFA">
              <w:fldChar w:fldCharType="end"/>
            </w:r>
            <w:bookmarkEnd w:id="1"/>
          </w:p>
          <w:p w14:paraId="792D6A09" w14:textId="77777777" w:rsidR="00DF481D" w:rsidRPr="00E4724B" w:rsidRDefault="00DF481D" w:rsidP="00BA6CFF">
            <w:pPr>
              <w:pStyle w:val="HPRAMainBodyText"/>
            </w:pPr>
          </w:p>
        </w:tc>
      </w:tr>
      <w:tr w:rsidR="00DF481D" w:rsidRPr="00391D8A" w14:paraId="61010AC0" w14:textId="77777777" w:rsidTr="00BA6CFF">
        <w:tc>
          <w:tcPr>
            <w:tcW w:w="5000" w:type="pct"/>
            <w:gridSpan w:val="2"/>
          </w:tcPr>
          <w:p w14:paraId="52DFDDD8" w14:textId="77777777" w:rsidR="00DF481D" w:rsidRPr="00502A71" w:rsidRDefault="00DF481D" w:rsidP="00BA6CFF">
            <w:pPr>
              <w:pStyle w:val="HPRAMainBodyText"/>
              <w:spacing w:before="60" w:after="60"/>
              <w:rPr>
                <w:color w:val="000000"/>
                <w:lang w:val="en-GB"/>
              </w:rPr>
            </w:pPr>
            <w:r w:rsidRPr="00502A71">
              <w:rPr>
                <w:color w:val="000000"/>
                <w:lang w:val="en-GB"/>
              </w:rPr>
              <w:t xml:space="preserve">For private hospitals, clinics, tissue establishments please provide the following information: </w:t>
            </w:r>
            <w:r w:rsidRPr="00502A71">
              <w:rPr>
                <w:i/>
                <w:color w:val="000000"/>
                <w:lang w:val="en-GB"/>
              </w:rPr>
              <w:t>(Only provide roles and job titles, not names of personnel)</w:t>
            </w:r>
          </w:p>
          <w:p w14:paraId="714E81D4" w14:textId="77777777" w:rsidR="00DF481D" w:rsidRPr="00502A71" w:rsidRDefault="00DF481D" w:rsidP="003A6827">
            <w:pPr>
              <w:pStyle w:val="HPRAMainBodyText"/>
              <w:numPr>
                <w:ilvl w:val="0"/>
                <w:numId w:val="33"/>
              </w:numPr>
              <w:spacing w:before="60" w:after="60"/>
              <w:ind w:left="313" w:hanging="284"/>
              <w:rPr>
                <w:color w:val="000000"/>
                <w:lang w:val="en-GB"/>
              </w:rPr>
            </w:pPr>
            <w:r w:rsidRPr="00502A71">
              <w:rPr>
                <w:color w:val="000000"/>
                <w:lang w:val="en-GB"/>
              </w:rPr>
              <w:t xml:space="preserve">Role of responsible person  </w:t>
            </w:r>
            <w:r w:rsidRPr="00502A71">
              <w:rPr>
                <w:i/>
                <w:color w:val="000000"/>
                <w:lang w:val="en-GB"/>
              </w:rPr>
              <w:t>(i.e. medical practitioner or pharmacist)</w:t>
            </w:r>
          </w:p>
          <w:p w14:paraId="6BD7A477" w14:textId="666139F7" w:rsidR="00DF481D" w:rsidRPr="00502A71" w:rsidRDefault="003A6827" w:rsidP="003A6827">
            <w:pPr>
              <w:pStyle w:val="HPRAMainBodyText"/>
              <w:spacing w:before="60" w:after="60"/>
              <w:ind w:left="313" w:hanging="284"/>
              <w:rPr>
                <w:i/>
                <w:color w:val="000000"/>
                <w:lang w:val="en-GB"/>
              </w:rPr>
            </w:pPr>
            <w:r>
              <w:rPr>
                <w:color w:val="000000"/>
                <w:lang w:val="en-GB"/>
              </w:rPr>
              <w:tab/>
            </w:r>
            <w:r w:rsidR="00DF481D" w:rsidRPr="00572C86">
              <w:rPr>
                <w:color w:val="000000"/>
                <w:lang w:val="en-GB"/>
              </w:rPr>
              <w:fldChar w:fldCharType="begin">
                <w:ffData>
                  <w:name w:val="Text1"/>
                  <w:enabled/>
                  <w:calcOnExit w:val="0"/>
                  <w:textInput/>
                </w:ffData>
              </w:fldChar>
            </w:r>
            <w:r w:rsidR="00DF481D" w:rsidRPr="00572C86">
              <w:rPr>
                <w:color w:val="000000"/>
                <w:lang w:val="en-GB"/>
              </w:rPr>
              <w:instrText xml:space="preserve"> FORMTEXT </w:instrText>
            </w:r>
            <w:r w:rsidR="00DF481D" w:rsidRPr="00572C86">
              <w:rPr>
                <w:color w:val="000000"/>
                <w:lang w:val="en-GB"/>
              </w:rPr>
            </w:r>
            <w:r w:rsidR="00DF481D" w:rsidRPr="00572C86">
              <w:rPr>
                <w:color w:val="000000"/>
                <w:lang w:val="en-GB"/>
              </w:rPr>
              <w:fldChar w:fldCharType="separate"/>
            </w:r>
            <w:r w:rsidR="00DF481D" w:rsidRPr="00572C86">
              <w:rPr>
                <w:color w:val="000000"/>
                <w:lang w:val="en-GB"/>
              </w:rPr>
              <w:t> </w:t>
            </w:r>
            <w:r w:rsidR="00DF481D" w:rsidRPr="00572C86">
              <w:rPr>
                <w:color w:val="000000"/>
                <w:lang w:val="en-GB"/>
              </w:rPr>
              <w:t> </w:t>
            </w:r>
            <w:r w:rsidR="00DF481D" w:rsidRPr="00572C86">
              <w:rPr>
                <w:color w:val="000000"/>
                <w:lang w:val="en-GB"/>
              </w:rPr>
              <w:t> </w:t>
            </w:r>
            <w:r w:rsidR="00DF481D" w:rsidRPr="00572C86">
              <w:rPr>
                <w:color w:val="000000"/>
                <w:lang w:val="en-GB"/>
              </w:rPr>
              <w:t> </w:t>
            </w:r>
            <w:r w:rsidR="00DF481D" w:rsidRPr="00572C86">
              <w:rPr>
                <w:color w:val="000000"/>
                <w:lang w:val="en-GB"/>
              </w:rPr>
              <w:t> </w:t>
            </w:r>
            <w:r w:rsidR="00DF481D" w:rsidRPr="00572C86">
              <w:rPr>
                <w:color w:val="000000"/>
                <w:lang w:val="en-GB"/>
              </w:rPr>
              <w:fldChar w:fldCharType="end"/>
            </w:r>
          </w:p>
          <w:p w14:paraId="4ACD4C36" w14:textId="67B55CC4" w:rsidR="00DF481D" w:rsidRDefault="00DF481D" w:rsidP="003A6827">
            <w:pPr>
              <w:pStyle w:val="HPRAMainBodyText"/>
              <w:numPr>
                <w:ilvl w:val="0"/>
                <w:numId w:val="33"/>
              </w:numPr>
              <w:spacing w:before="60" w:after="60"/>
              <w:ind w:left="313" w:hanging="284"/>
              <w:rPr>
                <w:i/>
                <w:color w:val="000000"/>
                <w:lang w:val="en-GB"/>
              </w:rPr>
            </w:pPr>
            <w:r w:rsidRPr="00502A71">
              <w:rPr>
                <w:color w:val="000000"/>
                <w:lang w:val="en-GB"/>
              </w:rPr>
              <w:t xml:space="preserve">Job title of responsible person </w:t>
            </w:r>
            <w:r w:rsidRPr="00572C86">
              <w:rPr>
                <w:i/>
                <w:color w:val="000000"/>
                <w:lang w:val="en-GB"/>
              </w:rPr>
              <w:t>(e.g. Clinical Director/Chief Pharmacist)</w:t>
            </w:r>
          </w:p>
          <w:p w14:paraId="40F18B82" w14:textId="55F9ACA6" w:rsidR="00DF481D" w:rsidRPr="00502A71" w:rsidRDefault="003A6827" w:rsidP="003A6827">
            <w:pPr>
              <w:pStyle w:val="HPRAMainBodyText"/>
              <w:spacing w:before="60" w:after="60"/>
              <w:ind w:left="313" w:hanging="284"/>
              <w:rPr>
                <w:color w:val="000000"/>
                <w:lang w:val="en-GB"/>
              </w:rPr>
            </w:pPr>
            <w:r>
              <w:rPr>
                <w:color w:val="000000"/>
                <w:lang w:val="en-GB"/>
              </w:rPr>
              <w:tab/>
            </w:r>
            <w:r w:rsidR="00DF481D" w:rsidRPr="00502A71">
              <w:rPr>
                <w:color w:val="000000"/>
                <w:lang w:val="en-GB"/>
              </w:rPr>
              <w:fldChar w:fldCharType="begin">
                <w:ffData>
                  <w:name w:val="Text1"/>
                  <w:enabled/>
                  <w:calcOnExit w:val="0"/>
                  <w:textInput/>
                </w:ffData>
              </w:fldChar>
            </w:r>
            <w:r w:rsidR="00DF481D" w:rsidRPr="00502A71">
              <w:rPr>
                <w:color w:val="000000"/>
                <w:lang w:val="en-GB"/>
              </w:rPr>
              <w:instrText xml:space="preserve"> FORMTEXT </w:instrText>
            </w:r>
            <w:r w:rsidR="00DF481D" w:rsidRPr="00502A71">
              <w:rPr>
                <w:color w:val="000000"/>
                <w:lang w:val="en-GB"/>
              </w:rPr>
            </w:r>
            <w:r w:rsidR="00DF481D" w:rsidRPr="00502A71">
              <w:rPr>
                <w:color w:val="000000"/>
                <w:lang w:val="en-GB"/>
              </w:rPr>
              <w:fldChar w:fldCharType="separate"/>
            </w:r>
            <w:r w:rsidR="00DF481D" w:rsidRPr="00502A71">
              <w:rPr>
                <w:color w:val="000000"/>
                <w:lang w:val="en-GB"/>
              </w:rPr>
              <w:t> </w:t>
            </w:r>
            <w:r w:rsidR="00DF481D" w:rsidRPr="00502A71">
              <w:rPr>
                <w:color w:val="000000"/>
                <w:lang w:val="en-GB"/>
              </w:rPr>
              <w:t> </w:t>
            </w:r>
            <w:r w:rsidR="00DF481D" w:rsidRPr="00502A71">
              <w:rPr>
                <w:color w:val="000000"/>
                <w:lang w:val="en-GB"/>
              </w:rPr>
              <w:t> </w:t>
            </w:r>
            <w:r w:rsidR="00DF481D" w:rsidRPr="00502A71">
              <w:rPr>
                <w:color w:val="000000"/>
                <w:lang w:val="en-GB"/>
              </w:rPr>
              <w:t> </w:t>
            </w:r>
            <w:r w:rsidR="00DF481D" w:rsidRPr="00502A71">
              <w:rPr>
                <w:color w:val="000000"/>
                <w:lang w:val="en-GB"/>
              </w:rPr>
              <w:t> </w:t>
            </w:r>
            <w:r w:rsidR="00DF481D" w:rsidRPr="00502A71">
              <w:rPr>
                <w:color w:val="000000"/>
                <w:lang w:val="en-GB"/>
              </w:rPr>
              <w:fldChar w:fldCharType="end"/>
            </w:r>
            <w:r w:rsidR="00DF481D" w:rsidRPr="00502A71">
              <w:rPr>
                <w:color w:val="000000"/>
                <w:lang w:val="en-GB"/>
              </w:rPr>
              <w:t xml:space="preserve"> </w:t>
            </w:r>
            <w:r w:rsidR="00DF481D" w:rsidRPr="00502A71">
              <w:rPr>
                <w:color w:val="000000"/>
                <w:lang w:val="en-GB"/>
              </w:rPr>
              <w:tab/>
              <w:t xml:space="preserve">            </w:t>
            </w:r>
          </w:p>
          <w:p w14:paraId="0D81D68B" w14:textId="33D5CDF9" w:rsidR="00DF481D" w:rsidRPr="00572C86" w:rsidRDefault="00DF481D" w:rsidP="003A6827">
            <w:pPr>
              <w:pStyle w:val="HPRAMainBodyText"/>
              <w:numPr>
                <w:ilvl w:val="0"/>
                <w:numId w:val="33"/>
              </w:numPr>
              <w:spacing w:before="60" w:after="60"/>
              <w:ind w:left="313" w:hanging="284"/>
              <w:rPr>
                <w:i/>
                <w:color w:val="000000"/>
                <w:lang w:val="en-GB"/>
              </w:rPr>
            </w:pPr>
            <w:r w:rsidRPr="00502A71">
              <w:rPr>
                <w:color w:val="000000"/>
                <w:lang w:val="en-GB"/>
              </w:rPr>
              <w:t>Job title of princip</w:t>
            </w:r>
            <w:r w:rsidR="00856CD7">
              <w:rPr>
                <w:color w:val="000000"/>
                <w:lang w:val="en-GB"/>
              </w:rPr>
              <w:t>al</w:t>
            </w:r>
            <w:r w:rsidRPr="00502A71">
              <w:rPr>
                <w:color w:val="000000"/>
                <w:lang w:val="en-GB"/>
              </w:rPr>
              <w:t xml:space="preserve"> prescriber </w:t>
            </w:r>
            <w:r w:rsidRPr="00572C86">
              <w:rPr>
                <w:i/>
                <w:color w:val="000000"/>
                <w:lang w:val="en-GB"/>
              </w:rPr>
              <w:t>(e.g. Clinical Director, Chief Medical Officer or equivalent)</w:t>
            </w:r>
          </w:p>
          <w:p w14:paraId="49103D94" w14:textId="77777777" w:rsidR="00DF481D" w:rsidRPr="00502A71" w:rsidRDefault="00DF481D" w:rsidP="003A6827">
            <w:pPr>
              <w:pStyle w:val="HPRAMainBodyText"/>
              <w:spacing w:before="60" w:after="60"/>
              <w:ind w:left="313" w:hanging="284"/>
              <w:rPr>
                <w:color w:val="000000"/>
                <w:lang w:val="en-GB"/>
              </w:rPr>
            </w:pPr>
            <w:r>
              <w:rPr>
                <w:color w:val="000000"/>
                <w:lang w:val="en-GB"/>
              </w:rPr>
              <w:tab/>
            </w: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r w:rsidRPr="00502A71">
              <w:rPr>
                <w:color w:val="000000"/>
                <w:lang w:val="en-GB"/>
              </w:rPr>
              <w:tab/>
            </w:r>
            <w:r w:rsidRPr="00502A71">
              <w:rPr>
                <w:color w:val="000000"/>
                <w:lang w:val="en-GB"/>
              </w:rPr>
              <w:tab/>
              <w:t xml:space="preserve"> </w:t>
            </w:r>
          </w:p>
          <w:p w14:paraId="0F17419E" w14:textId="77777777" w:rsidR="00DF481D" w:rsidRPr="00502A71" w:rsidRDefault="00DF481D" w:rsidP="00BA6CFF">
            <w:pPr>
              <w:pStyle w:val="HPRAMainBodyText"/>
              <w:spacing w:before="60" w:after="60"/>
              <w:rPr>
                <w:i/>
                <w:color w:val="000000"/>
                <w:lang w:val="en-GB"/>
              </w:rPr>
            </w:pPr>
            <w:r w:rsidRPr="00502A71">
              <w:rPr>
                <w:color w:val="000000"/>
                <w:lang w:val="en-GB"/>
              </w:rPr>
              <w:tab/>
            </w:r>
            <w:r w:rsidRPr="00502A71">
              <w:rPr>
                <w:i/>
                <w:color w:val="000000"/>
                <w:lang w:val="en-GB"/>
              </w:rPr>
              <w:tab/>
            </w:r>
          </w:p>
          <w:p w14:paraId="0A3CFEA1" w14:textId="1908CA95" w:rsidR="00DF481D" w:rsidRPr="00391D8A" w:rsidRDefault="00DF481D" w:rsidP="00BA6CFF">
            <w:pPr>
              <w:pStyle w:val="HPRAMainBodyText"/>
              <w:spacing w:before="60" w:after="60"/>
              <w:rPr>
                <w:lang w:val="en-GB"/>
              </w:rPr>
            </w:pPr>
            <w:r w:rsidRPr="00502A71">
              <w:rPr>
                <w:color w:val="000000"/>
                <w:lang w:val="en-GB"/>
              </w:rPr>
              <w:t xml:space="preserve">Note: </w:t>
            </w:r>
            <w:r>
              <w:rPr>
                <w:color w:val="000000"/>
                <w:lang w:val="en-GB"/>
              </w:rPr>
              <w:t xml:space="preserve">the </w:t>
            </w:r>
            <w:r w:rsidRPr="00502A71">
              <w:rPr>
                <w:color w:val="000000"/>
                <w:lang w:val="en-GB"/>
              </w:rPr>
              <w:t xml:space="preserve">role of </w:t>
            </w:r>
            <w:r>
              <w:rPr>
                <w:color w:val="000000"/>
                <w:lang w:val="en-GB"/>
              </w:rPr>
              <w:t xml:space="preserve">the </w:t>
            </w:r>
            <w:r w:rsidRPr="00502A71">
              <w:rPr>
                <w:color w:val="000000"/>
                <w:lang w:val="en-GB"/>
              </w:rPr>
              <w:t xml:space="preserve">responsible person is to ensure conditions of </w:t>
            </w:r>
            <w:r>
              <w:rPr>
                <w:color w:val="000000"/>
                <w:lang w:val="en-GB"/>
              </w:rPr>
              <w:t xml:space="preserve">the </w:t>
            </w:r>
            <w:r w:rsidRPr="00502A71">
              <w:rPr>
                <w:color w:val="000000"/>
                <w:lang w:val="en-GB"/>
              </w:rPr>
              <w:t xml:space="preserve">licence are complied with; </w:t>
            </w:r>
            <w:r>
              <w:rPr>
                <w:color w:val="000000"/>
                <w:lang w:val="en-GB"/>
              </w:rPr>
              <w:t xml:space="preserve">the </w:t>
            </w:r>
            <w:r w:rsidRPr="00502A71">
              <w:rPr>
                <w:color w:val="000000"/>
                <w:lang w:val="en-GB"/>
              </w:rPr>
              <w:t>princip</w:t>
            </w:r>
            <w:r w:rsidR="00856CD7">
              <w:rPr>
                <w:color w:val="000000"/>
                <w:lang w:val="en-GB"/>
              </w:rPr>
              <w:t>al</w:t>
            </w:r>
            <w:r w:rsidRPr="00502A71">
              <w:rPr>
                <w:color w:val="000000"/>
                <w:lang w:val="en-GB"/>
              </w:rPr>
              <w:t xml:space="preserve"> prescriber has overall responsibility for prescribing practices in facility. </w:t>
            </w:r>
          </w:p>
        </w:tc>
      </w:tr>
      <w:tr w:rsidR="00DF481D" w:rsidRPr="00391D8A" w14:paraId="4388EC7D" w14:textId="77777777" w:rsidTr="00BA6CFF">
        <w:tc>
          <w:tcPr>
            <w:tcW w:w="5000" w:type="pct"/>
            <w:gridSpan w:val="2"/>
          </w:tcPr>
          <w:p w14:paraId="000664A9" w14:textId="77777777" w:rsidR="00DF481D" w:rsidRDefault="00DF481D" w:rsidP="00BA6CFF">
            <w:pPr>
              <w:pStyle w:val="HPRAMainBodyText"/>
              <w:spacing w:before="120" w:after="120"/>
              <w:rPr>
                <w:lang w:val="en-GB"/>
              </w:rPr>
            </w:pPr>
            <w:r>
              <w:rPr>
                <w:lang w:val="en-GB"/>
              </w:rPr>
              <w:t>For renewal licences p</w:t>
            </w:r>
            <w:r w:rsidRPr="00F551E3">
              <w:rPr>
                <w:lang w:val="en-GB"/>
              </w:rPr>
              <w:t xml:space="preserve">lease advise if you are adding/removing any drugs </w:t>
            </w:r>
            <w:r>
              <w:rPr>
                <w:lang w:val="en-GB"/>
              </w:rPr>
              <w:t>on the</w:t>
            </w:r>
            <w:r w:rsidRPr="00F551E3">
              <w:rPr>
                <w:lang w:val="en-GB"/>
              </w:rPr>
              <w:t xml:space="preserve"> licence.</w:t>
            </w:r>
          </w:p>
          <w:p w14:paraId="10505302" w14:textId="77777777" w:rsidR="00DF481D" w:rsidRPr="00502A71" w:rsidRDefault="00DF481D" w:rsidP="00BA6CFF">
            <w:pPr>
              <w:pStyle w:val="HPRAMainBodyText"/>
              <w:spacing w:before="120" w:after="12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p w14:paraId="748D1C43" w14:textId="77777777" w:rsidR="00DF481D" w:rsidRDefault="00DF481D" w:rsidP="00BA6CFF">
            <w:pPr>
              <w:ind w:left="720"/>
              <w:rPr>
                <w:rFonts w:cs="Segoe UI"/>
                <w:sz w:val="20"/>
                <w:szCs w:val="20"/>
                <w:lang w:val="en-GB"/>
              </w:rPr>
            </w:pPr>
          </w:p>
          <w:p w14:paraId="64822819" w14:textId="77777777" w:rsidR="00DF481D" w:rsidRDefault="00DF481D" w:rsidP="00BA6CFF">
            <w:pPr>
              <w:pStyle w:val="HPRAMainBodyText"/>
              <w:spacing w:after="120"/>
              <w:rPr>
                <w:lang w:val="en-GB"/>
              </w:rPr>
            </w:pPr>
            <w:r>
              <w:rPr>
                <w:lang w:val="en-GB"/>
              </w:rPr>
              <w:t>If removing drugs from the licence please confirm that these are no longer held on the premises.</w:t>
            </w:r>
          </w:p>
          <w:p w14:paraId="70493526" w14:textId="77777777" w:rsidR="00DF481D" w:rsidRPr="00502A71" w:rsidRDefault="00DF481D" w:rsidP="00BA6CFF">
            <w:pPr>
              <w:pStyle w:val="HPRAMainBodyText"/>
              <w:spacing w:before="60" w:after="60"/>
              <w:rPr>
                <w:color w:val="000000"/>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bl>
    <w:p w14:paraId="76E550A6" w14:textId="77777777" w:rsidR="00DF481D" w:rsidRDefault="00DF481D" w:rsidP="00DF48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F481D" w:rsidRPr="00391D8A" w14:paraId="63532F99" w14:textId="77777777" w:rsidTr="00BA6CFF">
        <w:tc>
          <w:tcPr>
            <w:tcW w:w="5000" w:type="pct"/>
          </w:tcPr>
          <w:p w14:paraId="5653D6F5" w14:textId="6A49F69D" w:rsidR="00DF481D" w:rsidRPr="00A752B7" w:rsidRDefault="00DF481D" w:rsidP="00BA6CFF">
            <w:pPr>
              <w:pStyle w:val="HPRAMainBodyText"/>
              <w:spacing w:before="120"/>
            </w:pPr>
            <w:r w:rsidRPr="00A752B7">
              <w:t xml:space="preserve">For </w:t>
            </w:r>
            <w:r>
              <w:t>activities</w:t>
            </w:r>
            <w:r w:rsidRPr="00A752B7">
              <w:t xml:space="preserve"> in respect of </w:t>
            </w:r>
            <w:r w:rsidR="000403C6">
              <w:t xml:space="preserve">controlled </w:t>
            </w:r>
            <w:r w:rsidRPr="00A752B7">
              <w:t xml:space="preserve">drugs </w:t>
            </w:r>
            <w:r w:rsidR="000403C6">
              <w:t>described</w:t>
            </w:r>
            <w:r w:rsidR="000403C6" w:rsidRPr="00A752B7">
              <w:t xml:space="preserve"> </w:t>
            </w:r>
            <w:r w:rsidRPr="00A752B7">
              <w:t>in Schedule</w:t>
            </w:r>
            <w:r>
              <w:t>s</w:t>
            </w:r>
            <w:r w:rsidRPr="00A752B7">
              <w:t xml:space="preserve"> 1</w:t>
            </w:r>
            <w:r w:rsidR="000403C6">
              <w:t xml:space="preserve"> to</w:t>
            </w:r>
            <w:r w:rsidRPr="00A752B7">
              <w:t xml:space="preserve"> 5</w:t>
            </w:r>
            <w:r w:rsidR="000403C6">
              <w:t xml:space="preserve"> of the Regulations,</w:t>
            </w:r>
            <w:r w:rsidRPr="00A752B7">
              <w:t xml:space="preserve"> </w:t>
            </w:r>
            <w:r w:rsidRPr="001F4616">
              <w:t>p</w:t>
            </w:r>
            <w:r w:rsidRPr="00A752B7">
              <w:t xml:space="preserve">lease indicate by </w:t>
            </w:r>
            <w:r>
              <w:t>marking in the tables below</w:t>
            </w:r>
            <w:r w:rsidRPr="00A752B7">
              <w:t xml:space="preserve"> the drugs</w:t>
            </w:r>
            <w:r>
              <w:t xml:space="preserve"> and activity type</w:t>
            </w:r>
            <w:r w:rsidRPr="00A752B7">
              <w:t xml:space="preserve"> for which licences are required.</w:t>
            </w:r>
          </w:p>
          <w:p w14:paraId="696A4925" w14:textId="77777777" w:rsidR="00DF481D" w:rsidRDefault="00DF481D" w:rsidP="00BA6CFF">
            <w:pPr>
              <w:pStyle w:val="HPRAMainBodyText"/>
            </w:pPr>
          </w:p>
          <w:p w14:paraId="2D850FF9" w14:textId="797D24B4" w:rsidR="00DF481D" w:rsidRDefault="00565EFA" w:rsidP="00BA6CFF">
            <w:pPr>
              <w:pStyle w:val="HPRAMainBodyText"/>
              <w:rPr>
                <w:i/>
              </w:rPr>
            </w:pPr>
            <w:r>
              <w:rPr>
                <w:i/>
              </w:rPr>
              <w:lastRenderedPageBreak/>
              <w:t>Note: s</w:t>
            </w:r>
            <w:r w:rsidR="00DF481D" w:rsidRPr="00ED13AA">
              <w:rPr>
                <w:i/>
              </w:rPr>
              <w:t>eparate licences are required for production</w:t>
            </w:r>
            <w:r w:rsidR="000403C6">
              <w:rPr>
                <w:i/>
              </w:rPr>
              <w:t>,</w:t>
            </w:r>
            <w:r w:rsidR="00B445DF">
              <w:rPr>
                <w:i/>
              </w:rPr>
              <w:t xml:space="preserve"> </w:t>
            </w:r>
            <w:r w:rsidR="00DF481D">
              <w:rPr>
                <w:i/>
              </w:rPr>
              <w:t>f</w:t>
            </w:r>
            <w:r w:rsidR="00DF481D" w:rsidRPr="00ED13AA">
              <w:rPr>
                <w:i/>
              </w:rPr>
              <w:t>or supply and for possessi</w:t>
            </w:r>
            <w:r w:rsidR="00DF481D">
              <w:rPr>
                <w:i/>
              </w:rPr>
              <w:t>on under specific circumstances;</w:t>
            </w:r>
            <w:r w:rsidR="00DF481D" w:rsidRPr="00ED13AA">
              <w:rPr>
                <w:i/>
              </w:rPr>
              <w:t xml:space="preserve"> therefore please indicate all activities for which a licence is required.</w:t>
            </w:r>
          </w:p>
          <w:p w14:paraId="387F6593" w14:textId="77777777" w:rsidR="00CF3977" w:rsidRPr="00ED13AA" w:rsidRDefault="00CF3977" w:rsidP="00BA6CFF">
            <w:pPr>
              <w:pStyle w:val="HPRAMainBodyText"/>
            </w:pPr>
          </w:p>
          <w:p w14:paraId="64C27CC6" w14:textId="77777777" w:rsidR="00DF481D" w:rsidRDefault="00DF481D" w:rsidP="00BA6CFF">
            <w:pPr>
              <w:pStyle w:val="HPRAMainBodyText"/>
            </w:pPr>
          </w:p>
          <w:p w14:paraId="1439B669" w14:textId="70533871" w:rsidR="00DF481D" w:rsidRPr="00A752B7" w:rsidRDefault="00DF481D" w:rsidP="00BA6CFF">
            <w:pPr>
              <w:pStyle w:val="HPRAMainBodyText"/>
            </w:pPr>
            <w:r>
              <w:t xml:space="preserve">For </w:t>
            </w:r>
            <w:r w:rsidRPr="00A752B7">
              <w:rPr>
                <w:b/>
                <w:u w:val="single"/>
              </w:rPr>
              <w:t>all</w:t>
            </w:r>
            <w:r w:rsidR="00565EFA">
              <w:rPr>
                <w:b/>
              </w:rPr>
              <w:t xml:space="preserve"> p</w:t>
            </w:r>
            <w:r w:rsidRPr="00A752B7">
              <w:rPr>
                <w:b/>
              </w:rPr>
              <w:t>ossession</w:t>
            </w:r>
            <w:r>
              <w:t xml:space="preserve"> licences (</w:t>
            </w:r>
            <w:r w:rsidRPr="005849E5">
              <w:rPr>
                <w:color w:val="000000"/>
                <w:lang w:val="en-GB"/>
              </w:rPr>
              <w:t>except private hospitals, clinics</w:t>
            </w:r>
            <w:r>
              <w:rPr>
                <w:color w:val="000000"/>
                <w:lang w:val="en-GB"/>
              </w:rPr>
              <w:t xml:space="preserve"> or</w:t>
            </w:r>
            <w:r w:rsidRPr="005849E5">
              <w:rPr>
                <w:color w:val="000000"/>
                <w:lang w:val="en-GB"/>
              </w:rPr>
              <w:t xml:space="preserve"> tissue establishments</w:t>
            </w:r>
            <w:r>
              <w:rPr>
                <w:color w:val="000000"/>
                <w:lang w:val="en-GB"/>
              </w:rPr>
              <w:t xml:space="preserve">) please indicate in the tables below the </w:t>
            </w:r>
            <w:r w:rsidR="0008139C">
              <w:rPr>
                <w:color w:val="000000"/>
                <w:lang w:val="en-GB"/>
              </w:rPr>
              <w:t xml:space="preserve">approximate </w:t>
            </w:r>
            <w:r>
              <w:rPr>
                <w:color w:val="000000"/>
                <w:lang w:val="en-GB"/>
              </w:rPr>
              <w:t>quantity of each controlled drug to be held at the licenced premises on an annual basis.</w:t>
            </w:r>
          </w:p>
          <w:p w14:paraId="0517A500" w14:textId="77777777" w:rsidR="00DF481D" w:rsidRPr="00572C86" w:rsidRDefault="00DF481D" w:rsidP="00BA6CFF">
            <w:pPr>
              <w:pStyle w:val="HPRAMainBodyText"/>
              <w:rPr>
                <w:color w:val="000000"/>
                <w:sz w:val="16"/>
                <w:szCs w:val="16"/>
                <w:lang w:val="en-GB"/>
              </w:rPr>
            </w:pPr>
          </w:p>
          <w:p w14:paraId="7721B615" w14:textId="77777777" w:rsidR="00DF481D" w:rsidRDefault="00DF481D" w:rsidP="00BA6CFF">
            <w:pPr>
              <w:pStyle w:val="HPRAMainBodyText"/>
              <w:spacing w:before="120" w:after="120"/>
              <w:rPr>
                <w:lang w:val="en-GB"/>
              </w:rPr>
            </w:pPr>
            <w:r w:rsidRPr="00A752B7">
              <w:rPr>
                <w:i/>
                <w:color w:val="000000"/>
                <w:lang w:val="en-GB"/>
              </w:rPr>
              <w:t>Note</w:t>
            </w:r>
            <w:r>
              <w:rPr>
                <w:color w:val="000000"/>
                <w:lang w:val="en-GB"/>
              </w:rPr>
              <w:t xml:space="preserve">: For advanced paramedics/paramedics please state both the maximum quantity to be in their possession and the maximum quantity to be held at the premises.  </w:t>
            </w:r>
          </w:p>
        </w:tc>
      </w:tr>
    </w:tbl>
    <w:p w14:paraId="0955F70C" w14:textId="77777777" w:rsidR="00DF481D" w:rsidRDefault="00DF481D" w:rsidP="00DF481D">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334"/>
        <w:gridCol w:w="1531"/>
        <w:gridCol w:w="1091"/>
        <w:gridCol w:w="1111"/>
        <w:gridCol w:w="1619"/>
      </w:tblGrid>
      <w:tr w:rsidR="00DF481D" w:rsidRPr="00391D8A" w14:paraId="2C24C9E8" w14:textId="77777777" w:rsidTr="00BA6CFF">
        <w:trPr>
          <w:tblHeader/>
        </w:trPr>
        <w:tc>
          <w:tcPr>
            <w:tcW w:w="5000" w:type="pct"/>
            <w:gridSpan w:val="6"/>
          </w:tcPr>
          <w:p w14:paraId="41F34181" w14:textId="701C3C18" w:rsidR="00DF481D" w:rsidRPr="00785F91" w:rsidRDefault="00DF481D" w:rsidP="00BA6CFF">
            <w:pPr>
              <w:pStyle w:val="HPRAAlphabetBulletedList0"/>
              <w:numPr>
                <w:ilvl w:val="0"/>
                <w:numId w:val="0"/>
              </w:numPr>
              <w:spacing w:before="60" w:after="60"/>
              <w:ind w:left="709" w:hanging="709"/>
              <w:rPr>
                <w:rFonts w:eastAsiaTheme="minorHAnsi"/>
                <w:b/>
                <w:bCs/>
                <w:caps/>
                <w:color w:val="0057B8" w:themeColor="accent3"/>
                <w:szCs w:val="24"/>
                <w:lang w:val="en-GB"/>
              </w:rPr>
            </w:pPr>
            <w:r w:rsidRPr="00785F91">
              <w:rPr>
                <w:rFonts w:eastAsiaTheme="minorHAnsi"/>
                <w:b/>
                <w:bCs/>
                <w:caps/>
                <w:color w:val="0057B8" w:themeColor="accent3"/>
                <w:szCs w:val="24"/>
                <w:lang w:val="en-GB"/>
              </w:rPr>
              <w:t>Part A</w:t>
            </w:r>
            <w:r>
              <w:rPr>
                <w:rFonts w:eastAsiaTheme="minorHAnsi"/>
                <w:b/>
                <w:bCs/>
                <w:caps/>
                <w:color w:val="0057B8" w:themeColor="accent3"/>
                <w:szCs w:val="24"/>
                <w:lang w:val="en-GB"/>
              </w:rPr>
              <w:tab/>
            </w:r>
            <w:r>
              <w:rPr>
                <w:rFonts w:eastAsiaTheme="minorHAnsi"/>
                <w:b/>
                <w:bCs/>
                <w:caps/>
                <w:color w:val="0057B8" w:themeColor="accent3"/>
                <w:szCs w:val="24"/>
                <w:lang w:val="en-GB"/>
              </w:rPr>
              <w:tab/>
            </w:r>
            <w:r w:rsidR="00CC1618">
              <w:rPr>
                <w:rFonts w:eastAsiaTheme="minorHAnsi"/>
                <w:b/>
                <w:bCs/>
                <w:caps/>
                <w:color w:val="0057B8" w:themeColor="accent3"/>
                <w:szCs w:val="24"/>
                <w:lang w:val="en-GB"/>
              </w:rPr>
              <w:t xml:space="preserve">: </w:t>
            </w:r>
            <w:r w:rsidRPr="00785F91">
              <w:rPr>
                <w:rFonts w:eastAsiaTheme="minorHAnsi"/>
                <w:b/>
                <w:bCs/>
                <w:caps/>
                <w:color w:val="0057B8" w:themeColor="accent3"/>
                <w:szCs w:val="24"/>
                <w:lang w:val="en-GB"/>
              </w:rPr>
              <w:t>Schedule 1 and 2 drugs</w:t>
            </w:r>
          </w:p>
        </w:tc>
      </w:tr>
      <w:tr w:rsidR="00DF481D" w:rsidRPr="00391D8A" w14:paraId="669FA2E8" w14:textId="77777777" w:rsidTr="003A6827">
        <w:trPr>
          <w:tblHeader/>
        </w:trPr>
        <w:tc>
          <w:tcPr>
            <w:tcW w:w="1065" w:type="pct"/>
          </w:tcPr>
          <w:p w14:paraId="1A628D2B" w14:textId="77777777" w:rsidR="00DF481D" w:rsidRPr="00391D8A" w:rsidRDefault="00DF481D" w:rsidP="00BA6CFF">
            <w:pPr>
              <w:pStyle w:val="HPRAMainBodyText"/>
              <w:spacing w:before="60" w:after="60"/>
              <w:rPr>
                <w:b/>
                <w:lang w:val="en-GB"/>
              </w:rPr>
            </w:pPr>
            <w:r w:rsidRPr="00391D8A">
              <w:rPr>
                <w:b/>
                <w:lang w:val="en-GB"/>
              </w:rPr>
              <w:t>Drugs</w:t>
            </w:r>
          </w:p>
        </w:tc>
        <w:tc>
          <w:tcPr>
            <w:tcW w:w="785" w:type="pct"/>
          </w:tcPr>
          <w:p w14:paraId="51CE73D3" w14:textId="77777777" w:rsidR="00DF481D" w:rsidRPr="00391D8A" w:rsidRDefault="00DF481D" w:rsidP="00BA6CFF">
            <w:pPr>
              <w:pStyle w:val="HPRAMainBodyText"/>
              <w:spacing w:before="60" w:after="60"/>
              <w:rPr>
                <w:b/>
                <w:lang w:val="en-GB"/>
              </w:rPr>
            </w:pPr>
            <w:r w:rsidRPr="00391D8A">
              <w:rPr>
                <w:b/>
                <w:lang w:val="en-GB"/>
              </w:rPr>
              <w:t>To produce base drug (including salts)</w:t>
            </w:r>
          </w:p>
        </w:tc>
        <w:tc>
          <w:tcPr>
            <w:tcW w:w="901" w:type="pct"/>
          </w:tcPr>
          <w:p w14:paraId="783E513F" w14:textId="77777777" w:rsidR="00DF481D" w:rsidRPr="00391D8A" w:rsidRDefault="00DF481D" w:rsidP="00BA6CFF">
            <w:pPr>
              <w:pStyle w:val="HPRAMainBodyText"/>
              <w:spacing w:before="60" w:after="60"/>
              <w:rPr>
                <w:b/>
                <w:lang w:val="en-GB"/>
              </w:rPr>
            </w:pPr>
            <w:r w:rsidRPr="00391D8A">
              <w:rPr>
                <w:b/>
                <w:lang w:val="en-GB"/>
              </w:rPr>
              <w:t>To produce preparations</w:t>
            </w:r>
          </w:p>
        </w:tc>
        <w:tc>
          <w:tcPr>
            <w:tcW w:w="642" w:type="pct"/>
          </w:tcPr>
          <w:p w14:paraId="09BFD7CC" w14:textId="50F60606" w:rsidR="00DF481D" w:rsidRPr="00391D8A" w:rsidRDefault="00DF481D" w:rsidP="0008139C">
            <w:pPr>
              <w:pStyle w:val="HPRAMainBodyText"/>
              <w:spacing w:before="60" w:after="60"/>
              <w:rPr>
                <w:b/>
                <w:lang w:val="en-GB"/>
              </w:rPr>
            </w:pPr>
            <w:r w:rsidRPr="00391D8A">
              <w:rPr>
                <w:b/>
                <w:lang w:val="en-GB"/>
              </w:rPr>
              <w:t xml:space="preserve">To supply </w:t>
            </w:r>
          </w:p>
        </w:tc>
        <w:tc>
          <w:tcPr>
            <w:tcW w:w="654" w:type="pct"/>
          </w:tcPr>
          <w:p w14:paraId="1FC674F8" w14:textId="77777777" w:rsidR="00DF481D" w:rsidRPr="00391D8A" w:rsidRDefault="00DF481D" w:rsidP="00BA6CFF">
            <w:pPr>
              <w:pStyle w:val="HPRAMainBodyText"/>
              <w:spacing w:before="60" w:after="60"/>
              <w:rPr>
                <w:b/>
                <w:lang w:val="en-GB"/>
              </w:rPr>
            </w:pPr>
            <w:r w:rsidRPr="00391D8A">
              <w:rPr>
                <w:b/>
                <w:lang w:val="en-GB"/>
              </w:rPr>
              <w:t>To possess</w:t>
            </w:r>
          </w:p>
        </w:tc>
        <w:tc>
          <w:tcPr>
            <w:tcW w:w="953" w:type="pct"/>
          </w:tcPr>
          <w:p w14:paraId="1B8208FD" w14:textId="77777777" w:rsidR="00DF481D" w:rsidRPr="00391D8A" w:rsidRDefault="00DF481D" w:rsidP="00BA6CFF">
            <w:pPr>
              <w:pStyle w:val="HPRAMainBodyText"/>
              <w:spacing w:before="60" w:after="60"/>
              <w:rPr>
                <w:b/>
                <w:lang w:val="en-GB"/>
              </w:rPr>
            </w:pPr>
            <w:r>
              <w:rPr>
                <w:b/>
                <w:lang w:val="en-GB"/>
              </w:rPr>
              <w:t xml:space="preserve">Quantity Held (grams/mls) </w:t>
            </w:r>
            <w:r w:rsidRPr="00F7461B">
              <w:rPr>
                <w:b/>
                <w:i/>
                <w:lang w:val="en-GB"/>
              </w:rPr>
              <w:t xml:space="preserve">(possession licences </w:t>
            </w:r>
            <w:r w:rsidRPr="00F7461B">
              <w:rPr>
                <w:b/>
                <w:i/>
                <w:u w:val="single"/>
                <w:lang w:val="en-GB"/>
              </w:rPr>
              <w:t>only</w:t>
            </w:r>
            <w:r w:rsidRPr="00F7461B">
              <w:rPr>
                <w:b/>
                <w:i/>
                <w:lang w:val="en-GB"/>
              </w:rPr>
              <w:t>)</w:t>
            </w:r>
          </w:p>
        </w:tc>
      </w:tr>
      <w:tr w:rsidR="00DF481D" w:rsidRPr="00391D8A" w14:paraId="6C4DDC2E" w14:textId="77777777" w:rsidTr="003A6827">
        <w:tc>
          <w:tcPr>
            <w:tcW w:w="1065" w:type="pct"/>
          </w:tcPr>
          <w:p w14:paraId="153985AF" w14:textId="77777777" w:rsidR="00DF481D" w:rsidRPr="001855E4" w:rsidRDefault="00DF481D" w:rsidP="00BA6CFF">
            <w:pPr>
              <w:pStyle w:val="HPRAMainBodyText"/>
              <w:spacing w:before="60" w:after="60"/>
              <w:rPr>
                <w:lang w:val="en-GB"/>
              </w:rPr>
            </w:pPr>
            <w:r w:rsidRPr="00391D8A">
              <w:rPr>
                <w:b/>
                <w:lang w:val="en-GB"/>
              </w:rPr>
              <w:t>Schedule 1*</w:t>
            </w:r>
          </w:p>
          <w:p w14:paraId="5ACA5786" w14:textId="77777777" w:rsidR="00DF481D" w:rsidRPr="00391D8A" w:rsidRDefault="00DF481D" w:rsidP="00BA6CFF">
            <w:pPr>
              <w:pStyle w:val="HPRAMainBodyText"/>
              <w:spacing w:before="60" w:after="60"/>
              <w:rPr>
                <w:b/>
                <w:lang w:val="en-GB"/>
              </w:rPr>
            </w:pPr>
            <w:r w:rsidRPr="00391D8A">
              <w:rPr>
                <w:i/>
                <w:lang w:val="en-GB"/>
              </w:rPr>
              <w:t>Please specify below:</w:t>
            </w:r>
          </w:p>
        </w:tc>
        <w:tc>
          <w:tcPr>
            <w:tcW w:w="785" w:type="pct"/>
          </w:tcPr>
          <w:p w14:paraId="1F8C9E6D" w14:textId="77777777" w:rsidR="00DF481D" w:rsidRPr="00391D8A" w:rsidRDefault="00DF481D" w:rsidP="00BA6CFF">
            <w:pPr>
              <w:pStyle w:val="HPRAMainBodyText"/>
              <w:spacing w:before="60" w:after="60"/>
              <w:rPr>
                <w:lang w:val="en-GB"/>
              </w:rPr>
            </w:pPr>
          </w:p>
        </w:tc>
        <w:tc>
          <w:tcPr>
            <w:tcW w:w="901" w:type="pct"/>
          </w:tcPr>
          <w:p w14:paraId="70A680E7" w14:textId="77777777" w:rsidR="00DF481D" w:rsidRPr="00391D8A" w:rsidRDefault="00DF481D" w:rsidP="00BA6CFF">
            <w:pPr>
              <w:pStyle w:val="HPRAMainBodyText"/>
              <w:spacing w:before="60" w:after="60"/>
              <w:rPr>
                <w:lang w:val="en-GB"/>
              </w:rPr>
            </w:pPr>
          </w:p>
        </w:tc>
        <w:tc>
          <w:tcPr>
            <w:tcW w:w="642" w:type="pct"/>
          </w:tcPr>
          <w:p w14:paraId="3EAC1ECC" w14:textId="77777777" w:rsidR="00DF481D" w:rsidRPr="00391D8A" w:rsidRDefault="00DF481D" w:rsidP="00BA6CFF">
            <w:pPr>
              <w:pStyle w:val="HPRAMainBodyText"/>
              <w:spacing w:before="60" w:after="60"/>
              <w:rPr>
                <w:lang w:val="en-GB"/>
              </w:rPr>
            </w:pPr>
          </w:p>
        </w:tc>
        <w:tc>
          <w:tcPr>
            <w:tcW w:w="654" w:type="pct"/>
          </w:tcPr>
          <w:p w14:paraId="6C263BC4" w14:textId="77777777" w:rsidR="00DF481D" w:rsidRPr="00391D8A" w:rsidRDefault="00DF481D" w:rsidP="00BA6CFF">
            <w:pPr>
              <w:pStyle w:val="HPRAMainBodyText"/>
              <w:spacing w:before="60" w:after="60"/>
              <w:rPr>
                <w:lang w:val="en-GB"/>
              </w:rPr>
            </w:pPr>
          </w:p>
        </w:tc>
        <w:tc>
          <w:tcPr>
            <w:tcW w:w="953" w:type="pct"/>
          </w:tcPr>
          <w:p w14:paraId="11CFCF3C" w14:textId="77777777" w:rsidR="00DF481D" w:rsidRPr="00391D8A" w:rsidRDefault="00DF481D" w:rsidP="00BA6CFF">
            <w:pPr>
              <w:pStyle w:val="HPRAMainBodyText"/>
              <w:spacing w:before="60" w:after="60"/>
              <w:rPr>
                <w:lang w:val="en-GB"/>
              </w:rPr>
            </w:pPr>
          </w:p>
        </w:tc>
      </w:tr>
      <w:tr w:rsidR="00DF481D" w:rsidRPr="00391D8A" w14:paraId="7FB54FC7" w14:textId="77777777" w:rsidTr="003A6827">
        <w:tc>
          <w:tcPr>
            <w:tcW w:w="1065" w:type="pct"/>
          </w:tcPr>
          <w:p w14:paraId="0204B113"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785" w:type="pct"/>
          </w:tcPr>
          <w:p w14:paraId="0909C9CC"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578F4AD0"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2F35E4C5"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4196349B"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3A6CEC62"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0C2FF611" w14:textId="77777777" w:rsidTr="003A6827">
        <w:tc>
          <w:tcPr>
            <w:tcW w:w="1065" w:type="pct"/>
          </w:tcPr>
          <w:p w14:paraId="69C27FE0"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785" w:type="pct"/>
          </w:tcPr>
          <w:p w14:paraId="65B09482"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423E1ACA"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63968FDF"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221A4BB5"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65D73598"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350967C2" w14:textId="77777777" w:rsidTr="003A6827">
        <w:tc>
          <w:tcPr>
            <w:tcW w:w="1065" w:type="pct"/>
          </w:tcPr>
          <w:p w14:paraId="26FFA898"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785" w:type="pct"/>
          </w:tcPr>
          <w:p w14:paraId="38F38E76"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72AD0407"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72808577"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478D0910"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08A174C5"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4DACCC50" w14:textId="77777777" w:rsidTr="003A6827">
        <w:tc>
          <w:tcPr>
            <w:tcW w:w="1065" w:type="pct"/>
          </w:tcPr>
          <w:p w14:paraId="44DE4E2D"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785" w:type="pct"/>
          </w:tcPr>
          <w:p w14:paraId="1F69DFE1"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3BBE71D0"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1420FF73"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50F48BCF"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50A46468"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5D27F531" w14:textId="77777777" w:rsidTr="003A6827">
        <w:tc>
          <w:tcPr>
            <w:tcW w:w="1065" w:type="pct"/>
          </w:tcPr>
          <w:p w14:paraId="7926ED6E" w14:textId="77777777" w:rsidR="00DF481D" w:rsidRPr="00E4724B" w:rsidRDefault="00DF481D" w:rsidP="00BA6CFF">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785" w:type="pct"/>
          </w:tcPr>
          <w:p w14:paraId="656F8307"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02029D4E"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3959732E"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37A48E3F"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3EF1CBE5"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4B8E7D9B" w14:textId="77777777" w:rsidTr="003A6827">
        <w:tc>
          <w:tcPr>
            <w:tcW w:w="1065" w:type="pct"/>
          </w:tcPr>
          <w:p w14:paraId="60F6534F" w14:textId="77777777" w:rsidR="00DF481D" w:rsidRPr="00391D8A" w:rsidRDefault="00DF481D" w:rsidP="00BA6CFF">
            <w:pPr>
              <w:pStyle w:val="HPRAMainBodyText"/>
              <w:spacing w:before="60" w:after="60"/>
              <w:rPr>
                <w:b/>
                <w:lang w:val="en-GB"/>
              </w:rPr>
            </w:pPr>
            <w:r w:rsidRPr="00391D8A">
              <w:rPr>
                <w:b/>
                <w:lang w:val="en-GB"/>
              </w:rPr>
              <w:t>Schedule 2</w:t>
            </w:r>
          </w:p>
        </w:tc>
        <w:tc>
          <w:tcPr>
            <w:tcW w:w="785" w:type="pct"/>
          </w:tcPr>
          <w:p w14:paraId="64E6D6DD"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06CDBBF9"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1DB0F136"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28226F79"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4C1B3A0A"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0061369E" w14:textId="77777777" w:rsidTr="003A6827">
        <w:tc>
          <w:tcPr>
            <w:tcW w:w="1065" w:type="pct"/>
          </w:tcPr>
          <w:p w14:paraId="34757355" w14:textId="77777777" w:rsidR="00DF481D" w:rsidRPr="00391D8A" w:rsidRDefault="00DF481D" w:rsidP="00BA6CFF">
            <w:pPr>
              <w:pStyle w:val="HPRAMainBodyText"/>
              <w:spacing w:before="60" w:after="60"/>
              <w:rPr>
                <w:lang w:val="en-US"/>
              </w:rPr>
            </w:pPr>
            <w:r w:rsidRPr="00391D8A">
              <w:rPr>
                <w:lang w:val="en-US"/>
              </w:rPr>
              <w:t>Alfentanil</w:t>
            </w:r>
          </w:p>
        </w:tc>
        <w:tc>
          <w:tcPr>
            <w:tcW w:w="785" w:type="pct"/>
          </w:tcPr>
          <w:p w14:paraId="18D65D6C"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72CAAE08"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648352C7"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1D0B8F76"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5F8B5C4F"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3AA6B2D0" w14:textId="77777777" w:rsidTr="003A6827">
        <w:tc>
          <w:tcPr>
            <w:tcW w:w="1065" w:type="pct"/>
          </w:tcPr>
          <w:p w14:paraId="2C78FECD" w14:textId="77777777" w:rsidR="00DF481D" w:rsidRPr="00391D8A" w:rsidRDefault="00DF481D" w:rsidP="00BA6CFF">
            <w:pPr>
              <w:pStyle w:val="HPRAMainBodyText"/>
              <w:spacing w:before="60" w:after="60"/>
              <w:rPr>
                <w:lang w:val="en-US"/>
              </w:rPr>
            </w:pPr>
            <w:r w:rsidRPr="00391D8A">
              <w:rPr>
                <w:lang w:val="en-US"/>
              </w:rPr>
              <w:t>Buprenorphine</w:t>
            </w:r>
          </w:p>
        </w:tc>
        <w:tc>
          <w:tcPr>
            <w:tcW w:w="785" w:type="pct"/>
          </w:tcPr>
          <w:p w14:paraId="38D3C92E"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2FD9AF3F"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4D24CCF1"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17D71737"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31A24E68"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520838F4" w14:textId="77777777" w:rsidTr="003A6827">
        <w:tc>
          <w:tcPr>
            <w:tcW w:w="1065" w:type="pct"/>
          </w:tcPr>
          <w:p w14:paraId="2826B6E5" w14:textId="77777777" w:rsidR="00DF481D" w:rsidRPr="00391D8A" w:rsidRDefault="00DF481D" w:rsidP="00BA6CFF">
            <w:pPr>
              <w:pStyle w:val="HPRAMainBodyText"/>
              <w:spacing w:before="60" w:after="60"/>
              <w:rPr>
                <w:lang w:val="en-US"/>
              </w:rPr>
            </w:pPr>
            <w:r w:rsidRPr="00391D8A">
              <w:rPr>
                <w:lang w:val="en-US"/>
              </w:rPr>
              <w:t>Cocaine</w:t>
            </w:r>
          </w:p>
        </w:tc>
        <w:tc>
          <w:tcPr>
            <w:tcW w:w="785" w:type="pct"/>
          </w:tcPr>
          <w:p w14:paraId="70434728"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600DACCF"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07AB74F8"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57B2F38F"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073687E6"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58AF4BEF" w14:textId="77777777" w:rsidTr="003A6827">
        <w:tc>
          <w:tcPr>
            <w:tcW w:w="1065" w:type="pct"/>
          </w:tcPr>
          <w:p w14:paraId="207DBD89" w14:textId="77777777" w:rsidR="00DF481D" w:rsidRPr="00391D8A" w:rsidRDefault="00DF481D" w:rsidP="00BA6CFF">
            <w:pPr>
              <w:pStyle w:val="HPRAMainBodyText"/>
              <w:spacing w:before="60" w:after="60"/>
              <w:rPr>
                <w:lang w:val="en-US"/>
              </w:rPr>
            </w:pPr>
            <w:r w:rsidRPr="00391D8A">
              <w:rPr>
                <w:lang w:val="en-US"/>
              </w:rPr>
              <w:t>Codeine</w:t>
            </w:r>
          </w:p>
        </w:tc>
        <w:tc>
          <w:tcPr>
            <w:tcW w:w="785" w:type="pct"/>
          </w:tcPr>
          <w:p w14:paraId="12DD02E5"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43C4C1AA"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6E46729E"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1FA80BC4"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0CD81521"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6907FDB4" w14:textId="77777777" w:rsidTr="003A6827">
        <w:tc>
          <w:tcPr>
            <w:tcW w:w="1065" w:type="pct"/>
          </w:tcPr>
          <w:p w14:paraId="5800EB76" w14:textId="77777777" w:rsidR="00DF481D" w:rsidRPr="00391D8A" w:rsidRDefault="00DF481D" w:rsidP="00BA6CFF">
            <w:pPr>
              <w:pStyle w:val="HPRAMainBodyText"/>
              <w:spacing w:before="60" w:after="60"/>
              <w:rPr>
                <w:lang w:val="en-US"/>
              </w:rPr>
            </w:pPr>
            <w:r w:rsidRPr="00391D8A">
              <w:rPr>
                <w:lang w:val="en-US"/>
              </w:rPr>
              <w:t>Dihydrocodeine</w:t>
            </w:r>
          </w:p>
        </w:tc>
        <w:tc>
          <w:tcPr>
            <w:tcW w:w="785" w:type="pct"/>
          </w:tcPr>
          <w:p w14:paraId="3655ED54"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197E72BB"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230420CA"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706AA957"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46EF6524"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3B767E56" w14:textId="77777777" w:rsidTr="003A6827">
        <w:tc>
          <w:tcPr>
            <w:tcW w:w="1065" w:type="pct"/>
          </w:tcPr>
          <w:p w14:paraId="729CC43F" w14:textId="77777777" w:rsidR="00DF481D" w:rsidRPr="00391D8A" w:rsidRDefault="00DF481D" w:rsidP="00BA6CFF">
            <w:pPr>
              <w:pStyle w:val="HPRAMainBodyText"/>
              <w:spacing w:before="60" w:after="60"/>
              <w:rPr>
                <w:lang w:val="en-US"/>
              </w:rPr>
            </w:pPr>
            <w:r w:rsidRPr="00391D8A">
              <w:rPr>
                <w:lang w:val="en-US"/>
              </w:rPr>
              <w:t>Dipipanone</w:t>
            </w:r>
          </w:p>
        </w:tc>
        <w:tc>
          <w:tcPr>
            <w:tcW w:w="785" w:type="pct"/>
          </w:tcPr>
          <w:p w14:paraId="03218746"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384F2893"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4FD46652"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22663D3E"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47484B1D"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1488462F" w14:textId="77777777" w:rsidTr="003A6827">
        <w:tc>
          <w:tcPr>
            <w:tcW w:w="1065" w:type="pct"/>
          </w:tcPr>
          <w:p w14:paraId="4BD98B2C" w14:textId="77777777" w:rsidR="00DF481D" w:rsidRPr="00391D8A" w:rsidRDefault="00DF481D" w:rsidP="00BA6CFF">
            <w:pPr>
              <w:pStyle w:val="HPRAMainBodyText"/>
              <w:spacing w:before="60" w:after="60"/>
              <w:rPr>
                <w:lang w:val="en-US"/>
              </w:rPr>
            </w:pPr>
            <w:r w:rsidRPr="00391D8A">
              <w:rPr>
                <w:lang w:val="en-US"/>
              </w:rPr>
              <w:t>Etorphine</w:t>
            </w:r>
          </w:p>
        </w:tc>
        <w:tc>
          <w:tcPr>
            <w:tcW w:w="785" w:type="pct"/>
          </w:tcPr>
          <w:p w14:paraId="73BD0055"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34C2A58E"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2A5608FC"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41A38191"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38AE5F3C"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7DE081C4" w14:textId="77777777" w:rsidTr="003A6827">
        <w:tc>
          <w:tcPr>
            <w:tcW w:w="1065" w:type="pct"/>
          </w:tcPr>
          <w:p w14:paraId="4AF93431" w14:textId="77777777" w:rsidR="00DF481D" w:rsidRPr="00391D8A" w:rsidRDefault="00DF481D" w:rsidP="00BA6CFF">
            <w:pPr>
              <w:pStyle w:val="HPRAMainBodyText"/>
              <w:spacing w:before="60" w:after="60"/>
              <w:rPr>
                <w:lang w:val="en-US"/>
              </w:rPr>
            </w:pPr>
            <w:r w:rsidRPr="00391D8A">
              <w:rPr>
                <w:lang w:val="en-US"/>
              </w:rPr>
              <w:t>Fentanyl</w:t>
            </w:r>
          </w:p>
        </w:tc>
        <w:tc>
          <w:tcPr>
            <w:tcW w:w="785" w:type="pct"/>
          </w:tcPr>
          <w:p w14:paraId="555421B4"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179DD16E"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1C78370A"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4AE43873"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305667FF"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6C6637D7" w14:textId="77777777" w:rsidTr="003A6827">
        <w:tc>
          <w:tcPr>
            <w:tcW w:w="1065" w:type="pct"/>
          </w:tcPr>
          <w:p w14:paraId="28DF3E21" w14:textId="77777777" w:rsidR="00DF481D" w:rsidRPr="00391D8A" w:rsidRDefault="00DF481D" w:rsidP="00BA6CFF">
            <w:pPr>
              <w:pStyle w:val="HPRAMainBodyText"/>
              <w:spacing w:before="60" w:after="60"/>
              <w:rPr>
                <w:lang w:val="en-US"/>
              </w:rPr>
            </w:pPr>
            <w:r w:rsidRPr="00391D8A">
              <w:rPr>
                <w:lang w:val="en-US"/>
              </w:rPr>
              <w:t>Hydrocodone</w:t>
            </w:r>
          </w:p>
        </w:tc>
        <w:tc>
          <w:tcPr>
            <w:tcW w:w="785" w:type="pct"/>
          </w:tcPr>
          <w:p w14:paraId="175F50A2"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3EA505C2"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5BDAB213"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6FEE717E"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2984F2E0"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5DECDFF3" w14:textId="77777777" w:rsidTr="003A6827">
        <w:tc>
          <w:tcPr>
            <w:tcW w:w="1065" w:type="pct"/>
          </w:tcPr>
          <w:p w14:paraId="2879235A" w14:textId="77777777" w:rsidR="00DF481D" w:rsidRPr="00391D8A" w:rsidRDefault="00DF481D" w:rsidP="00BA6CFF">
            <w:pPr>
              <w:pStyle w:val="HPRAMainBodyText"/>
              <w:spacing w:before="60" w:after="60"/>
              <w:rPr>
                <w:lang w:val="en-US"/>
              </w:rPr>
            </w:pPr>
            <w:r w:rsidRPr="00391D8A">
              <w:rPr>
                <w:lang w:val="en-US"/>
              </w:rPr>
              <w:t>Hydromorphone</w:t>
            </w:r>
          </w:p>
        </w:tc>
        <w:tc>
          <w:tcPr>
            <w:tcW w:w="785" w:type="pct"/>
          </w:tcPr>
          <w:p w14:paraId="4A4DEB11"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2A3FCDEF"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6CCC0CBC"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6B116A00"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161C7CCF"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64D7929B" w14:textId="77777777" w:rsidTr="003A6827">
        <w:tc>
          <w:tcPr>
            <w:tcW w:w="1065" w:type="pct"/>
          </w:tcPr>
          <w:p w14:paraId="63584371" w14:textId="77777777" w:rsidR="00DF481D" w:rsidRPr="00391D8A" w:rsidRDefault="00DF481D" w:rsidP="00BA6CFF">
            <w:pPr>
              <w:pStyle w:val="HPRAMainBodyText"/>
              <w:spacing w:before="60" w:after="60"/>
              <w:rPr>
                <w:lang w:val="en-US"/>
              </w:rPr>
            </w:pPr>
            <w:r w:rsidRPr="00391D8A">
              <w:rPr>
                <w:lang w:val="en-US"/>
              </w:rPr>
              <w:t>Levorphanol</w:t>
            </w:r>
          </w:p>
        </w:tc>
        <w:tc>
          <w:tcPr>
            <w:tcW w:w="785" w:type="pct"/>
          </w:tcPr>
          <w:p w14:paraId="4C2041E8"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0C8D44CA"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2294B541"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3DFA371C"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4321055D"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38C9F5C2" w14:textId="77777777" w:rsidTr="003A6827">
        <w:tc>
          <w:tcPr>
            <w:tcW w:w="1065" w:type="pct"/>
          </w:tcPr>
          <w:p w14:paraId="3D202BA3" w14:textId="77777777" w:rsidR="00DF481D" w:rsidRPr="00391D8A" w:rsidRDefault="00DF481D" w:rsidP="00BA6CFF">
            <w:pPr>
              <w:pStyle w:val="HPRAMainBodyText"/>
              <w:spacing w:before="60" w:after="60"/>
              <w:rPr>
                <w:lang w:val="en-US"/>
              </w:rPr>
            </w:pPr>
            <w:r w:rsidRPr="00391D8A">
              <w:rPr>
                <w:lang w:val="en-US"/>
              </w:rPr>
              <w:t>Medicinal Opium (this includes papveretum)</w:t>
            </w:r>
          </w:p>
        </w:tc>
        <w:tc>
          <w:tcPr>
            <w:tcW w:w="785" w:type="pct"/>
          </w:tcPr>
          <w:p w14:paraId="1636D233"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502ABB07"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1255E6D8"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0485A425"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15F6D159"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494FD876" w14:textId="77777777" w:rsidTr="003A6827">
        <w:tc>
          <w:tcPr>
            <w:tcW w:w="1065" w:type="pct"/>
          </w:tcPr>
          <w:p w14:paraId="36E5F6AF" w14:textId="77777777" w:rsidR="00DF481D" w:rsidRPr="00391D8A" w:rsidRDefault="00DF481D" w:rsidP="00BA6CFF">
            <w:pPr>
              <w:pStyle w:val="HPRAMainBodyText"/>
              <w:spacing w:before="60" w:after="60"/>
              <w:rPr>
                <w:lang w:val="en-US"/>
              </w:rPr>
            </w:pPr>
            <w:r w:rsidRPr="00391D8A">
              <w:rPr>
                <w:lang w:val="en-US"/>
              </w:rPr>
              <w:t>Methadone</w:t>
            </w:r>
          </w:p>
        </w:tc>
        <w:tc>
          <w:tcPr>
            <w:tcW w:w="785" w:type="pct"/>
          </w:tcPr>
          <w:p w14:paraId="2F355DEF"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2D6162CE"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0C184F88"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1BAFCDF4"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427CD04C"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3C62D089" w14:textId="77777777" w:rsidTr="003A6827">
        <w:tc>
          <w:tcPr>
            <w:tcW w:w="1065" w:type="pct"/>
          </w:tcPr>
          <w:p w14:paraId="17301371" w14:textId="77777777" w:rsidR="00DF481D" w:rsidRPr="00391D8A" w:rsidRDefault="00DF481D" w:rsidP="00BA6CFF">
            <w:pPr>
              <w:pStyle w:val="HPRAMainBodyText"/>
              <w:spacing w:before="60" w:after="60"/>
              <w:rPr>
                <w:lang w:val="en-US"/>
              </w:rPr>
            </w:pPr>
            <w:r w:rsidRPr="00391D8A">
              <w:rPr>
                <w:lang w:val="en-US"/>
              </w:rPr>
              <w:lastRenderedPageBreak/>
              <w:t>Methylphenidate</w:t>
            </w:r>
          </w:p>
        </w:tc>
        <w:tc>
          <w:tcPr>
            <w:tcW w:w="785" w:type="pct"/>
          </w:tcPr>
          <w:p w14:paraId="2A669119"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3BD924A7"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145FF9D4"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410007B7"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3934DF2F"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4783A998" w14:textId="77777777" w:rsidTr="003A6827">
        <w:tc>
          <w:tcPr>
            <w:tcW w:w="1065" w:type="pct"/>
          </w:tcPr>
          <w:p w14:paraId="35E6F608" w14:textId="77777777" w:rsidR="00DF481D" w:rsidRPr="00391D8A" w:rsidRDefault="00DF481D" w:rsidP="00BA6CFF">
            <w:pPr>
              <w:pStyle w:val="HPRAMainBodyText"/>
              <w:spacing w:before="60" w:after="60"/>
              <w:rPr>
                <w:lang w:val="en-US"/>
              </w:rPr>
            </w:pPr>
            <w:r w:rsidRPr="00391D8A">
              <w:rPr>
                <w:lang w:val="en-US"/>
              </w:rPr>
              <w:t>Morphine</w:t>
            </w:r>
          </w:p>
        </w:tc>
        <w:tc>
          <w:tcPr>
            <w:tcW w:w="785" w:type="pct"/>
          </w:tcPr>
          <w:p w14:paraId="787957B6"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6226D3E8"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069C4F9D"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35A6F5D4"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61319DE8"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0BD4BE6A" w14:textId="77777777" w:rsidTr="003A6827">
        <w:tc>
          <w:tcPr>
            <w:tcW w:w="1065" w:type="pct"/>
          </w:tcPr>
          <w:p w14:paraId="210DFDAB" w14:textId="77777777" w:rsidR="00DF481D" w:rsidRPr="00391D8A" w:rsidRDefault="00DF481D" w:rsidP="00BA6CFF">
            <w:pPr>
              <w:pStyle w:val="HPRAMainBodyText"/>
              <w:spacing w:before="60" w:after="60"/>
              <w:rPr>
                <w:lang w:val="en-US"/>
              </w:rPr>
            </w:pPr>
            <w:r w:rsidRPr="00391D8A">
              <w:rPr>
                <w:lang w:val="en-US"/>
              </w:rPr>
              <w:t>Nalbuphine</w:t>
            </w:r>
          </w:p>
        </w:tc>
        <w:tc>
          <w:tcPr>
            <w:tcW w:w="785" w:type="pct"/>
          </w:tcPr>
          <w:p w14:paraId="30C94D9B"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35B30DE6"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3128FB2F"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0C39109F"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043F4F60"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4B37B062" w14:textId="77777777" w:rsidTr="003A6827">
        <w:tc>
          <w:tcPr>
            <w:tcW w:w="1065" w:type="pct"/>
          </w:tcPr>
          <w:p w14:paraId="7B99A63F" w14:textId="77777777" w:rsidR="00DF481D" w:rsidRPr="00391D8A" w:rsidRDefault="00DF481D" w:rsidP="00BA6CFF">
            <w:pPr>
              <w:pStyle w:val="HPRAMainBodyText"/>
              <w:spacing w:before="60" w:after="60"/>
              <w:rPr>
                <w:lang w:val="en-US"/>
              </w:rPr>
            </w:pPr>
            <w:r w:rsidRPr="00391D8A">
              <w:rPr>
                <w:lang w:val="en-US"/>
              </w:rPr>
              <w:t>Oxycodone</w:t>
            </w:r>
          </w:p>
        </w:tc>
        <w:tc>
          <w:tcPr>
            <w:tcW w:w="785" w:type="pct"/>
          </w:tcPr>
          <w:p w14:paraId="508BB280"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1A4BBCD5"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6697F32B"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6E58B6DF"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5C6C8BAF"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232C1758" w14:textId="77777777" w:rsidTr="003A6827">
        <w:tc>
          <w:tcPr>
            <w:tcW w:w="1065" w:type="pct"/>
          </w:tcPr>
          <w:p w14:paraId="32768A73" w14:textId="77777777" w:rsidR="00DF481D" w:rsidRPr="00391D8A" w:rsidRDefault="00DF481D" w:rsidP="00BA6CFF">
            <w:pPr>
              <w:pStyle w:val="HPRAMainBodyText"/>
              <w:spacing w:before="60" w:after="60"/>
              <w:rPr>
                <w:lang w:val="en-US"/>
              </w:rPr>
            </w:pPr>
            <w:r w:rsidRPr="00391D8A">
              <w:rPr>
                <w:lang w:val="en-US"/>
              </w:rPr>
              <w:t>Pethidine</w:t>
            </w:r>
          </w:p>
        </w:tc>
        <w:tc>
          <w:tcPr>
            <w:tcW w:w="785" w:type="pct"/>
          </w:tcPr>
          <w:p w14:paraId="08AA385F"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054138C8"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322C00D6"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5D28E3B6"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04B4B262"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27C87908" w14:textId="77777777" w:rsidTr="003A6827">
        <w:tc>
          <w:tcPr>
            <w:tcW w:w="1065" w:type="pct"/>
          </w:tcPr>
          <w:p w14:paraId="6D885838" w14:textId="77777777" w:rsidR="00DF481D" w:rsidRPr="00391D8A" w:rsidRDefault="00DF481D" w:rsidP="00BA6CFF">
            <w:pPr>
              <w:pStyle w:val="HPRAMainBodyText"/>
              <w:spacing w:before="60" w:after="60"/>
              <w:rPr>
                <w:lang w:val="en-US"/>
              </w:rPr>
            </w:pPr>
            <w:r w:rsidRPr="00391D8A">
              <w:rPr>
                <w:lang w:val="en-US"/>
              </w:rPr>
              <w:t>Pholcodine</w:t>
            </w:r>
          </w:p>
        </w:tc>
        <w:tc>
          <w:tcPr>
            <w:tcW w:w="785" w:type="pct"/>
          </w:tcPr>
          <w:p w14:paraId="22AD409A"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6B9408EB"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29270952"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599D62A2"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05DDC483"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02153443" w14:textId="77777777" w:rsidTr="003A6827">
        <w:tc>
          <w:tcPr>
            <w:tcW w:w="1065" w:type="pct"/>
          </w:tcPr>
          <w:p w14:paraId="50D7FE86" w14:textId="77777777" w:rsidR="00DF481D" w:rsidRPr="00391D8A" w:rsidRDefault="00DF481D" w:rsidP="00BA6CFF">
            <w:pPr>
              <w:pStyle w:val="HPRAMainBodyText"/>
              <w:spacing w:before="60" w:after="60"/>
              <w:rPr>
                <w:lang w:val="en-US"/>
              </w:rPr>
            </w:pPr>
            <w:r w:rsidRPr="00391D8A">
              <w:rPr>
                <w:lang w:val="en-US"/>
              </w:rPr>
              <w:t>Remifentanil</w:t>
            </w:r>
          </w:p>
        </w:tc>
        <w:tc>
          <w:tcPr>
            <w:tcW w:w="785" w:type="pct"/>
          </w:tcPr>
          <w:p w14:paraId="094C33A0"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4B65258A"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025E039E"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6BBD67C3"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5C4299DA"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277C8318" w14:textId="77777777" w:rsidTr="003A6827">
        <w:tc>
          <w:tcPr>
            <w:tcW w:w="1065" w:type="pct"/>
          </w:tcPr>
          <w:p w14:paraId="0282AFAE" w14:textId="77777777" w:rsidR="00DF481D" w:rsidRPr="00391D8A" w:rsidRDefault="00DF481D" w:rsidP="00BA6CFF">
            <w:pPr>
              <w:pStyle w:val="HPRAMainBodyText"/>
              <w:spacing w:before="60" w:after="60"/>
              <w:rPr>
                <w:lang w:val="en-US"/>
              </w:rPr>
            </w:pPr>
            <w:r w:rsidRPr="00391D8A">
              <w:rPr>
                <w:lang w:val="en-US"/>
              </w:rPr>
              <w:t>Quinalbarbitone</w:t>
            </w:r>
          </w:p>
        </w:tc>
        <w:tc>
          <w:tcPr>
            <w:tcW w:w="785" w:type="pct"/>
          </w:tcPr>
          <w:p w14:paraId="6A9A68AC"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40AE83BE"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0200EC7D"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787D306D"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75B7CE91"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72FC77AF" w14:textId="77777777" w:rsidTr="003A6827">
        <w:tc>
          <w:tcPr>
            <w:tcW w:w="1065" w:type="pct"/>
          </w:tcPr>
          <w:p w14:paraId="6EBDF147" w14:textId="77777777" w:rsidR="00DF481D" w:rsidRPr="00391D8A" w:rsidRDefault="00DF481D" w:rsidP="00BA6CFF">
            <w:pPr>
              <w:pStyle w:val="HPRAMainBodyText"/>
              <w:spacing w:before="60" w:after="60"/>
              <w:rPr>
                <w:lang w:val="en-US"/>
              </w:rPr>
            </w:pPr>
            <w:r>
              <w:rPr>
                <w:lang w:val="en-US"/>
              </w:rPr>
              <w:t>Tapentadol</w:t>
            </w:r>
          </w:p>
        </w:tc>
        <w:tc>
          <w:tcPr>
            <w:tcW w:w="785" w:type="pct"/>
          </w:tcPr>
          <w:p w14:paraId="07DE2E87"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71AB9CB9"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5FA86170"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59AEE5D2"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25B384DA"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398B52E0" w14:textId="77777777" w:rsidTr="003A6827">
        <w:tc>
          <w:tcPr>
            <w:tcW w:w="1065" w:type="pct"/>
          </w:tcPr>
          <w:p w14:paraId="5A886245" w14:textId="77777777" w:rsidR="00DF481D" w:rsidRPr="00391D8A" w:rsidRDefault="00DF481D" w:rsidP="00BA6CFF">
            <w:pPr>
              <w:pStyle w:val="HPRAMainBodyText"/>
              <w:spacing w:before="60" w:after="60"/>
              <w:rPr>
                <w:i/>
                <w:lang w:val="en-US"/>
              </w:rPr>
            </w:pPr>
            <w:r w:rsidRPr="00391D8A">
              <w:rPr>
                <w:lang w:val="en-US"/>
              </w:rPr>
              <w:t xml:space="preserve">Others </w:t>
            </w:r>
            <w:r w:rsidRPr="00391D8A">
              <w:rPr>
                <w:i/>
                <w:lang w:val="en-US"/>
              </w:rPr>
              <w:t xml:space="preserve">(Please </w:t>
            </w:r>
            <w:r>
              <w:rPr>
                <w:i/>
                <w:lang w:val="en-US"/>
              </w:rPr>
              <w:t>s</w:t>
            </w:r>
            <w:r w:rsidRPr="00391D8A">
              <w:rPr>
                <w:i/>
                <w:lang w:val="en-US"/>
              </w:rPr>
              <w:t>pecify)</w:t>
            </w:r>
          </w:p>
          <w:p w14:paraId="3D2EC7E9" w14:textId="77777777" w:rsidR="00DF481D" w:rsidRPr="00391D8A" w:rsidRDefault="00DF481D" w:rsidP="00BA6CFF">
            <w:pPr>
              <w:pStyle w:val="HPRAMainBodyText"/>
              <w:spacing w:before="60" w:after="60"/>
              <w:rPr>
                <w:lang w:val="en-US"/>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785" w:type="pct"/>
          </w:tcPr>
          <w:p w14:paraId="46B7FD20"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1B769968"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2FE7EA06"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6F09A757"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6065B987"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608309CA" w14:textId="77777777" w:rsidTr="003A6827">
        <w:tc>
          <w:tcPr>
            <w:tcW w:w="1065" w:type="pct"/>
          </w:tcPr>
          <w:p w14:paraId="30F72541"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785" w:type="pct"/>
          </w:tcPr>
          <w:p w14:paraId="145D0C34"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50A9D558"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1E6A827D"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771CB000"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2298F1DA"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5A4E6B5D" w14:textId="77777777" w:rsidTr="003A6827">
        <w:tc>
          <w:tcPr>
            <w:tcW w:w="1065" w:type="pct"/>
          </w:tcPr>
          <w:p w14:paraId="1E1B832B"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785" w:type="pct"/>
          </w:tcPr>
          <w:p w14:paraId="2083DAF8"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7D742778"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6C1B1C74"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671F83B3"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3F0C6A15"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71476FCD" w14:textId="77777777" w:rsidTr="003A6827">
        <w:tc>
          <w:tcPr>
            <w:tcW w:w="1065" w:type="pct"/>
          </w:tcPr>
          <w:p w14:paraId="0D79B06C"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785" w:type="pct"/>
          </w:tcPr>
          <w:p w14:paraId="1071C65A"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77D31720"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782B1BCF"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28D6D7B3"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551DBF79"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DF481D" w:rsidRPr="00391D8A" w14:paraId="029EF5FD" w14:textId="77777777" w:rsidTr="003A6827">
        <w:tc>
          <w:tcPr>
            <w:tcW w:w="1065" w:type="pct"/>
          </w:tcPr>
          <w:p w14:paraId="5C990C6C"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785" w:type="pct"/>
          </w:tcPr>
          <w:p w14:paraId="767E7C4C"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01" w:type="pct"/>
          </w:tcPr>
          <w:p w14:paraId="6D73737B"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42" w:type="pct"/>
          </w:tcPr>
          <w:p w14:paraId="012229E7"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654" w:type="pct"/>
          </w:tcPr>
          <w:p w14:paraId="16AE2BE8"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953" w:type="pct"/>
          </w:tcPr>
          <w:p w14:paraId="32D72479" w14:textId="77777777" w:rsidR="00DF481D" w:rsidRPr="00391D8A" w:rsidRDefault="00DF481D" w:rsidP="00BA6CFF">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274F9356" w14:textId="09536EE0" w:rsidR="00DF481D" w:rsidRDefault="00DF481D" w:rsidP="00DF481D">
      <w:pPr>
        <w:pStyle w:val="HPRAMainBodyText"/>
        <w:rPr>
          <w:i/>
          <w:lang w:val="en-GB"/>
        </w:rPr>
      </w:pPr>
      <w:r>
        <w:rPr>
          <w:i/>
          <w:lang w:val="en-GB"/>
        </w:rPr>
        <w:t xml:space="preserve">* </w:t>
      </w:r>
      <w:r w:rsidRPr="00391D8A">
        <w:rPr>
          <w:i/>
          <w:lang w:val="en-GB"/>
        </w:rPr>
        <w:t xml:space="preserve">Please note that licences may be granted in respect of these drugs in limited circumstances which include </w:t>
      </w:r>
      <w:r w:rsidRPr="00391D8A">
        <w:rPr>
          <w:i/>
          <w:lang w:val="en-GB"/>
        </w:rPr>
        <w:tab/>
        <w:t xml:space="preserve">use in research, forensic science applications and as an essential starting material or intermediate in an industrial manufacturing process in accordance with the Misuse of Drugs </w:t>
      </w:r>
      <w:r w:rsidR="00C32915">
        <w:rPr>
          <w:i/>
          <w:lang w:val="en-GB"/>
        </w:rPr>
        <w:t>(</w:t>
      </w:r>
      <w:r w:rsidRPr="00391D8A">
        <w:rPr>
          <w:i/>
          <w:lang w:val="en-GB"/>
        </w:rPr>
        <w:t>Designation</w:t>
      </w:r>
      <w:r w:rsidR="00C32915">
        <w:rPr>
          <w:i/>
          <w:lang w:val="en-GB"/>
        </w:rPr>
        <w:t>)</w:t>
      </w:r>
      <w:r w:rsidRPr="00391D8A">
        <w:rPr>
          <w:i/>
          <w:lang w:val="en-GB"/>
        </w:rPr>
        <w:t xml:space="preserve"> Order 1998</w:t>
      </w:r>
      <w:r w:rsidR="00CF3977">
        <w:rPr>
          <w:i/>
          <w:lang w:val="en-GB"/>
        </w:rPr>
        <w:t>, as amended.</w:t>
      </w:r>
      <w:r w:rsidRPr="00391D8A">
        <w:rPr>
          <w:i/>
          <w:lang w:val="en-GB"/>
        </w:rPr>
        <w:t>.</w:t>
      </w:r>
    </w:p>
    <w:p w14:paraId="32D410B7" w14:textId="77777777" w:rsidR="00DF481D" w:rsidRDefault="00DF481D" w:rsidP="00DF481D">
      <w:pPr>
        <w:pStyle w:val="HPRAMainBodyText"/>
        <w:rPr>
          <w:i/>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638"/>
        <w:gridCol w:w="2893"/>
      </w:tblGrid>
      <w:tr w:rsidR="00DF481D" w:rsidRPr="00391D8A" w14:paraId="5B0BEDEC" w14:textId="77777777" w:rsidTr="00BA6CFF">
        <w:tc>
          <w:tcPr>
            <w:tcW w:w="5000" w:type="pct"/>
            <w:gridSpan w:val="3"/>
          </w:tcPr>
          <w:p w14:paraId="0C9213BD" w14:textId="77777777" w:rsidR="00DF481D" w:rsidRPr="00391D8A" w:rsidRDefault="00DF481D" w:rsidP="00BA6CFF">
            <w:pPr>
              <w:pStyle w:val="HPRAAlphabetBulletedList0"/>
              <w:numPr>
                <w:ilvl w:val="0"/>
                <w:numId w:val="0"/>
              </w:numPr>
              <w:spacing w:before="60" w:after="60"/>
              <w:ind w:left="709" w:hanging="709"/>
              <w:rPr>
                <w:b/>
                <w:color w:val="0057B8" w:themeColor="accent3"/>
                <w:lang w:val="en-GB"/>
              </w:rPr>
            </w:pPr>
            <w:r w:rsidRPr="00785F91">
              <w:rPr>
                <w:rFonts w:eastAsiaTheme="minorHAnsi"/>
                <w:b/>
                <w:bCs/>
                <w:caps/>
                <w:color w:val="0057B8" w:themeColor="accent3"/>
                <w:szCs w:val="24"/>
                <w:lang w:val="en-GB"/>
              </w:rPr>
              <w:t xml:space="preserve">Schedule </w:t>
            </w:r>
            <w:r>
              <w:rPr>
                <w:rFonts w:eastAsiaTheme="minorHAnsi"/>
                <w:b/>
                <w:bCs/>
                <w:caps/>
                <w:color w:val="0057B8" w:themeColor="accent3"/>
                <w:szCs w:val="24"/>
                <w:lang w:val="en-GB"/>
              </w:rPr>
              <w:t>3, 4 and 5</w:t>
            </w:r>
            <w:r w:rsidRPr="00785F91">
              <w:rPr>
                <w:rFonts w:eastAsiaTheme="minorHAnsi"/>
                <w:b/>
                <w:bCs/>
                <w:caps/>
                <w:color w:val="0057B8" w:themeColor="accent3"/>
                <w:szCs w:val="24"/>
                <w:lang w:val="en-GB"/>
              </w:rPr>
              <w:t xml:space="preserve"> drugs</w:t>
            </w:r>
            <w:r>
              <w:rPr>
                <w:rFonts w:eastAsiaTheme="minorHAnsi"/>
                <w:b/>
                <w:bCs/>
                <w:caps/>
                <w:color w:val="0057B8" w:themeColor="accent3"/>
                <w:szCs w:val="24"/>
                <w:lang w:val="en-GB"/>
              </w:rPr>
              <w:t xml:space="preserve"> </w:t>
            </w:r>
            <w:r w:rsidRPr="00391D8A">
              <w:rPr>
                <w:b/>
                <w:lang w:val="en-GB"/>
              </w:rPr>
              <w:t>Licence to produce</w:t>
            </w:r>
            <w:r>
              <w:rPr>
                <w:b/>
                <w:lang w:val="en-GB"/>
              </w:rPr>
              <w:t xml:space="preserve"> only</w:t>
            </w:r>
          </w:p>
        </w:tc>
      </w:tr>
      <w:tr w:rsidR="00DF481D" w:rsidRPr="00391D8A" w14:paraId="4244EC3E" w14:textId="77777777" w:rsidTr="00BA6CFF">
        <w:tc>
          <w:tcPr>
            <w:tcW w:w="5000" w:type="pct"/>
            <w:gridSpan w:val="3"/>
          </w:tcPr>
          <w:p w14:paraId="73B35807" w14:textId="04A6D874" w:rsidR="00DF481D" w:rsidRPr="00391D8A" w:rsidRDefault="00DF481D" w:rsidP="00BA6CFF">
            <w:pPr>
              <w:pStyle w:val="HPRAAlphabetBulletedList0"/>
              <w:numPr>
                <w:ilvl w:val="0"/>
                <w:numId w:val="0"/>
              </w:numPr>
              <w:spacing w:before="60" w:after="60"/>
              <w:ind w:left="709" w:hanging="709"/>
              <w:rPr>
                <w:b/>
                <w:color w:val="0057B8" w:themeColor="accent3"/>
                <w:lang w:val="en-GB"/>
              </w:rPr>
            </w:pPr>
            <w:r>
              <w:rPr>
                <w:rFonts w:eastAsiaTheme="minorHAnsi"/>
                <w:b/>
                <w:bCs/>
                <w:caps/>
                <w:color w:val="0057B8" w:themeColor="accent3"/>
                <w:szCs w:val="24"/>
                <w:lang w:val="en-GB"/>
              </w:rPr>
              <w:t>Part B</w:t>
            </w:r>
            <w:r>
              <w:rPr>
                <w:rFonts w:eastAsiaTheme="minorHAnsi"/>
                <w:b/>
                <w:bCs/>
                <w:caps/>
                <w:color w:val="0057B8" w:themeColor="accent3"/>
                <w:szCs w:val="24"/>
                <w:lang w:val="en-GB"/>
              </w:rPr>
              <w:tab/>
            </w:r>
            <w:r w:rsidRPr="00785F91">
              <w:rPr>
                <w:rFonts w:eastAsiaTheme="minorHAnsi"/>
                <w:b/>
                <w:bCs/>
                <w:caps/>
                <w:color w:val="0057B8" w:themeColor="accent3"/>
                <w:szCs w:val="24"/>
                <w:lang w:val="en-GB"/>
              </w:rPr>
              <w:tab/>
            </w:r>
            <w:r w:rsidR="00CC1618">
              <w:rPr>
                <w:rFonts w:eastAsiaTheme="minorHAnsi"/>
                <w:b/>
                <w:bCs/>
                <w:caps/>
                <w:color w:val="0057B8" w:themeColor="accent3"/>
                <w:szCs w:val="24"/>
                <w:lang w:val="en-GB"/>
              </w:rPr>
              <w:t xml:space="preserve">: </w:t>
            </w:r>
            <w:r w:rsidRPr="00785F91">
              <w:rPr>
                <w:rFonts w:eastAsiaTheme="minorHAnsi"/>
                <w:b/>
                <w:bCs/>
                <w:caps/>
                <w:color w:val="0057B8" w:themeColor="accent3"/>
                <w:szCs w:val="24"/>
                <w:lang w:val="en-GB"/>
              </w:rPr>
              <w:t xml:space="preserve">Schedule </w:t>
            </w:r>
            <w:r>
              <w:rPr>
                <w:rFonts w:eastAsiaTheme="minorHAnsi"/>
                <w:b/>
                <w:bCs/>
                <w:caps/>
                <w:color w:val="0057B8" w:themeColor="accent3"/>
                <w:szCs w:val="24"/>
                <w:lang w:val="en-GB"/>
              </w:rPr>
              <w:t>3</w:t>
            </w:r>
            <w:r w:rsidRPr="00785F91">
              <w:rPr>
                <w:rFonts w:eastAsiaTheme="minorHAnsi"/>
                <w:b/>
                <w:bCs/>
                <w:caps/>
                <w:color w:val="0057B8" w:themeColor="accent3"/>
                <w:szCs w:val="24"/>
                <w:lang w:val="en-GB"/>
              </w:rPr>
              <w:t xml:space="preserve"> drugs</w:t>
            </w:r>
            <w:r w:rsidRPr="00391D8A">
              <w:rPr>
                <w:b/>
                <w:color w:val="0057B8" w:themeColor="accent3"/>
                <w:lang w:val="en-GB"/>
              </w:rPr>
              <w:t xml:space="preserve"> </w:t>
            </w:r>
          </w:p>
        </w:tc>
      </w:tr>
      <w:tr w:rsidR="00DF481D" w:rsidRPr="00391D8A" w14:paraId="342E1907" w14:textId="77777777" w:rsidTr="00BA6CFF">
        <w:tc>
          <w:tcPr>
            <w:tcW w:w="5000" w:type="pct"/>
            <w:gridSpan w:val="3"/>
          </w:tcPr>
          <w:p w14:paraId="6927EF59" w14:textId="77777777" w:rsidR="00DF481D" w:rsidRDefault="00DF481D" w:rsidP="00BA6CFF">
            <w:pPr>
              <w:pStyle w:val="HPRAMainBodyText"/>
              <w:spacing w:before="60" w:after="60"/>
              <w:jc w:val="center"/>
              <w:rPr>
                <w:b/>
                <w:lang w:val="en-GB"/>
              </w:rPr>
            </w:pPr>
            <w:r w:rsidRPr="00391D8A">
              <w:rPr>
                <w:b/>
                <w:lang w:val="en-GB"/>
              </w:rPr>
              <w:t>Licence to produce</w:t>
            </w:r>
          </w:p>
          <w:p w14:paraId="3C160798" w14:textId="77777777" w:rsidR="00DF481D" w:rsidRPr="00391D8A" w:rsidRDefault="00DF481D" w:rsidP="00BA6CFF">
            <w:pPr>
              <w:pStyle w:val="HPRAMainBodyText"/>
              <w:spacing w:before="60" w:after="60"/>
              <w:jc w:val="center"/>
              <w:rPr>
                <w:b/>
                <w:lang w:val="en-GB"/>
              </w:rPr>
            </w:pPr>
            <w:r w:rsidRPr="00E11982">
              <w:rPr>
                <w:i/>
                <w:lang w:val="en-GB"/>
              </w:rPr>
              <w:t>(</w:t>
            </w:r>
            <w:r>
              <w:rPr>
                <w:i/>
                <w:lang w:val="en-GB"/>
              </w:rPr>
              <w:t>For</w:t>
            </w:r>
            <w:r w:rsidRPr="00E11982">
              <w:rPr>
                <w:i/>
                <w:lang w:val="en-GB"/>
              </w:rPr>
              <w:t xml:space="preserve"> possess</w:t>
            </w:r>
            <w:r>
              <w:rPr>
                <w:i/>
                <w:lang w:val="en-GB"/>
              </w:rPr>
              <w:t>ion</w:t>
            </w:r>
            <w:r w:rsidRPr="00E11982">
              <w:rPr>
                <w:i/>
                <w:lang w:val="en-GB"/>
              </w:rPr>
              <w:t xml:space="preserve"> </w:t>
            </w:r>
            <w:r>
              <w:rPr>
                <w:i/>
                <w:lang w:val="en-GB"/>
              </w:rPr>
              <w:t>and/</w:t>
            </w:r>
            <w:r w:rsidRPr="00E11982">
              <w:rPr>
                <w:i/>
                <w:lang w:val="en-GB"/>
              </w:rPr>
              <w:t>or supply</w:t>
            </w:r>
            <w:r>
              <w:rPr>
                <w:i/>
                <w:lang w:val="en-GB"/>
              </w:rPr>
              <w:t xml:space="preserve"> only</w:t>
            </w:r>
            <w:r w:rsidRPr="00E11982">
              <w:rPr>
                <w:i/>
                <w:lang w:val="en-GB"/>
              </w:rPr>
              <w:t xml:space="preserve"> </w:t>
            </w:r>
            <w:r>
              <w:rPr>
                <w:i/>
                <w:lang w:val="en-GB"/>
              </w:rPr>
              <w:t>of S</w:t>
            </w:r>
            <w:r w:rsidRPr="00E11982">
              <w:rPr>
                <w:i/>
                <w:lang w:val="en-GB"/>
              </w:rPr>
              <w:t>chedule 3, 4 and 5 drugs</w:t>
            </w:r>
            <w:r>
              <w:rPr>
                <w:i/>
                <w:lang w:val="en-GB"/>
              </w:rPr>
              <w:t>,</w:t>
            </w:r>
            <w:r w:rsidRPr="00E11982">
              <w:rPr>
                <w:i/>
                <w:lang w:val="en-GB"/>
              </w:rPr>
              <w:t xml:space="preserve"> a separate registration is required. Please see registration application form on </w:t>
            </w:r>
            <w:hyperlink r:id="rId15" w:history="1">
              <w:r w:rsidRPr="00E11982">
                <w:rPr>
                  <w:rStyle w:val="Hyperlink"/>
                  <w:i/>
                  <w:u w:val="none"/>
                  <w:lang w:val="en-GB"/>
                </w:rPr>
                <w:t>www.hpra.ie</w:t>
              </w:r>
            </w:hyperlink>
            <w:r w:rsidRPr="00E11982">
              <w:rPr>
                <w:i/>
                <w:lang w:val="en-GB"/>
              </w:rPr>
              <w:t>)</w:t>
            </w:r>
          </w:p>
        </w:tc>
      </w:tr>
      <w:tr w:rsidR="00DF481D" w:rsidRPr="00391D8A" w14:paraId="2B8AA038" w14:textId="77777777" w:rsidTr="00BA6CFF">
        <w:tc>
          <w:tcPr>
            <w:tcW w:w="1744" w:type="pct"/>
            <w:vAlign w:val="center"/>
          </w:tcPr>
          <w:p w14:paraId="6782EDF8" w14:textId="77777777" w:rsidR="00DF481D" w:rsidRPr="00391D8A" w:rsidRDefault="00DF481D" w:rsidP="00BA6CFF">
            <w:pPr>
              <w:pStyle w:val="HPRAMainBodyText"/>
              <w:spacing w:before="60" w:after="60"/>
              <w:rPr>
                <w:lang w:val="en-US"/>
              </w:rPr>
            </w:pPr>
          </w:p>
        </w:tc>
        <w:tc>
          <w:tcPr>
            <w:tcW w:w="1553" w:type="pct"/>
            <w:vAlign w:val="center"/>
          </w:tcPr>
          <w:p w14:paraId="24F0276D" w14:textId="77777777" w:rsidR="00DF481D" w:rsidRPr="00391D8A" w:rsidRDefault="00DF481D" w:rsidP="00BA6CFF">
            <w:pPr>
              <w:pStyle w:val="HPRAMainBodyText"/>
              <w:spacing w:before="60" w:after="60"/>
              <w:rPr>
                <w:lang w:val="en-US"/>
              </w:rPr>
            </w:pPr>
            <w:r w:rsidRPr="00391D8A">
              <w:rPr>
                <w:lang w:val="en-US"/>
              </w:rPr>
              <w:t>Base drugs (including salts)</w:t>
            </w:r>
          </w:p>
        </w:tc>
        <w:tc>
          <w:tcPr>
            <w:tcW w:w="1703" w:type="pct"/>
            <w:vAlign w:val="center"/>
          </w:tcPr>
          <w:p w14:paraId="2C253C64" w14:textId="77777777" w:rsidR="00DF481D" w:rsidRPr="00391D8A" w:rsidRDefault="00DF481D" w:rsidP="00BA6CFF">
            <w:pPr>
              <w:pStyle w:val="HPRAMainBodyText"/>
              <w:spacing w:before="60" w:after="60"/>
              <w:rPr>
                <w:lang w:val="en-US"/>
              </w:rPr>
            </w:pPr>
            <w:r w:rsidRPr="00391D8A">
              <w:rPr>
                <w:lang w:val="en-US"/>
              </w:rPr>
              <w:t>Preparations</w:t>
            </w:r>
          </w:p>
        </w:tc>
      </w:tr>
      <w:tr w:rsidR="00DF481D" w:rsidRPr="00391D8A" w14:paraId="2A4C2F96" w14:textId="77777777" w:rsidTr="00BA6CFF">
        <w:tc>
          <w:tcPr>
            <w:tcW w:w="1744" w:type="pct"/>
            <w:vAlign w:val="center"/>
          </w:tcPr>
          <w:p w14:paraId="003160A9" w14:textId="77777777" w:rsidR="00DF481D" w:rsidRPr="00391D8A" w:rsidRDefault="00DF481D" w:rsidP="00BA6CFF">
            <w:pPr>
              <w:pStyle w:val="HPRAMainBodyText"/>
              <w:spacing w:before="60" w:after="60"/>
              <w:rPr>
                <w:lang w:val="en-US"/>
              </w:rPr>
            </w:pPr>
            <w:r w:rsidRPr="00391D8A">
              <w:rPr>
                <w:lang w:val="en-US"/>
              </w:rPr>
              <w:t>Amylobarbitone</w:t>
            </w:r>
          </w:p>
        </w:tc>
        <w:tc>
          <w:tcPr>
            <w:tcW w:w="1553" w:type="pct"/>
            <w:vAlign w:val="center"/>
          </w:tcPr>
          <w:p w14:paraId="0155DE7C" w14:textId="77777777" w:rsidR="00DF481D" w:rsidRPr="00391D8A" w:rsidRDefault="00DF481D" w:rsidP="00BA6CFF">
            <w:pPr>
              <w:pStyle w:val="HPRAMainBodyText"/>
              <w:spacing w:before="60" w:after="60"/>
              <w:rPr>
                <w:lang w:val="en-US"/>
              </w:rPr>
            </w:pPr>
            <w:r w:rsidRPr="00391D8A">
              <w:rPr>
                <w:lang w:val="en-US"/>
              </w:rPr>
              <w:fldChar w:fldCharType="begin">
                <w:ffData>
                  <w:name w:val="Check2"/>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c>
          <w:tcPr>
            <w:tcW w:w="1703" w:type="pct"/>
            <w:vAlign w:val="center"/>
          </w:tcPr>
          <w:p w14:paraId="5644D92B" w14:textId="77777777" w:rsidR="00DF481D" w:rsidRPr="00391D8A" w:rsidRDefault="00DF481D" w:rsidP="00BA6CFF">
            <w:pPr>
              <w:pStyle w:val="HPRAMainBodyText"/>
              <w:spacing w:before="60" w:after="60"/>
              <w:rPr>
                <w:lang w:val="en-US"/>
              </w:rPr>
            </w:pPr>
            <w:r w:rsidRPr="00391D8A">
              <w:rPr>
                <w:lang w:val="en-US"/>
              </w:rPr>
              <w:fldChar w:fldCharType="begin">
                <w:ffData>
                  <w:name w:val="Check3"/>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r>
      <w:tr w:rsidR="00DF481D" w:rsidRPr="00391D8A" w14:paraId="1F03634E" w14:textId="77777777" w:rsidTr="00BA6CFF">
        <w:tc>
          <w:tcPr>
            <w:tcW w:w="1744" w:type="pct"/>
            <w:vAlign w:val="center"/>
          </w:tcPr>
          <w:p w14:paraId="47CA47F0" w14:textId="77777777" w:rsidR="00DF481D" w:rsidRPr="00391D8A" w:rsidRDefault="00DF481D" w:rsidP="00BA6CFF">
            <w:pPr>
              <w:pStyle w:val="HPRAMainBodyText"/>
              <w:spacing w:before="60" w:after="60"/>
              <w:rPr>
                <w:lang w:val="en-US"/>
              </w:rPr>
            </w:pPr>
            <w:r w:rsidRPr="00391D8A">
              <w:rPr>
                <w:lang w:val="en-US"/>
              </w:rPr>
              <w:t>Flunitrazepam</w:t>
            </w:r>
          </w:p>
        </w:tc>
        <w:tc>
          <w:tcPr>
            <w:tcW w:w="1553" w:type="pct"/>
            <w:vAlign w:val="center"/>
          </w:tcPr>
          <w:p w14:paraId="36368FBD" w14:textId="77777777" w:rsidR="00DF481D" w:rsidRPr="00391D8A" w:rsidRDefault="00DF481D" w:rsidP="00BA6CFF">
            <w:pPr>
              <w:pStyle w:val="HPRAMainBodyText"/>
              <w:spacing w:before="60" w:after="60"/>
              <w:rPr>
                <w:lang w:val="en-US"/>
              </w:rPr>
            </w:pPr>
            <w:r w:rsidRPr="00391D8A">
              <w:rPr>
                <w:lang w:val="en-US"/>
              </w:rPr>
              <w:fldChar w:fldCharType="begin">
                <w:ffData>
                  <w:name w:val="Check2"/>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c>
          <w:tcPr>
            <w:tcW w:w="1703" w:type="pct"/>
            <w:vAlign w:val="center"/>
          </w:tcPr>
          <w:p w14:paraId="66351F6C" w14:textId="77777777" w:rsidR="00DF481D" w:rsidRPr="00391D8A" w:rsidRDefault="00DF481D" w:rsidP="00BA6CFF">
            <w:pPr>
              <w:pStyle w:val="HPRAMainBodyText"/>
              <w:spacing w:before="60" w:after="60"/>
              <w:rPr>
                <w:lang w:val="en-US"/>
              </w:rPr>
            </w:pPr>
            <w:r w:rsidRPr="00391D8A">
              <w:rPr>
                <w:lang w:val="en-US"/>
              </w:rPr>
              <w:fldChar w:fldCharType="begin">
                <w:ffData>
                  <w:name w:val="Check3"/>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r>
      <w:tr w:rsidR="00DF481D" w:rsidRPr="00391D8A" w14:paraId="2045DB9A" w14:textId="77777777" w:rsidTr="00BA6CFF">
        <w:tc>
          <w:tcPr>
            <w:tcW w:w="1744" w:type="pct"/>
            <w:vAlign w:val="center"/>
          </w:tcPr>
          <w:p w14:paraId="60055E7B" w14:textId="77777777" w:rsidR="00DF481D" w:rsidRPr="00391D8A" w:rsidRDefault="00DF481D" w:rsidP="00BA6CFF">
            <w:pPr>
              <w:pStyle w:val="HPRAMainBodyText"/>
              <w:spacing w:before="60" w:after="60"/>
              <w:rPr>
                <w:lang w:val="en-US"/>
              </w:rPr>
            </w:pPr>
            <w:r>
              <w:rPr>
                <w:lang w:val="en-US"/>
              </w:rPr>
              <w:t>Ketamine</w:t>
            </w:r>
          </w:p>
        </w:tc>
        <w:tc>
          <w:tcPr>
            <w:tcW w:w="1553" w:type="pct"/>
            <w:vAlign w:val="center"/>
          </w:tcPr>
          <w:p w14:paraId="490688E6" w14:textId="77777777" w:rsidR="00DF481D" w:rsidRPr="00391D8A" w:rsidRDefault="00DF481D" w:rsidP="00BA6CFF">
            <w:pPr>
              <w:pStyle w:val="HPRAMainBodyText"/>
              <w:spacing w:before="60" w:after="60"/>
              <w:rPr>
                <w:lang w:val="en-US"/>
              </w:rPr>
            </w:pPr>
            <w:r w:rsidRPr="00391D8A">
              <w:rPr>
                <w:lang w:val="en-US"/>
              </w:rPr>
              <w:fldChar w:fldCharType="begin">
                <w:ffData>
                  <w:name w:val="Check2"/>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c>
          <w:tcPr>
            <w:tcW w:w="1703" w:type="pct"/>
            <w:vAlign w:val="center"/>
          </w:tcPr>
          <w:p w14:paraId="1ABEAED5" w14:textId="77777777" w:rsidR="00DF481D" w:rsidRPr="00391D8A" w:rsidRDefault="00DF481D" w:rsidP="00BA6CFF">
            <w:pPr>
              <w:pStyle w:val="HPRAMainBodyText"/>
              <w:spacing w:before="60" w:after="60"/>
              <w:rPr>
                <w:lang w:val="en-US"/>
              </w:rPr>
            </w:pPr>
            <w:r w:rsidRPr="00391D8A">
              <w:rPr>
                <w:lang w:val="en-US"/>
              </w:rPr>
              <w:fldChar w:fldCharType="begin">
                <w:ffData>
                  <w:name w:val="Check3"/>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r>
      <w:tr w:rsidR="00DF481D" w:rsidRPr="00391D8A" w14:paraId="7766E9B3" w14:textId="77777777" w:rsidTr="00BA6CFF">
        <w:tc>
          <w:tcPr>
            <w:tcW w:w="1744" w:type="pct"/>
            <w:vAlign w:val="center"/>
          </w:tcPr>
          <w:p w14:paraId="33065B98" w14:textId="77777777" w:rsidR="00DF481D" w:rsidRPr="00391D8A" w:rsidRDefault="00DF481D" w:rsidP="00BA6CFF">
            <w:pPr>
              <w:pStyle w:val="HPRAMainBodyText"/>
              <w:spacing w:before="60" w:after="60"/>
              <w:rPr>
                <w:lang w:val="en-US"/>
              </w:rPr>
            </w:pPr>
            <w:r w:rsidRPr="00391D8A">
              <w:rPr>
                <w:lang w:val="en-US"/>
              </w:rPr>
              <w:t>Methylphenobarbitone</w:t>
            </w:r>
          </w:p>
        </w:tc>
        <w:tc>
          <w:tcPr>
            <w:tcW w:w="1553" w:type="pct"/>
            <w:vAlign w:val="center"/>
          </w:tcPr>
          <w:p w14:paraId="15F495FC" w14:textId="77777777" w:rsidR="00DF481D" w:rsidRPr="00391D8A" w:rsidRDefault="00DF481D" w:rsidP="00BA6CFF">
            <w:pPr>
              <w:pStyle w:val="HPRAMainBodyText"/>
              <w:spacing w:before="60" w:after="60"/>
              <w:rPr>
                <w:lang w:val="en-US"/>
              </w:rPr>
            </w:pPr>
            <w:r w:rsidRPr="00391D8A">
              <w:rPr>
                <w:lang w:val="en-US"/>
              </w:rPr>
              <w:fldChar w:fldCharType="begin">
                <w:ffData>
                  <w:name w:val="Check2"/>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c>
          <w:tcPr>
            <w:tcW w:w="1703" w:type="pct"/>
            <w:vAlign w:val="center"/>
          </w:tcPr>
          <w:p w14:paraId="632AAE20" w14:textId="77777777" w:rsidR="00DF481D" w:rsidRPr="00391D8A" w:rsidRDefault="00DF481D" w:rsidP="00BA6CFF">
            <w:pPr>
              <w:pStyle w:val="HPRAMainBodyText"/>
              <w:spacing w:before="60" w:after="60"/>
              <w:rPr>
                <w:lang w:val="en-US"/>
              </w:rPr>
            </w:pPr>
            <w:r w:rsidRPr="00391D8A">
              <w:rPr>
                <w:lang w:val="en-US"/>
              </w:rPr>
              <w:fldChar w:fldCharType="begin">
                <w:ffData>
                  <w:name w:val="Check3"/>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r>
      <w:tr w:rsidR="00DF481D" w:rsidRPr="00391D8A" w14:paraId="3B5A341C" w14:textId="77777777" w:rsidTr="00BA6CFF">
        <w:tc>
          <w:tcPr>
            <w:tcW w:w="1744" w:type="pct"/>
            <w:vAlign w:val="center"/>
          </w:tcPr>
          <w:p w14:paraId="42205D55" w14:textId="77777777" w:rsidR="00DF481D" w:rsidRPr="00391D8A" w:rsidRDefault="00DF481D" w:rsidP="00BA6CFF">
            <w:pPr>
              <w:pStyle w:val="HPRAMainBodyText"/>
              <w:spacing w:before="60" w:after="60"/>
              <w:rPr>
                <w:lang w:val="en-US"/>
              </w:rPr>
            </w:pPr>
            <w:r w:rsidRPr="00391D8A">
              <w:rPr>
                <w:lang w:val="en-US"/>
              </w:rPr>
              <w:t>Pentazocine</w:t>
            </w:r>
          </w:p>
        </w:tc>
        <w:tc>
          <w:tcPr>
            <w:tcW w:w="1553" w:type="pct"/>
            <w:vAlign w:val="center"/>
          </w:tcPr>
          <w:p w14:paraId="6EA94F88" w14:textId="77777777" w:rsidR="00DF481D" w:rsidRPr="00391D8A" w:rsidRDefault="00DF481D" w:rsidP="00BA6CFF">
            <w:pPr>
              <w:pStyle w:val="HPRAMainBodyText"/>
              <w:spacing w:before="60" w:after="60"/>
              <w:rPr>
                <w:lang w:val="en-US"/>
              </w:rPr>
            </w:pPr>
            <w:r w:rsidRPr="00391D8A">
              <w:rPr>
                <w:lang w:val="en-US"/>
              </w:rPr>
              <w:fldChar w:fldCharType="begin">
                <w:ffData>
                  <w:name w:val="Check2"/>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c>
          <w:tcPr>
            <w:tcW w:w="1703" w:type="pct"/>
            <w:vAlign w:val="center"/>
          </w:tcPr>
          <w:p w14:paraId="705D0373" w14:textId="77777777" w:rsidR="00DF481D" w:rsidRPr="00391D8A" w:rsidRDefault="00DF481D" w:rsidP="00BA6CFF">
            <w:pPr>
              <w:pStyle w:val="HPRAMainBodyText"/>
              <w:spacing w:before="60" w:after="60"/>
              <w:rPr>
                <w:lang w:val="en-US"/>
              </w:rPr>
            </w:pPr>
            <w:r w:rsidRPr="00391D8A">
              <w:rPr>
                <w:lang w:val="en-US"/>
              </w:rPr>
              <w:fldChar w:fldCharType="begin">
                <w:ffData>
                  <w:name w:val="Check3"/>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r>
      <w:tr w:rsidR="00DF481D" w:rsidRPr="00391D8A" w14:paraId="29C6BEDE" w14:textId="77777777" w:rsidTr="00BA6CFF">
        <w:tc>
          <w:tcPr>
            <w:tcW w:w="1744" w:type="pct"/>
            <w:vAlign w:val="center"/>
          </w:tcPr>
          <w:p w14:paraId="0E8DEE37" w14:textId="77777777" w:rsidR="00DF481D" w:rsidRPr="00391D8A" w:rsidRDefault="00DF481D" w:rsidP="00BA6CFF">
            <w:pPr>
              <w:pStyle w:val="HPRAMainBodyText"/>
              <w:spacing w:before="60" w:after="60"/>
              <w:rPr>
                <w:lang w:val="en-US"/>
              </w:rPr>
            </w:pPr>
            <w:r w:rsidRPr="00391D8A">
              <w:rPr>
                <w:lang w:val="en-US"/>
              </w:rPr>
              <w:t>Pentobarbitone</w:t>
            </w:r>
          </w:p>
        </w:tc>
        <w:tc>
          <w:tcPr>
            <w:tcW w:w="1553" w:type="pct"/>
            <w:vAlign w:val="center"/>
          </w:tcPr>
          <w:p w14:paraId="75F877DD" w14:textId="77777777" w:rsidR="00DF481D" w:rsidRPr="00391D8A" w:rsidRDefault="00DF481D" w:rsidP="00BA6CFF">
            <w:pPr>
              <w:pStyle w:val="HPRAMainBodyText"/>
              <w:spacing w:before="60" w:after="60"/>
              <w:rPr>
                <w:lang w:val="en-US"/>
              </w:rPr>
            </w:pPr>
            <w:r w:rsidRPr="00391D8A">
              <w:rPr>
                <w:lang w:val="en-US"/>
              </w:rPr>
              <w:fldChar w:fldCharType="begin">
                <w:ffData>
                  <w:name w:val="Check2"/>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c>
          <w:tcPr>
            <w:tcW w:w="1703" w:type="pct"/>
            <w:vAlign w:val="center"/>
          </w:tcPr>
          <w:p w14:paraId="581B48DA" w14:textId="77777777" w:rsidR="00DF481D" w:rsidRPr="00391D8A" w:rsidRDefault="00DF481D" w:rsidP="00BA6CFF">
            <w:pPr>
              <w:pStyle w:val="HPRAMainBodyText"/>
              <w:spacing w:before="60" w:after="60"/>
              <w:rPr>
                <w:lang w:val="en-US"/>
              </w:rPr>
            </w:pPr>
            <w:r w:rsidRPr="00391D8A">
              <w:rPr>
                <w:lang w:val="en-US"/>
              </w:rPr>
              <w:fldChar w:fldCharType="begin">
                <w:ffData>
                  <w:name w:val="Check3"/>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r>
      <w:tr w:rsidR="00DF481D" w:rsidRPr="00391D8A" w14:paraId="524E6BDE" w14:textId="77777777" w:rsidTr="00BA6CFF">
        <w:tc>
          <w:tcPr>
            <w:tcW w:w="1744" w:type="pct"/>
            <w:vAlign w:val="center"/>
          </w:tcPr>
          <w:p w14:paraId="48952529" w14:textId="77777777" w:rsidR="00DF481D" w:rsidRPr="00391D8A" w:rsidRDefault="00DF481D" w:rsidP="00BA6CFF">
            <w:pPr>
              <w:pStyle w:val="HPRAMainBodyText"/>
              <w:spacing w:before="60" w:after="60"/>
              <w:rPr>
                <w:lang w:val="en-US"/>
              </w:rPr>
            </w:pPr>
            <w:r w:rsidRPr="00391D8A">
              <w:rPr>
                <w:lang w:val="en-US"/>
              </w:rPr>
              <w:t>Phenobarbitone</w:t>
            </w:r>
          </w:p>
        </w:tc>
        <w:tc>
          <w:tcPr>
            <w:tcW w:w="1553" w:type="pct"/>
            <w:vAlign w:val="center"/>
          </w:tcPr>
          <w:p w14:paraId="1CBF7FEC" w14:textId="77777777" w:rsidR="00DF481D" w:rsidRPr="00391D8A" w:rsidRDefault="00DF481D" w:rsidP="00BA6CFF">
            <w:pPr>
              <w:pStyle w:val="HPRAMainBodyText"/>
              <w:spacing w:before="60" w:after="60"/>
              <w:rPr>
                <w:lang w:val="en-US"/>
              </w:rPr>
            </w:pPr>
            <w:r w:rsidRPr="00391D8A">
              <w:rPr>
                <w:lang w:val="en-US"/>
              </w:rPr>
              <w:fldChar w:fldCharType="begin">
                <w:ffData>
                  <w:name w:val="Check2"/>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c>
          <w:tcPr>
            <w:tcW w:w="1703" w:type="pct"/>
            <w:vAlign w:val="center"/>
          </w:tcPr>
          <w:p w14:paraId="799B3508" w14:textId="77777777" w:rsidR="00DF481D" w:rsidRPr="00391D8A" w:rsidRDefault="00DF481D" w:rsidP="00BA6CFF">
            <w:pPr>
              <w:pStyle w:val="HPRAMainBodyText"/>
              <w:spacing w:before="60" w:after="60"/>
              <w:rPr>
                <w:lang w:val="en-US"/>
              </w:rPr>
            </w:pPr>
            <w:r w:rsidRPr="00391D8A">
              <w:rPr>
                <w:lang w:val="en-US"/>
              </w:rPr>
              <w:fldChar w:fldCharType="begin">
                <w:ffData>
                  <w:name w:val="Check3"/>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r>
      <w:tr w:rsidR="00DF481D" w:rsidRPr="00391D8A" w14:paraId="3EC8232C" w14:textId="77777777" w:rsidTr="00BA6CFF">
        <w:tc>
          <w:tcPr>
            <w:tcW w:w="1744" w:type="pct"/>
            <w:vAlign w:val="center"/>
          </w:tcPr>
          <w:p w14:paraId="258CF625" w14:textId="77777777" w:rsidR="00DF481D" w:rsidRPr="00391D8A" w:rsidRDefault="00DF481D" w:rsidP="00BA6CFF">
            <w:pPr>
              <w:pStyle w:val="HPRAMainBodyText"/>
              <w:spacing w:before="60" w:after="60"/>
              <w:rPr>
                <w:lang w:val="en-US"/>
              </w:rPr>
            </w:pPr>
            <w:r w:rsidRPr="00391D8A">
              <w:rPr>
                <w:lang w:val="en-US"/>
              </w:rPr>
              <w:t>Phentermine</w:t>
            </w:r>
          </w:p>
        </w:tc>
        <w:tc>
          <w:tcPr>
            <w:tcW w:w="1553" w:type="pct"/>
            <w:vAlign w:val="center"/>
          </w:tcPr>
          <w:p w14:paraId="2BCBC2C2" w14:textId="77777777" w:rsidR="00DF481D" w:rsidRPr="00391D8A" w:rsidRDefault="00DF481D" w:rsidP="00BA6CFF">
            <w:pPr>
              <w:pStyle w:val="HPRAMainBodyText"/>
              <w:spacing w:before="60" w:after="60"/>
              <w:rPr>
                <w:lang w:val="en-US"/>
              </w:rPr>
            </w:pPr>
            <w:r w:rsidRPr="00391D8A">
              <w:rPr>
                <w:lang w:val="en-US"/>
              </w:rPr>
              <w:fldChar w:fldCharType="begin">
                <w:ffData>
                  <w:name w:val="Check2"/>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c>
          <w:tcPr>
            <w:tcW w:w="1703" w:type="pct"/>
            <w:vAlign w:val="center"/>
          </w:tcPr>
          <w:p w14:paraId="42FB53BC" w14:textId="77777777" w:rsidR="00DF481D" w:rsidRPr="00391D8A" w:rsidRDefault="00DF481D" w:rsidP="00BA6CFF">
            <w:pPr>
              <w:pStyle w:val="HPRAMainBodyText"/>
              <w:spacing w:before="60" w:after="60"/>
              <w:rPr>
                <w:lang w:val="en-US"/>
              </w:rPr>
            </w:pPr>
            <w:r w:rsidRPr="00391D8A">
              <w:rPr>
                <w:lang w:val="en-US"/>
              </w:rPr>
              <w:fldChar w:fldCharType="begin">
                <w:ffData>
                  <w:name w:val="Check3"/>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r>
      <w:tr w:rsidR="00DF481D" w:rsidRPr="00391D8A" w14:paraId="783A5944" w14:textId="77777777" w:rsidTr="00BA6CFF">
        <w:tc>
          <w:tcPr>
            <w:tcW w:w="1744" w:type="pct"/>
            <w:vAlign w:val="center"/>
          </w:tcPr>
          <w:p w14:paraId="1EFA1A97" w14:textId="77777777" w:rsidR="00DF481D" w:rsidRPr="00391D8A" w:rsidRDefault="00DF481D" w:rsidP="00BA6CFF">
            <w:pPr>
              <w:pStyle w:val="HPRAMainBodyText"/>
              <w:spacing w:before="60" w:after="60"/>
              <w:rPr>
                <w:lang w:val="en-US"/>
              </w:rPr>
            </w:pPr>
            <w:r w:rsidRPr="00391D8A">
              <w:rPr>
                <w:lang w:val="en-US"/>
              </w:rPr>
              <w:t>Temazepam</w:t>
            </w:r>
          </w:p>
        </w:tc>
        <w:tc>
          <w:tcPr>
            <w:tcW w:w="1553" w:type="pct"/>
            <w:vAlign w:val="center"/>
          </w:tcPr>
          <w:p w14:paraId="7BDAD0E5" w14:textId="77777777" w:rsidR="00DF481D" w:rsidRPr="00391D8A" w:rsidRDefault="00DF481D" w:rsidP="00BA6CFF">
            <w:pPr>
              <w:pStyle w:val="HPRAMainBodyText"/>
              <w:spacing w:before="60" w:after="60"/>
              <w:rPr>
                <w:lang w:val="en-US"/>
              </w:rPr>
            </w:pPr>
            <w:r w:rsidRPr="00391D8A">
              <w:rPr>
                <w:lang w:val="en-US"/>
              </w:rPr>
              <w:fldChar w:fldCharType="begin">
                <w:ffData>
                  <w:name w:val="Check2"/>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c>
          <w:tcPr>
            <w:tcW w:w="1703" w:type="pct"/>
            <w:vAlign w:val="center"/>
          </w:tcPr>
          <w:p w14:paraId="148CCA52" w14:textId="77777777" w:rsidR="00DF481D" w:rsidRPr="00391D8A" w:rsidRDefault="00DF481D" w:rsidP="00BA6CFF">
            <w:pPr>
              <w:pStyle w:val="HPRAMainBodyText"/>
              <w:spacing w:before="60" w:after="60"/>
              <w:rPr>
                <w:lang w:val="en-US"/>
              </w:rPr>
            </w:pPr>
            <w:r w:rsidRPr="00391D8A">
              <w:rPr>
                <w:lang w:val="en-US"/>
              </w:rPr>
              <w:fldChar w:fldCharType="begin">
                <w:ffData>
                  <w:name w:val="Check3"/>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r>
      <w:tr w:rsidR="00DF481D" w:rsidRPr="00391D8A" w14:paraId="627E38E3" w14:textId="77777777" w:rsidTr="00BA6CFF">
        <w:tc>
          <w:tcPr>
            <w:tcW w:w="1744" w:type="pct"/>
            <w:vAlign w:val="center"/>
          </w:tcPr>
          <w:p w14:paraId="717F8FB8" w14:textId="77777777" w:rsidR="00DF481D" w:rsidRPr="00391D8A" w:rsidRDefault="00DF481D" w:rsidP="00BA6CFF">
            <w:pPr>
              <w:pStyle w:val="HPRAMainBodyText"/>
              <w:spacing w:before="60" w:after="60"/>
              <w:rPr>
                <w:lang w:val="en-US"/>
              </w:rPr>
            </w:pPr>
            <w:r w:rsidRPr="00391D8A">
              <w:rPr>
                <w:lang w:val="en-US"/>
              </w:rPr>
              <w:t xml:space="preserve">Others </w:t>
            </w:r>
            <w:r w:rsidRPr="00391D8A">
              <w:rPr>
                <w:i/>
                <w:lang w:val="en-US"/>
              </w:rPr>
              <w:t>(Please specify)</w:t>
            </w:r>
          </w:p>
          <w:p w14:paraId="45B97629" w14:textId="77777777" w:rsidR="00DF481D" w:rsidRPr="00391D8A" w:rsidRDefault="00DF481D" w:rsidP="00BA6CFF">
            <w:pPr>
              <w:pStyle w:val="HPRAMainBodyText"/>
              <w:spacing w:before="60" w:after="60"/>
              <w:rPr>
                <w:lang w:val="en-US"/>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553" w:type="pct"/>
            <w:vAlign w:val="center"/>
          </w:tcPr>
          <w:p w14:paraId="76F6E785" w14:textId="77777777" w:rsidR="00DF481D" w:rsidRPr="00391D8A" w:rsidRDefault="00DF481D" w:rsidP="00BA6CFF">
            <w:pPr>
              <w:pStyle w:val="HPRAMainBodyText"/>
              <w:spacing w:before="60" w:after="60"/>
              <w:rPr>
                <w:lang w:val="en-US"/>
              </w:rPr>
            </w:pPr>
            <w:r w:rsidRPr="00391D8A">
              <w:rPr>
                <w:lang w:val="en-US"/>
              </w:rPr>
              <w:fldChar w:fldCharType="begin">
                <w:ffData>
                  <w:name w:val="Check2"/>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c>
          <w:tcPr>
            <w:tcW w:w="1703" w:type="pct"/>
            <w:vAlign w:val="center"/>
          </w:tcPr>
          <w:p w14:paraId="791CD758" w14:textId="77777777" w:rsidR="00DF481D" w:rsidRPr="00391D8A" w:rsidRDefault="00DF481D" w:rsidP="00BA6CFF">
            <w:pPr>
              <w:pStyle w:val="HPRAMainBodyText"/>
              <w:spacing w:before="60" w:after="60"/>
              <w:rPr>
                <w:lang w:val="en-US"/>
              </w:rPr>
            </w:pPr>
            <w:r w:rsidRPr="00391D8A">
              <w:rPr>
                <w:lang w:val="en-US"/>
              </w:rPr>
              <w:fldChar w:fldCharType="begin">
                <w:ffData>
                  <w:name w:val="Check3"/>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r>
      <w:tr w:rsidR="00DF481D" w:rsidRPr="00391D8A" w14:paraId="272D6BCA" w14:textId="77777777" w:rsidTr="00BA6CFF">
        <w:tc>
          <w:tcPr>
            <w:tcW w:w="1744" w:type="pct"/>
            <w:vAlign w:val="center"/>
          </w:tcPr>
          <w:p w14:paraId="1F59484A" w14:textId="77777777" w:rsidR="00DF481D" w:rsidRPr="00391D8A" w:rsidRDefault="00DF481D" w:rsidP="00BA6CFF">
            <w:pPr>
              <w:pStyle w:val="HPRAMainBodyText"/>
              <w:spacing w:before="60" w:after="60"/>
              <w:rPr>
                <w:lang w:val="en-US"/>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553" w:type="pct"/>
            <w:vAlign w:val="center"/>
          </w:tcPr>
          <w:p w14:paraId="3F3700F8" w14:textId="77777777" w:rsidR="00DF481D" w:rsidRPr="00391D8A" w:rsidRDefault="00DF481D" w:rsidP="00BA6CFF">
            <w:pPr>
              <w:pStyle w:val="HPRAMainBodyText"/>
              <w:spacing w:before="60" w:after="60"/>
              <w:rPr>
                <w:lang w:val="en-US"/>
              </w:rPr>
            </w:pPr>
            <w:r w:rsidRPr="00391D8A">
              <w:rPr>
                <w:lang w:val="en-US"/>
              </w:rPr>
              <w:fldChar w:fldCharType="begin">
                <w:ffData>
                  <w:name w:val="Check2"/>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c>
          <w:tcPr>
            <w:tcW w:w="1703" w:type="pct"/>
            <w:vAlign w:val="center"/>
          </w:tcPr>
          <w:p w14:paraId="3C2D0BE0" w14:textId="77777777" w:rsidR="00DF481D" w:rsidRPr="00391D8A" w:rsidRDefault="00DF481D" w:rsidP="00BA6CFF">
            <w:pPr>
              <w:pStyle w:val="HPRAMainBodyText"/>
              <w:spacing w:before="60" w:after="60"/>
              <w:rPr>
                <w:lang w:val="en-US"/>
              </w:rPr>
            </w:pPr>
            <w:r w:rsidRPr="00391D8A">
              <w:rPr>
                <w:lang w:val="en-US"/>
              </w:rPr>
              <w:fldChar w:fldCharType="begin">
                <w:ffData>
                  <w:name w:val="Check3"/>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r>
      <w:tr w:rsidR="00DF481D" w:rsidRPr="00391D8A" w14:paraId="77B5D16C" w14:textId="77777777" w:rsidTr="00BA6CFF">
        <w:tc>
          <w:tcPr>
            <w:tcW w:w="1744" w:type="pct"/>
            <w:vAlign w:val="center"/>
          </w:tcPr>
          <w:p w14:paraId="148CEEF0" w14:textId="77777777" w:rsidR="00DF481D" w:rsidRPr="00E4724B" w:rsidRDefault="00DF481D" w:rsidP="00BA6CFF">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553" w:type="pct"/>
            <w:vAlign w:val="center"/>
          </w:tcPr>
          <w:p w14:paraId="7DB73CC2" w14:textId="77777777" w:rsidR="00DF481D" w:rsidRPr="00391D8A" w:rsidRDefault="00DF481D" w:rsidP="00BA6CFF">
            <w:pPr>
              <w:pStyle w:val="HPRAMainBodyText"/>
              <w:spacing w:before="60" w:after="60"/>
              <w:rPr>
                <w:lang w:val="en-US"/>
              </w:rPr>
            </w:pPr>
            <w:r w:rsidRPr="00391D8A">
              <w:rPr>
                <w:lang w:val="en-US"/>
              </w:rPr>
              <w:fldChar w:fldCharType="begin">
                <w:ffData>
                  <w:name w:val="Check2"/>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c>
          <w:tcPr>
            <w:tcW w:w="1703" w:type="pct"/>
            <w:vAlign w:val="center"/>
          </w:tcPr>
          <w:p w14:paraId="79A2DAEE" w14:textId="77777777" w:rsidR="00DF481D" w:rsidRPr="00391D8A" w:rsidRDefault="00DF481D" w:rsidP="00BA6CFF">
            <w:pPr>
              <w:pStyle w:val="HPRAMainBodyText"/>
              <w:spacing w:before="60" w:after="60"/>
              <w:rPr>
                <w:lang w:val="en-US"/>
              </w:rPr>
            </w:pPr>
            <w:r w:rsidRPr="00391D8A">
              <w:rPr>
                <w:lang w:val="en-US"/>
              </w:rPr>
              <w:fldChar w:fldCharType="begin">
                <w:ffData>
                  <w:name w:val="Check3"/>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r>
      <w:tr w:rsidR="00DF481D" w:rsidRPr="00391D8A" w14:paraId="712A643A" w14:textId="77777777" w:rsidTr="00BA6CFF">
        <w:tc>
          <w:tcPr>
            <w:tcW w:w="1744" w:type="pct"/>
            <w:vAlign w:val="center"/>
          </w:tcPr>
          <w:p w14:paraId="15300AE8" w14:textId="77777777" w:rsidR="00DF481D" w:rsidRPr="00E4724B" w:rsidRDefault="00DF481D" w:rsidP="00BA6CFF">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553" w:type="pct"/>
            <w:vAlign w:val="center"/>
          </w:tcPr>
          <w:p w14:paraId="6F1F24B2" w14:textId="77777777" w:rsidR="00DF481D" w:rsidRPr="00391D8A" w:rsidRDefault="00DF481D" w:rsidP="00BA6CFF">
            <w:pPr>
              <w:pStyle w:val="HPRAMainBodyText"/>
              <w:spacing w:before="60" w:after="60"/>
              <w:rPr>
                <w:lang w:val="en-US"/>
              </w:rPr>
            </w:pPr>
            <w:r w:rsidRPr="00391D8A">
              <w:rPr>
                <w:lang w:val="en-US"/>
              </w:rPr>
              <w:fldChar w:fldCharType="begin">
                <w:ffData>
                  <w:name w:val="Check2"/>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c>
          <w:tcPr>
            <w:tcW w:w="1703" w:type="pct"/>
            <w:vAlign w:val="center"/>
          </w:tcPr>
          <w:p w14:paraId="18CFA645" w14:textId="77777777" w:rsidR="00DF481D" w:rsidRPr="00391D8A" w:rsidRDefault="00DF481D" w:rsidP="00BA6CFF">
            <w:pPr>
              <w:pStyle w:val="HPRAMainBodyText"/>
              <w:spacing w:before="60" w:after="60"/>
              <w:rPr>
                <w:lang w:val="en-US"/>
              </w:rPr>
            </w:pPr>
            <w:r w:rsidRPr="00391D8A">
              <w:rPr>
                <w:lang w:val="en-US"/>
              </w:rPr>
              <w:fldChar w:fldCharType="begin">
                <w:ffData>
                  <w:name w:val="Check3"/>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r>
      <w:tr w:rsidR="00DF481D" w:rsidRPr="00391D8A" w14:paraId="52F6AD9A" w14:textId="77777777" w:rsidTr="00BA6CFF">
        <w:tc>
          <w:tcPr>
            <w:tcW w:w="1744" w:type="pct"/>
            <w:vAlign w:val="center"/>
          </w:tcPr>
          <w:p w14:paraId="025409FF" w14:textId="77777777" w:rsidR="00DF481D" w:rsidRPr="00E4724B" w:rsidRDefault="00DF481D" w:rsidP="00BA6CFF">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553" w:type="pct"/>
            <w:vAlign w:val="center"/>
          </w:tcPr>
          <w:p w14:paraId="6D10381A" w14:textId="77777777" w:rsidR="00DF481D" w:rsidRPr="00391D8A" w:rsidRDefault="00DF481D" w:rsidP="00BA6CFF">
            <w:pPr>
              <w:pStyle w:val="HPRAMainBodyText"/>
              <w:spacing w:before="60" w:after="60"/>
              <w:rPr>
                <w:lang w:val="en-US"/>
              </w:rPr>
            </w:pPr>
            <w:r w:rsidRPr="00391D8A">
              <w:rPr>
                <w:lang w:val="en-US"/>
              </w:rPr>
              <w:fldChar w:fldCharType="begin">
                <w:ffData>
                  <w:name w:val="Check2"/>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c>
          <w:tcPr>
            <w:tcW w:w="1703" w:type="pct"/>
            <w:vAlign w:val="center"/>
          </w:tcPr>
          <w:p w14:paraId="22452DB1" w14:textId="77777777" w:rsidR="00DF481D" w:rsidRPr="00391D8A" w:rsidRDefault="00DF481D" w:rsidP="00BA6CFF">
            <w:pPr>
              <w:pStyle w:val="HPRAMainBodyText"/>
              <w:spacing w:before="60" w:after="60"/>
              <w:rPr>
                <w:lang w:val="en-US"/>
              </w:rPr>
            </w:pPr>
            <w:r w:rsidRPr="00391D8A">
              <w:rPr>
                <w:lang w:val="en-US"/>
              </w:rPr>
              <w:fldChar w:fldCharType="begin">
                <w:ffData>
                  <w:name w:val="Check3"/>
                  <w:enabled/>
                  <w:calcOnExit w:val="0"/>
                  <w:checkBox>
                    <w:sizeAuto/>
                    <w:default w:val="0"/>
                  </w:checkBox>
                </w:ffData>
              </w:fldChar>
            </w:r>
            <w:r w:rsidRPr="00391D8A">
              <w:rPr>
                <w:lang w:val="en-US"/>
              </w:rPr>
              <w:instrText xml:space="preserve"> FORMCHECKBOX </w:instrText>
            </w:r>
            <w:r w:rsidR="002B5E4B">
              <w:rPr>
                <w:lang w:val="en-US"/>
              </w:rPr>
            </w:r>
            <w:r w:rsidR="002B5E4B">
              <w:rPr>
                <w:lang w:val="en-US"/>
              </w:rPr>
              <w:fldChar w:fldCharType="separate"/>
            </w:r>
            <w:r w:rsidRPr="00391D8A">
              <w:fldChar w:fldCharType="end"/>
            </w:r>
          </w:p>
        </w:tc>
      </w:tr>
    </w:tbl>
    <w:p w14:paraId="5C6EBFAA" w14:textId="77777777" w:rsidR="00DF481D" w:rsidRDefault="00DF481D" w:rsidP="00DF481D">
      <w:pPr>
        <w:pStyle w:val="HPRAMainBodyText"/>
      </w:pPr>
    </w:p>
    <w:p w14:paraId="5606A5C0" w14:textId="77777777" w:rsidR="00616103" w:rsidRDefault="00616103" w:rsidP="00DF481D">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801"/>
        <w:gridCol w:w="2885"/>
      </w:tblGrid>
      <w:tr w:rsidR="00DF481D" w:rsidRPr="00391D8A" w14:paraId="0266BA15" w14:textId="77777777" w:rsidTr="00BA6CFF">
        <w:tc>
          <w:tcPr>
            <w:tcW w:w="5000" w:type="pct"/>
            <w:gridSpan w:val="3"/>
          </w:tcPr>
          <w:p w14:paraId="1FBBCAFB" w14:textId="69D17D7E" w:rsidR="00DF481D" w:rsidRPr="00391D8A" w:rsidRDefault="00CC1618" w:rsidP="00BA6CFF">
            <w:pPr>
              <w:pStyle w:val="HPRAAlphabetBulletedList0"/>
              <w:numPr>
                <w:ilvl w:val="0"/>
                <w:numId w:val="0"/>
              </w:numPr>
              <w:spacing w:before="60" w:after="60"/>
              <w:ind w:left="709" w:hanging="709"/>
              <w:rPr>
                <w:b/>
                <w:color w:val="0057B8" w:themeColor="accent3"/>
                <w:lang w:val="en-GB"/>
              </w:rPr>
            </w:pPr>
            <w:r>
              <w:rPr>
                <w:rFonts w:eastAsiaTheme="minorHAnsi"/>
                <w:b/>
                <w:bCs/>
                <w:caps/>
                <w:color w:val="0057B8" w:themeColor="accent3"/>
                <w:szCs w:val="24"/>
                <w:lang w:val="en-GB"/>
              </w:rPr>
              <w:t>Part C</w:t>
            </w:r>
            <w:r>
              <w:rPr>
                <w:rFonts w:eastAsiaTheme="minorHAnsi"/>
                <w:b/>
                <w:bCs/>
                <w:caps/>
                <w:color w:val="0057B8" w:themeColor="accent3"/>
                <w:szCs w:val="24"/>
                <w:lang w:val="en-GB"/>
              </w:rPr>
              <w:tab/>
            </w:r>
            <w:r>
              <w:rPr>
                <w:rFonts w:eastAsiaTheme="minorHAnsi"/>
                <w:b/>
                <w:bCs/>
                <w:caps/>
                <w:color w:val="0057B8" w:themeColor="accent3"/>
                <w:szCs w:val="24"/>
                <w:lang w:val="en-GB"/>
              </w:rPr>
              <w:tab/>
              <w:t xml:space="preserve">: </w:t>
            </w:r>
            <w:r w:rsidR="00DF481D" w:rsidRPr="00785F91">
              <w:rPr>
                <w:rFonts w:eastAsiaTheme="minorHAnsi"/>
                <w:b/>
                <w:bCs/>
                <w:caps/>
                <w:color w:val="0057B8" w:themeColor="accent3"/>
                <w:szCs w:val="24"/>
                <w:lang w:val="en-GB"/>
              </w:rPr>
              <w:t xml:space="preserve">Schedule </w:t>
            </w:r>
            <w:r w:rsidR="00DF481D">
              <w:rPr>
                <w:rFonts w:eastAsiaTheme="minorHAnsi"/>
                <w:b/>
                <w:bCs/>
                <w:caps/>
                <w:color w:val="0057B8" w:themeColor="accent3"/>
                <w:szCs w:val="24"/>
                <w:lang w:val="en-GB"/>
              </w:rPr>
              <w:t>4</w:t>
            </w:r>
            <w:r w:rsidR="00DF481D" w:rsidRPr="00785F91">
              <w:rPr>
                <w:rFonts w:eastAsiaTheme="minorHAnsi"/>
                <w:b/>
                <w:bCs/>
                <w:caps/>
                <w:color w:val="0057B8" w:themeColor="accent3"/>
                <w:szCs w:val="24"/>
                <w:lang w:val="en-GB"/>
              </w:rPr>
              <w:t xml:space="preserve"> drugs</w:t>
            </w:r>
          </w:p>
        </w:tc>
      </w:tr>
      <w:tr w:rsidR="00DF481D" w:rsidRPr="00391D8A" w14:paraId="1190DBFB" w14:textId="77777777" w:rsidTr="00BA6CFF">
        <w:tc>
          <w:tcPr>
            <w:tcW w:w="5000" w:type="pct"/>
            <w:gridSpan w:val="3"/>
          </w:tcPr>
          <w:p w14:paraId="39FD6244" w14:textId="77777777" w:rsidR="00DF481D" w:rsidRDefault="00DF481D" w:rsidP="00BA6CFF">
            <w:pPr>
              <w:pStyle w:val="HPRAMainBodyText"/>
              <w:spacing w:before="60" w:after="60"/>
              <w:jc w:val="center"/>
              <w:rPr>
                <w:b/>
                <w:lang w:val="en-GB"/>
              </w:rPr>
            </w:pPr>
            <w:r w:rsidRPr="00391D8A">
              <w:rPr>
                <w:b/>
                <w:lang w:val="en-GB"/>
              </w:rPr>
              <w:t>Licence to produce</w:t>
            </w:r>
          </w:p>
          <w:p w14:paraId="48AF8BBE" w14:textId="77777777" w:rsidR="00DF481D" w:rsidRPr="00391D8A" w:rsidRDefault="00DF481D" w:rsidP="00BA6CFF">
            <w:pPr>
              <w:pStyle w:val="HPRAMainBodyText"/>
              <w:spacing w:before="60" w:after="60"/>
              <w:jc w:val="center"/>
              <w:rPr>
                <w:lang w:val="en-GB"/>
              </w:rPr>
            </w:pPr>
            <w:r w:rsidRPr="00E11982">
              <w:rPr>
                <w:i/>
                <w:lang w:val="en-GB"/>
              </w:rPr>
              <w:t>(</w:t>
            </w:r>
            <w:r>
              <w:rPr>
                <w:i/>
                <w:lang w:val="en-GB"/>
              </w:rPr>
              <w:t>For</w:t>
            </w:r>
            <w:r w:rsidRPr="00E11982">
              <w:rPr>
                <w:i/>
                <w:lang w:val="en-GB"/>
              </w:rPr>
              <w:t xml:space="preserve"> possess</w:t>
            </w:r>
            <w:r>
              <w:rPr>
                <w:i/>
                <w:lang w:val="en-GB"/>
              </w:rPr>
              <w:t>ion</w:t>
            </w:r>
            <w:r w:rsidRPr="00E11982">
              <w:rPr>
                <w:i/>
                <w:lang w:val="en-GB"/>
              </w:rPr>
              <w:t xml:space="preserve"> </w:t>
            </w:r>
            <w:r>
              <w:rPr>
                <w:i/>
                <w:lang w:val="en-GB"/>
              </w:rPr>
              <w:t>and/</w:t>
            </w:r>
            <w:r w:rsidRPr="00E11982">
              <w:rPr>
                <w:i/>
                <w:lang w:val="en-GB"/>
              </w:rPr>
              <w:t>or supply</w:t>
            </w:r>
            <w:r>
              <w:rPr>
                <w:i/>
                <w:lang w:val="en-GB"/>
              </w:rPr>
              <w:t xml:space="preserve"> only</w:t>
            </w:r>
            <w:r w:rsidRPr="00E11982">
              <w:rPr>
                <w:i/>
                <w:lang w:val="en-GB"/>
              </w:rPr>
              <w:t xml:space="preserve"> </w:t>
            </w:r>
            <w:r>
              <w:rPr>
                <w:i/>
                <w:lang w:val="en-GB"/>
              </w:rPr>
              <w:t>of S</w:t>
            </w:r>
            <w:r w:rsidRPr="00E11982">
              <w:rPr>
                <w:i/>
                <w:lang w:val="en-GB"/>
              </w:rPr>
              <w:t>chedule 3, 4 and 5 drugs</w:t>
            </w:r>
            <w:r>
              <w:rPr>
                <w:i/>
                <w:lang w:val="en-GB"/>
              </w:rPr>
              <w:t>,</w:t>
            </w:r>
            <w:r w:rsidRPr="00E11982">
              <w:rPr>
                <w:i/>
                <w:lang w:val="en-GB"/>
              </w:rPr>
              <w:t xml:space="preserve"> a separate registration is required. Please see registration application form on </w:t>
            </w:r>
            <w:hyperlink r:id="rId16" w:history="1">
              <w:r w:rsidRPr="00E11982">
                <w:rPr>
                  <w:rStyle w:val="Hyperlink"/>
                  <w:i/>
                  <w:u w:val="none"/>
                  <w:lang w:val="en-GB"/>
                </w:rPr>
                <w:t>www.hpra.ie</w:t>
              </w:r>
            </w:hyperlink>
            <w:r w:rsidRPr="00E11982">
              <w:rPr>
                <w:i/>
                <w:lang w:val="en-GB"/>
              </w:rPr>
              <w:t>)</w:t>
            </w:r>
          </w:p>
        </w:tc>
      </w:tr>
      <w:tr w:rsidR="00DF481D" w:rsidRPr="00391D8A" w14:paraId="1CF121F1" w14:textId="77777777" w:rsidTr="00BA6CFF">
        <w:tc>
          <w:tcPr>
            <w:tcW w:w="1653" w:type="pct"/>
            <w:vAlign w:val="center"/>
          </w:tcPr>
          <w:p w14:paraId="7D53EB7F" w14:textId="77777777" w:rsidR="00DF481D" w:rsidRPr="00391D8A" w:rsidRDefault="00DF481D" w:rsidP="00BA6CFF">
            <w:pPr>
              <w:pStyle w:val="HPRAMainBodyText"/>
              <w:spacing w:before="60" w:after="60"/>
              <w:rPr>
                <w:lang w:val="en-US"/>
              </w:rPr>
            </w:pPr>
          </w:p>
        </w:tc>
        <w:tc>
          <w:tcPr>
            <w:tcW w:w="1649" w:type="pct"/>
            <w:vAlign w:val="center"/>
          </w:tcPr>
          <w:p w14:paraId="177E53A3" w14:textId="77777777" w:rsidR="00DF481D" w:rsidRPr="00391D8A" w:rsidRDefault="00DF481D" w:rsidP="00BA6CFF">
            <w:pPr>
              <w:pStyle w:val="HPRAMainBodyText"/>
              <w:spacing w:before="60" w:after="60"/>
              <w:rPr>
                <w:lang w:val="en-GB"/>
              </w:rPr>
            </w:pPr>
            <w:r w:rsidRPr="00391D8A">
              <w:rPr>
                <w:lang w:val="en-GB"/>
              </w:rPr>
              <w:t>Base drugs (including salts)</w:t>
            </w:r>
          </w:p>
        </w:tc>
        <w:tc>
          <w:tcPr>
            <w:tcW w:w="1698" w:type="pct"/>
            <w:vAlign w:val="center"/>
          </w:tcPr>
          <w:p w14:paraId="645B484A" w14:textId="77777777" w:rsidR="00DF481D" w:rsidRPr="00391D8A" w:rsidRDefault="00DF481D" w:rsidP="00BA6CFF">
            <w:pPr>
              <w:pStyle w:val="HPRAMainBodyText"/>
              <w:spacing w:before="60" w:after="60"/>
              <w:rPr>
                <w:lang w:val="en-GB"/>
              </w:rPr>
            </w:pPr>
            <w:r w:rsidRPr="00391D8A">
              <w:rPr>
                <w:lang w:val="en-GB"/>
              </w:rPr>
              <w:t>Preparations</w:t>
            </w:r>
          </w:p>
        </w:tc>
      </w:tr>
      <w:tr w:rsidR="00DF481D" w:rsidRPr="00391D8A" w14:paraId="3D03671F" w14:textId="77777777" w:rsidTr="00BA6CFF">
        <w:tc>
          <w:tcPr>
            <w:tcW w:w="1653" w:type="pct"/>
            <w:vAlign w:val="center"/>
          </w:tcPr>
          <w:p w14:paraId="69AFD2F8" w14:textId="77777777" w:rsidR="00DF481D" w:rsidRPr="00391D8A" w:rsidRDefault="00DF481D" w:rsidP="00BA6CFF">
            <w:pPr>
              <w:pStyle w:val="HPRAMainBodyText"/>
              <w:spacing w:before="60" w:after="60"/>
              <w:rPr>
                <w:lang w:val="en-US"/>
              </w:rPr>
            </w:pPr>
            <w:r w:rsidRPr="00391D8A">
              <w:rPr>
                <w:lang w:val="en-US"/>
              </w:rPr>
              <w:t>Alprazolam</w:t>
            </w:r>
          </w:p>
        </w:tc>
        <w:tc>
          <w:tcPr>
            <w:tcW w:w="1649" w:type="pct"/>
            <w:vAlign w:val="center"/>
          </w:tcPr>
          <w:p w14:paraId="193D6BAF"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6458C827"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DF481D" w:rsidRPr="00391D8A" w14:paraId="427AD1E8" w14:textId="77777777" w:rsidTr="00BA6CFF">
        <w:tc>
          <w:tcPr>
            <w:tcW w:w="1653" w:type="pct"/>
            <w:vAlign w:val="center"/>
          </w:tcPr>
          <w:p w14:paraId="4697D9C4" w14:textId="77777777" w:rsidR="00DF481D" w:rsidRPr="00391D8A" w:rsidRDefault="00DF481D" w:rsidP="00BA6CFF">
            <w:pPr>
              <w:pStyle w:val="HPRAMainBodyText"/>
              <w:spacing w:before="60" w:after="60"/>
              <w:rPr>
                <w:lang w:val="en-US"/>
              </w:rPr>
            </w:pPr>
            <w:r w:rsidRPr="00391D8A">
              <w:rPr>
                <w:lang w:val="en-US"/>
              </w:rPr>
              <w:t>Bromazepam</w:t>
            </w:r>
          </w:p>
        </w:tc>
        <w:tc>
          <w:tcPr>
            <w:tcW w:w="1649" w:type="pct"/>
            <w:vAlign w:val="center"/>
          </w:tcPr>
          <w:p w14:paraId="4A8A154F"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2E606120"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DF481D" w:rsidRPr="00391D8A" w14:paraId="514B264D" w14:textId="77777777" w:rsidTr="00BA6CFF">
        <w:tc>
          <w:tcPr>
            <w:tcW w:w="1653" w:type="pct"/>
            <w:vAlign w:val="center"/>
          </w:tcPr>
          <w:p w14:paraId="7CD37D7B" w14:textId="77777777" w:rsidR="00DF481D" w:rsidRPr="00391D8A" w:rsidRDefault="00DF481D" w:rsidP="00BA6CFF">
            <w:pPr>
              <w:pStyle w:val="HPRAMainBodyText"/>
              <w:spacing w:before="60" w:after="60"/>
              <w:rPr>
                <w:lang w:val="en-US"/>
              </w:rPr>
            </w:pPr>
            <w:r w:rsidRPr="00391D8A">
              <w:rPr>
                <w:lang w:val="en-US"/>
              </w:rPr>
              <w:t>Chlordiazepoxide</w:t>
            </w:r>
          </w:p>
        </w:tc>
        <w:tc>
          <w:tcPr>
            <w:tcW w:w="1649" w:type="pct"/>
            <w:vAlign w:val="center"/>
          </w:tcPr>
          <w:p w14:paraId="5881CD78"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06B4631E"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DF481D" w:rsidRPr="00391D8A" w14:paraId="089437F3" w14:textId="77777777" w:rsidTr="00BA6CFF">
        <w:tc>
          <w:tcPr>
            <w:tcW w:w="1653" w:type="pct"/>
            <w:vAlign w:val="center"/>
          </w:tcPr>
          <w:p w14:paraId="4B093ED9" w14:textId="028BE127" w:rsidR="00DF481D" w:rsidRPr="00391D8A" w:rsidRDefault="0024503E" w:rsidP="00BA6CFF">
            <w:pPr>
              <w:pStyle w:val="HPRAMainBodyText"/>
              <w:spacing w:before="60" w:after="60"/>
              <w:rPr>
                <w:lang w:val="en-US"/>
              </w:rPr>
            </w:pPr>
            <w:r>
              <w:rPr>
                <w:lang w:val="en-US"/>
              </w:rPr>
              <w:t>Clobazam</w:t>
            </w:r>
          </w:p>
        </w:tc>
        <w:tc>
          <w:tcPr>
            <w:tcW w:w="1649" w:type="pct"/>
            <w:vAlign w:val="center"/>
          </w:tcPr>
          <w:p w14:paraId="3CBCF3BB"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37DF322A"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DF481D" w:rsidRPr="00391D8A" w14:paraId="14B7FC2B" w14:textId="77777777" w:rsidTr="00BA6CFF">
        <w:tc>
          <w:tcPr>
            <w:tcW w:w="1653" w:type="pct"/>
            <w:vAlign w:val="center"/>
          </w:tcPr>
          <w:p w14:paraId="39330BB7" w14:textId="77777777" w:rsidR="00DF481D" w:rsidRPr="00391D8A" w:rsidRDefault="00DF481D" w:rsidP="00BA6CFF">
            <w:pPr>
              <w:pStyle w:val="HPRAMainBodyText"/>
              <w:spacing w:before="60" w:after="60"/>
              <w:rPr>
                <w:lang w:val="en-US"/>
              </w:rPr>
            </w:pPr>
            <w:r w:rsidRPr="00391D8A">
              <w:rPr>
                <w:lang w:val="en-US"/>
              </w:rPr>
              <w:t>Clonazepam</w:t>
            </w:r>
          </w:p>
        </w:tc>
        <w:tc>
          <w:tcPr>
            <w:tcW w:w="1649" w:type="pct"/>
            <w:vAlign w:val="center"/>
          </w:tcPr>
          <w:p w14:paraId="76554C49"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415C806F"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DF481D" w:rsidRPr="00391D8A" w14:paraId="1B40F2DC" w14:textId="77777777" w:rsidTr="00BA6CFF">
        <w:tc>
          <w:tcPr>
            <w:tcW w:w="1653" w:type="pct"/>
            <w:vAlign w:val="center"/>
          </w:tcPr>
          <w:p w14:paraId="7151A8ED" w14:textId="77777777" w:rsidR="00DF481D" w:rsidRPr="00391D8A" w:rsidRDefault="00DF481D" w:rsidP="00BA6CFF">
            <w:pPr>
              <w:pStyle w:val="HPRAMainBodyText"/>
              <w:spacing w:before="60" w:after="60"/>
              <w:rPr>
                <w:lang w:val="en-US"/>
              </w:rPr>
            </w:pPr>
            <w:r w:rsidRPr="00391D8A">
              <w:rPr>
                <w:lang w:val="en-US"/>
              </w:rPr>
              <w:t>Diazepam</w:t>
            </w:r>
          </w:p>
        </w:tc>
        <w:tc>
          <w:tcPr>
            <w:tcW w:w="1649" w:type="pct"/>
            <w:vAlign w:val="center"/>
          </w:tcPr>
          <w:p w14:paraId="64CA8BD9"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4963F87F"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DF481D" w:rsidRPr="00391D8A" w14:paraId="3B840DBF" w14:textId="77777777" w:rsidTr="00BA6CFF">
        <w:tc>
          <w:tcPr>
            <w:tcW w:w="1653" w:type="pct"/>
            <w:vAlign w:val="center"/>
          </w:tcPr>
          <w:p w14:paraId="25B1A9C8" w14:textId="77777777" w:rsidR="00DF481D" w:rsidRPr="00391D8A" w:rsidRDefault="00DF481D" w:rsidP="00BA6CFF">
            <w:pPr>
              <w:pStyle w:val="HPRAMainBodyText"/>
              <w:spacing w:before="60" w:after="60"/>
              <w:rPr>
                <w:lang w:val="en-US"/>
              </w:rPr>
            </w:pPr>
            <w:r w:rsidRPr="00391D8A">
              <w:rPr>
                <w:lang w:val="en-US"/>
              </w:rPr>
              <w:t>Flurazepam</w:t>
            </w:r>
          </w:p>
        </w:tc>
        <w:tc>
          <w:tcPr>
            <w:tcW w:w="1649" w:type="pct"/>
            <w:vAlign w:val="center"/>
          </w:tcPr>
          <w:p w14:paraId="2BCB188D"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2979AA39"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DF481D" w:rsidRPr="00391D8A" w14:paraId="0843A3DC" w14:textId="77777777" w:rsidTr="00BA6CFF">
        <w:tc>
          <w:tcPr>
            <w:tcW w:w="1653" w:type="pct"/>
            <w:vAlign w:val="center"/>
          </w:tcPr>
          <w:p w14:paraId="54102556" w14:textId="77777777" w:rsidR="00DF481D" w:rsidRPr="00391D8A" w:rsidRDefault="00DF481D" w:rsidP="00BA6CFF">
            <w:pPr>
              <w:pStyle w:val="HPRAMainBodyText"/>
              <w:spacing w:before="60" w:after="60"/>
              <w:rPr>
                <w:lang w:val="en-US"/>
              </w:rPr>
            </w:pPr>
            <w:r w:rsidRPr="00391D8A">
              <w:rPr>
                <w:lang w:val="en-US"/>
              </w:rPr>
              <w:t>Lorazepam</w:t>
            </w:r>
          </w:p>
        </w:tc>
        <w:tc>
          <w:tcPr>
            <w:tcW w:w="1649" w:type="pct"/>
            <w:vAlign w:val="center"/>
          </w:tcPr>
          <w:p w14:paraId="0A7542FD"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4F97A938"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DF481D" w:rsidRPr="00391D8A" w14:paraId="373C0364" w14:textId="77777777" w:rsidTr="00BA6CFF">
        <w:tc>
          <w:tcPr>
            <w:tcW w:w="1653" w:type="pct"/>
            <w:vAlign w:val="center"/>
          </w:tcPr>
          <w:p w14:paraId="25F1F296" w14:textId="77777777" w:rsidR="00DF481D" w:rsidRPr="00391D8A" w:rsidRDefault="00DF481D" w:rsidP="00BA6CFF">
            <w:pPr>
              <w:pStyle w:val="HPRAMainBodyText"/>
              <w:spacing w:before="60" w:after="60"/>
              <w:rPr>
                <w:lang w:val="en-US"/>
              </w:rPr>
            </w:pPr>
            <w:r w:rsidRPr="00391D8A">
              <w:rPr>
                <w:lang w:val="en-US"/>
              </w:rPr>
              <w:t>Lormetazepam</w:t>
            </w:r>
          </w:p>
        </w:tc>
        <w:tc>
          <w:tcPr>
            <w:tcW w:w="1649" w:type="pct"/>
            <w:vAlign w:val="center"/>
          </w:tcPr>
          <w:p w14:paraId="4DF418CB"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2867F558"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DF481D" w:rsidRPr="00391D8A" w14:paraId="79DF213C" w14:textId="77777777" w:rsidTr="00BA6CFF">
        <w:tc>
          <w:tcPr>
            <w:tcW w:w="1653" w:type="pct"/>
            <w:vAlign w:val="center"/>
          </w:tcPr>
          <w:p w14:paraId="145AE5AD" w14:textId="77777777" w:rsidR="00DF481D" w:rsidRPr="00391D8A" w:rsidRDefault="00DF481D" w:rsidP="00BA6CFF">
            <w:pPr>
              <w:pStyle w:val="HPRAMainBodyText"/>
              <w:spacing w:before="60" w:after="60"/>
              <w:rPr>
                <w:lang w:val="en-US"/>
              </w:rPr>
            </w:pPr>
            <w:r w:rsidRPr="00391D8A">
              <w:rPr>
                <w:lang w:val="en-US"/>
              </w:rPr>
              <w:t>Midazolam</w:t>
            </w:r>
          </w:p>
        </w:tc>
        <w:tc>
          <w:tcPr>
            <w:tcW w:w="1649" w:type="pct"/>
            <w:vAlign w:val="center"/>
          </w:tcPr>
          <w:p w14:paraId="7E29E939"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28E52592"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DF481D" w:rsidRPr="00391D8A" w14:paraId="41973FA1" w14:textId="77777777" w:rsidTr="00BA6CFF">
        <w:tc>
          <w:tcPr>
            <w:tcW w:w="1653" w:type="pct"/>
            <w:vAlign w:val="center"/>
          </w:tcPr>
          <w:p w14:paraId="000AFAC7" w14:textId="77777777" w:rsidR="00DF481D" w:rsidRPr="00391D8A" w:rsidRDefault="00DF481D" w:rsidP="00BA6CFF">
            <w:pPr>
              <w:pStyle w:val="HPRAMainBodyText"/>
              <w:spacing w:before="60" w:after="60"/>
              <w:rPr>
                <w:lang w:val="en-US"/>
              </w:rPr>
            </w:pPr>
            <w:r w:rsidRPr="00391D8A">
              <w:rPr>
                <w:lang w:val="en-US"/>
              </w:rPr>
              <w:t>Nitrazepam</w:t>
            </w:r>
          </w:p>
        </w:tc>
        <w:tc>
          <w:tcPr>
            <w:tcW w:w="1649" w:type="pct"/>
            <w:vAlign w:val="center"/>
          </w:tcPr>
          <w:p w14:paraId="4043610F"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73EF6233"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DF481D" w:rsidRPr="00391D8A" w14:paraId="16C22B00" w14:textId="77777777" w:rsidTr="00BA6CFF">
        <w:tc>
          <w:tcPr>
            <w:tcW w:w="1653" w:type="pct"/>
            <w:vAlign w:val="center"/>
          </w:tcPr>
          <w:p w14:paraId="6270DC20" w14:textId="77777777" w:rsidR="00DF481D" w:rsidRPr="00391D8A" w:rsidRDefault="00DF481D" w:rsidP="00BA6CFF">
            <w:pPr>
              <w:pStyle w:val="HPRAMainBodyText"/>
              <w:spacing w:before="60" w:after="60"/>
              <w:rPr>
                <w:lang w:val="en-US"/>
              </w:rPr>
            </w:pPr>
            <w:r w:rsidRPr="00391D8A">
              <w:rPr>
                <w:lang w:val="en-US"/>
              </w:rPr>
              <w:t>Prazepam</w:t>
            </w:r>
          </w:p>
        </w:tc>
        <w:tc>
          <w:tcPr>
            <w:tcW w:w="1649" w:type="pct"/>
            <w:vAlign w:val="center"/>
          </w:tcPr>
          <w:p w14:paraId="1EB9B342"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551EB993"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DF481D" w:rsidRPr="00391D8A" w14:paraId="2E847287" w14:textId="77777777" w:rsidTr="00BA6CFF">
        <w:tc>
          <w:tcPr>
            <w:tcW w:w="1653" w:type="pct"/>
            <w:vAlign w:val="center"/>
          </w:tcPr>
          <w:p w14:paraId="31F85660" w14:textId="77777777" w:rsidR="00DF481D" w:rsidRPr="00391D8A" w:rsidRDefault="00DF481D" w:rsidP="00BA6CFF">
            <w:pPr>
              <w:pStyle w:val="HPRAMainBodyText"/>
              <w:spacing w:before="60" w:after="60"/>
              <w:rPr>
                <w:lang w:val="en-US"/>
              </w:rPr>
            </w:pPr>
            <w:r>
              <w:rPr>
                <w:lang w:val="en-US"/>
              </w:rPr>
              <w:t>Selegiline</w:t>
            </w:r>
          </w:p>
        </w:tc>
        <w:tc>
          <w:tcPr>
            <w:tcW w:w="1649" w:type="pct"/>
            <w:vAlign w:val="center"/>
          </w:tcPr>
          <w:p w14:paraId="1F165D45"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3804E2FA"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DF481D" w:rsidRPr="00391D8A" w14:paraId="1AF1B76B" w14:textId="77777777" w:rsidTr="00BA6CFF">
        <w:tc>
          <w:tcPr>
            <w:tcW w:w="1653" w:type="pct"/>
            <w:vAlign w:val="center"/>
          </w:tcPr>
          <w:p w14:paraId="2A2A797D" w14:textId="77777777" w:rsidR="00DF481D" w:rsidRPr="00391D8A" w:rsidRDefault="00DF481D" w:rsidP="00BA6CFF">
            <w:pPr>
              <w:pStyle w:val="HPRAMainBodyText"/>
              <w:spacing w:before="60" w:after="60"/>
              <w:rPr>
                <w:lang w:val="en-US"/>
              </w:rPr>
            </w:pPr>
            <w:r w:rsidRPr="00391D8A">
              <w:rPr>
                <w:lang w:val="en-US"/>
              </w:rPr>
              <w:t>Triazolam</w:t>
            </w:r>
          </w:p>
        </w:tc>
        <w:tc>
          <w:tcPr>
            <w:tcW w:w="1649" w:type="pct"/>
            <w:vAlign w:val="center"/>
          </w:tcPr>
          <w:p w14:paraId="3A837F16"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61AF3E31"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DF481D" w:rsidRPr="00391D8A" w14:paraId="732BB17B" w14:textId="77777777" w:rsidTr="00BA6CFF">
        <w:tc>
          <w:tcPr>
            <w:tcW w:w="1653" w:type="pct"/>
            <w:vAlign w:val="center"/>
          </w:tcPr>
          <w:p w14:paraId="461640A3" w14:textId="77777777" w:rsidR="00DF481D" w:rsidRPr="00391D8A" w:rsidRDefault="00DF481D" w:rsidP="00BA6CFF">
            <w:pPr>
              <w:pStyle w:val="HPRAMainBodyText"/>
              <w:spacing w:before="60" w:after="60"/>
              <w:rPr>
                <w:lang w:val="en-US"/>
              </w:rPr>
            </w:pPr>
            <w:r>
              <w:rPr>
                <w:lang w:val="en-US"/>
              </w:rPr>
              <w:t>Zolpidem</w:t>
            </w:r>
          </w:p>
        </w:tc>
        <w:tc>
          <w:tcPr>
            <w:tcW w:w="1649" w:type="pct"/>
            <w:vAlign w:val="center"/>
          </w:tcPr>
          <w:p w14:paraId="5EBA92F7" w14:textId="77777777" w:rsidR="00DF481D" w:rsidRPr="00391D8A" w:rsidRDefault="00DF481D" w:rsidP="00BA6CFF">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36A50132" w14:textId="77777777" w:rsidR="00DF481D" w:rsidRPr="00391D8A" w:rsidRDefault="00DF481D" w:rsidP="00BA6CFF">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F327B0" w:rsidRPr="00391D8A" w14:paraId="06041EA3" w14:textId="77777777" w:rsidTr="00BA6CFF">
        <w:tc>
          <w:tcPr>
            <w:tcW w:w="1653" w:type="pct"/>
            <w:vAlign w:val="center"/>
          </w:tcPr>
          <w:p w14:paraId="47D2BCB2" w14:textId="6717F83A" w:rsidR="00F327B0" w:rsidRDefault="00F327B0" w:rsidP="00F327B0">
            <w:pPr>
              <w:pStyle w:val="HPRAMainBodyText"/>
              <w:spacing w:before="60" w:after="60"/>
              <w:rPr>
                <w:lang w:val="en-US"/>
              </w:rPr>
            </w:pPr>
            <w:r>
              <w:rPr>
                <w:lang w:val="en-US"/>
              </w:rPr>
              <w:t>Zopiclone</w:t>
            </w:r>
          </w:p>
        </w:tc>
        <w:tc>
          <w:tcPr>
            <w:tcW w:w="1649" w:type="pct"/>
            <w:vAlign w:val="center"/>
          </w:tcPr>
          <w:p w14:paraId="7A9DCC35" w14:textId="51852036" w:rsidR="00F327B0" w:rsidRPr="00391D8A" w:rsidRDefault="00F327B0" w:rsidP="00F327B0">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12B006DE" w14:textId="7B3197E6" w:rsidR="00F327B0" w:rsidRPr="00391D8A" w:rsidRDefault="00F327B0" w:rsidP="00F327B0">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F327B0" w:rsidRPr="00391D8A" w14:paraId="0439B46D" w14:textId="77777777" w:rsidTr="00BA6CFF">
        <w:tc>
          <w:tcPr>
            <w:tcW w:w="1653" w:type="pct"/>
            <w:vAlign w:val="center"/>
          </w:tcPr>
          <w:p w14:paraId="6E449F1C" w14:textId="77777777" w:rsidR="00F327B0" w:rsidRPr="00391D8A" w:rsidRDefault="00F327B0" w:rsidP="00F327B0">
            <w:pPr>
              <w:pStyle w:val="HPRAMainBodyText"/>
              <w:spacing w:before="60" w:after="60"/>
              <w:rPr>
                <w:i/>
                <w:lang w:val="en-US"/>
              </w:rPr>
            </w:pPr>
            <w:r w:rsidRPr="00391D8A">
              <w:rPr>
                <w:lang w:val="en-US"/>
              </w:rPr>
              <w:t xml:space="preserve">Others </w:t>
            </w:r>
            <w:r w:rsidRPr="00391D8A">
              <w:rPr>
                <w:i/>
                <w:lang w:val="en-US"/>
              </w:rPr>
              <w:t xml:space="preserve">(Please </w:t>
            </w:r>
            <w:r>
              <w:rPr>
                <w:i/>
                <w:lang w:val="en-US"/>
              </w:rPr>
              <w:t>s</w:t>
            </w:r>
            <w:r w:rsidRPr="00391D8A">
              <w:rPr>
                <w:i/>
                <w:lang w:val="en-US"/>
              </w:rPr>
              <w:t>pecify)</w:t>
            </w:r>
          </w:p>
          <w:p w14:paraId="5998F6DF" w14:textId="77777777" w:rsidR="00F327B0" w:rsidRPr="00391D8A" w:rsidRDefault="00F327B0" w:rsidP="00F327B0">
            <w:pPr>
              <w:pStyle w:val="HPRAMainBodyText"/>
              <w:spacing w:before="60" w:after="60"/>
              <w:rPr>
                <w:b/>
                <w:lang w:val="en-US"/>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49" w:type="pct"/>
            <w:vAlign w:val="center"/>
          </w:tcPr>
          <w:p w14:paraId="5C43B309" w14:textId="77777777" w:rsidR="00F327B0" w:rsidRPr="00391D8A" w:rsidRDefault="00F327B0" w:rsidP="00F327B0">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2C383AEF" w14:textId="77777777" w:rsidR="00F327B0" w:rsidRPr="00391D8A" w:rsidRDefault="00F327B0" w:rsidP="00F327B0">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F327B0" w:rsidRPr="00391D8A" w14:paraId="4F83310C" w14:textId="77777777" w:rsidTr="00BA6CFF">
        <w:tc>
          <w:tcPr>
            <w:tcW w:w="1653" w:type="pct"/>
            <w:vAlign w:val="center"/>
          </w:tcPr>
          <w:p w14:paraId="34CB65A8" w14:textId="77777777" w:rsidR="00F327B0" w:rsidRPr="00391D8A" w:rsidRDefault="00F327B0" w:rsidP="00F327B0">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49" w:type="pct"/>
            <w:vAlign w:val="center"/>
          </w:tcPr>
          <w:p w14:paraId="7A07B060" w14:textId="77777777" w:rsidR="00F327B0" w:rsidRPr="00391D8A" w:rsidRDefault="00F327B0" w:rsidP="00F327B0">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1406449F" w14:textId="77777777" w:rsidR="00F327B0" w:rsidRPr="00391D8A" w:rsidRDefault="00F327B0" w:rsidP="00F327B0">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F327B0" w:rsidRPr="00391D8A" w14:paraId="0FFDAC44" w14:textId="77777777" w:rsidTr="00BA6CFF">
        <w:tc>
          <w:tcPr>
            <w:tcW w:w="1653" w:type="pct"/>
            <w:vAlign w:val="center"/>
          </w:tcPr>
          <w:p w14:paraId="76FD766B" w14:textId="77777777" w:rsidR="00F327B0" w:rsidRPr="00E4724B" w:rsidRDefault="00F327B0" w:rsidP="00F327B0">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49" w:type="pct"/>
            <w:vAlign w:val="center"/>
          </w:tcPr>
          <w:p w14:paraId="74B4D7A3" w14:textId="77777777" w:rsidR="00F327B0" w:rsidRPr="00391D8A" w:rsidRDefault="00F327B0" w:rsidP="00F327B0">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58C1704A" w14:textId="77777777" w:rsidR="00F327B0" w:rsidRPr="00391D8A" w:rsidRDefault="00F327B0" w:rsidP="00F327B0">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r w:rsidR="00F327B0" w:rsidRPr="00391D8A" w14:paraId="02708390" w14:textId="77777777" w:rsidTr="00BA6CFF">
        <w:tc>
          <w:tcPr>
            <w:tcW w:w="1653" w:type="pct"/>
            <w:vAlign w:val="center"/>
          </w:tcPr>
          <w:p w14:paraId="11C656F7" w14:textId="77777777" w:rsidR="00F327B0" w:rsidRPr="00E4724B" w:rsidRDefault="00F327B0" w:rsidP="00F327B0">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49" w:type="pct"/>
            <w:vAlign w:val="center"/>
          </w:tcPr>
          <w:p w14:paraId="0103064B" w14:textId="77777777" w:rsidR="00F327B0" w:rsidRPr="00391D8A" w:rsidRDefault="00F327B0" w:rsidP="00F327B0">
            <w:pPr>
              <w:pStyle w:val="HPRAMainBodyText"/>
              <w:spacing w:before="60" w:after="60"/>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c>
          <w:tcPr>
            <w:tcW w:w="1698" w:type="pct"/>
            <w:vAlign w:val="center"/>
          </w:tcPr>
          <w:p w14:paraId="6C152670" w14:textId="77777777" w:rsidR="00F327B0" w:rsidRPr="00391D8A" w:rsidRDefault="00F327B0" w:rsidP="00F327B0">
            <w:pPr>
              <w:pStyle w:val="HPRAMainBodyText"/>
              <w:spacing w:before="60" w:after="60"/>
              <w:rPr>
                <w:lang w:val="en-GB"/>
              </w:rPr>
            </w:pPr>
            <w:r w:rsidRPr="00391D8A">
              <w:rPr>
                <w:lang w:val="en-GB"/>
              </w:rPr>
              <w:fldChar w:fldCharType="begin">
                <w:ffData>
                  <w:name w:val="Check3"/>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p>
        </w:tc>
      </w:tr>
    </w:tbl>
    <w:p w14:paraId="0C230ADA" w14:textId="77777777" w:rsidR="00DF481D" w:rsidRDefault="00DF481D" w:rsidP="00DF481D">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F481D" w:rsidRPr="00391D8A" w14:paraId="706FF39B" w14:textId="77777777" w:rsidTr="00BA6CFF">
        <w:tc>
          <w:tcPr>
            <w:tcW w:w="5000" w:type="pct"/>
          </w:tcPr>
          <w:p w14:paraId="146901EA" w14:textId="77777777" w:rsidR="00DF481D" w:rsidRPr="00255C36" w:rsidRDefault="00DF481D" w:rsidP="00BA6CFF">
            <w:pPr>
              <w:pStyle w:val="HPRAHeadingL1"/>
              <w:numPr>
                <w:ilvl w:val="0"/>
                <w:numId w:val="0"/>
              </w:numPr>
              <w:spacing w:before="120" w:after="120"/>
              <w:rPr>
                <w:rStyle w:val="HPRAMainBodyTextChar"/>
              </w:rPr>
            </w:pPr>
            <w:r>
              <w:rPr>
                <w:lang w:val="en-GB"/>
              </w:rPr>
              <w:t>section 3</w:t>
            </w:r>
            <w:r>
              <w:rPr>
                <w:lang w:val="en-GB"/>
              </w:rPr>
              <w:tab/>
              <w:t xml:space="preserve">operation type and </w:t>
            </w:r>
            <w:r w:rsidRPr="00BC03AA">
              <w:rPr>
                <w:lang w:val="en-GB"/>
              </w:rPr>
              <w:t>Preparations produced</w:t>
            </w:r>
          </w:p>
          <w:p w14:paraId="1B7B351E" w14:textId="77777777" w:rsidR="00DF481D" w:rsidRPr="00E11982" w:rsidRDefault="00DF481D" w:rsidP="00BA6CFF">
            <w:pPr>
              <w:pStyle w:val="HPRAMainBodyText"/>
              <w:rPr>
                <w:i/>
                <w:lang w:val="en-US"/>
              </w:rPr>
            </w:pPr>
            <w:r>
              <w:rPr>
                <w:i/>
                <w:lang w:val="en-GB"/>
              </w:rPr>
              <w:t>In the space provided below or via a separate referenced attachment, give a brief description of the operation(s) for which the licence(s) are required and, if applicable, provide a list and details of</w:t>
            </w:r>
            <w:r w:rsidRPr="00E11982">
              <w:rPr>
                <w:i/>
                <w:lang w:val="en-GB"/>
              </w:rPr>
              <w:t xml:space="preserve"> all the preparations to be produced under the authority of the licences for which application is made (i.e. preparations in Schedule 2, 3, 4 or 5).</w:t>
            </w:r>
          </w:p>
          <w:p w14:paraId="60B181D5" w14:textId="77777777" w:rsidR="00DF481D" w:rsidRPr="00391D8A" w:rsidRDefault="00DF481D" w:rsidP="00BA6CFF">
            <w:pPr>
              <w:pStyle w:val="HPRAMainBodyText"/>
              <w:rPr>
                <w:lang w:val="en-US"/>
              </w:rPr>
            </w:pPr>
          </w:p>
          <w:p w14:paraId="14CEC297" w14:textId="77777777" w:rsidR="00DF481D" w:rsidRDefault="00DF481D" w:rsidP="00BA6CFF">
            <w:pPr>
              <w:pStyle w:val="HPRAMainBodyText"/>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B0BD825" w14:textId="77777777" w:rsidR="00DF481D" w:rsidRPr="00391D8A" w:rsidRDefault="00DF481D" w:rsidP="00BA6CFF">
            <w:pPr>
              <w:pStyle w:val="HPRAMainBodyText"/>
              <w:rPr>
                <w:b/>
                <w:lang w:val="en-GB"/>
              </w:rPr>
            </w:pPr>
          </w:p>
        </w:tc>
      </w:tr>
      <w:tr w:rsidR="00DF481D" w:rsidRPr="00391D8A" w14:paraId="09452E76" w14:textId="77777777" w:rsidTr="00BA6CFF">
        <w:tc>
          <w:tcPr>
            <w:tcW w:w="5000" w:type="pct"/>
          </w:tcPr>
          <w:p w14:paraId="11E17E4B" w14:textId="77777777" w:rsidR="00DF481D" w:rsidRDefault="00DF481D" w:rsidP="00BA6CFF">
            <w:pPr>
              <w:pStyle w:val="HPRAHeadingL1"/>
              <w:numPr>
                <w:ilvl w:val="0"/>
                <w:numId w:val="0"/>
              </w:numPr>
              <w:spacing w:before="120"/>
              <w:rPr>
                <w:lang w:val="en-US"/>
              </w:rPr>
            </w:pPr>
            <w:r>
              <w:rPr>
                <w:lang w:val="en-GB"/>
              </w:rPr>
              <w:t>section 4</w:t>
            </w:r>
            <w:r>
              <w:rPr>
                <w:lang w:val="en-GB"/>
              </w:rPr>
              <w:tab/>
            </w:r>
            <w:r w:rsidRPr="00255C36">
              <w:rPr>
                <w:lang w:val="en-GB"/>
              </w:rPr>
              <w:t>safe custody arrangements</w:t>
            </w:r>
            <w:r w:rsidRPr="00255C36">
              <w:rPr>
                <w:lang w:val="en-US"/>
              </w:rPr>
              <w:t xml:space="preserve"> </w:t>
            </w:r>
          </w:p>
          <w:p w14:paraId="12B6B5D3" w14:textId="77777777" w:rsidR="00DF481D" w:rsidRPr="002674F1" w:rsidRDefault="00DF481D" w:rsidP="00BA6CFF">
            <w:pPr>
              <w:pStyle w:val="HPRAHeadingL1"/>
              <w:numPr>
                <w:ilvl w:val="0"/>
                <w:numId w:val="0"/>
              </w:numPr>
              <w:spacing w:before="120"/>
              <w:rPr>
                <w:b w:val="0"/>
                <w:i/>
                <w:lang w:val="en-US"/>
              </w:rPr>
            </w:pPr>
          </w:p>
          <w:p w14:paraId="066A2A6F" w14:textId="77777777" w:rsidR="00DF481D" w:rsidRPr="00255C36" w:rsidRDefault="00DF481D" w:rsidP="00BA6CFF">
            <w:pPr>
              <w:pStyle w:val="HPRAHeadingL1"/>
              <w:numPr>
                <w:ilvl w:val="0"/>
                <w:numId w:val="0"/>
              </w:numPr>
              <w:spacing w:before="120"/>
              <w:rPr>
                <w:b w:val="0"/>
                <w:i/>
                <w:lang w:val="en-US"/>
              </w:rPr>
            </w:pPr>
            <w:r w:rsidRPr="00BC03AA">
              <w:rPr>
                <w:b w:val="0"/>
                <w:bCs w:val="0"/>
                <w:i/>
                <w:caps w:val="0"/>
                <w:color w:val="auto"/>
                <w:szCs w:val="20"/>
                <w:lang w:val="en-GB"/>
              </w:rPr>
              <w:t>Give</w:t>
            </w:r>
            <w:r>
              <w:rPr>
                <w:b w:val="0"/>
                <w:bCs w:val="0"/>
                <w:i/>
                <w:caps w:val="0"/>
                <w:color w:val="auto"/>
                <w:szCs w:val="20"/>
                <w:lang w:val="en-GB"/>
              </w:rPr>
              <w:t xml:space="preserve"> a</w:t>
            </w:r>
            <w:r w:rsidRPr="00BC03AA">
              <w:rPr>
                <w:b w:val="0"/>
                <w:bCs w:val="0"/>
                <w:i/>
                <w:caps w:val="0"/>
                <w:color w:val="auto"/>
                <w:szCs w:val="20"/>
                <w:lang w:val="en-GB"/>
              </w:rPr>
              <w:t xml:space="preserve"> brief description</w:t>
            </w:r>
            <w:r>
              <w:rPr>
                <w:b w:val="0"/>
                <w:bCs w:val="0"/>
                <w:i/>
                <w:caps w:val="0"/>
                <w:color w:val="auto"/>
                <w:szCs w:val="20"/>
                <w:lang w:val="en-GB"/>
              </w:rPr>
              <w:t xml:space="preserve"> in the space provided below or in a separate referenced attachment</w:t>
            </w:r>
            <w:r w:rsidRPr="00BC03AA">
              <w:rPr>
                <w:b w:val="0"/>
                <w:bCs w:val="0"/>
                <w:i/>
                <w:caps w:val="0"/>
                <w:color w:val="auto"/>
                <w:szCs w:val="20"/>
                <w:lang w:val="en-GB"/>
              </w:rPr>
              <w:t>. Applicants are reminded of their responsibility to ensure that all controlled drugs held under licence</w:t>
            </w:r>
            <w:r>
              <w:rPr>
                <w:b w:val="0"/>
                <w:bCs w:val="0"/>
                <w:i/>
                <w:caps w:val="0"/>
                <w:color w:val="auto"/>
                <w:szCs w:val="20"/>
                <w:lang w:val="en-GB"/>
              </w:rPr>
              <w:t xml:space="preserve"> or registration </w:t>
            </w:r>
            <w:r w:rsidRPr="00BC03AA">
              <w:rPr>
                <w:b w:val="0"/>
                <w:bCs w:val="0"/>
                <w:i/>
                <w:caps w:val="0"/>
                <w:color w:val="auto"/>
                <w:szCs w:val="20"/>
                <w:lang w:val="en-GB"/>
              </w:rPr>
              <w:t>are kept in a manner so as to prevent unauthorised access to the drugs. Please include details of the safe</w:t>
            </w:r>
            <w:r>
              <w:rPr>
                <w:b w:val="0"/>
                <w:bCs w:val="0"/>
                <w:i/>
                <w:caps w:val="0"/>
                <w:color w:val="auto"/>
                <w:szCs w:val="20"/>
                <w:lang w:val="en-GB"/>
              </w:rPr>
              <w:t xml:space="preserve"> (if applicable)</w:t>
            </w:r>
            <w:r w:rsidRPr="00BC03AA">
              <w:rPr>
                <w:b w:val="0"/>
                <w:bCs w:val="0"/>
                <w:i/>
                <w:caps w:val="0"/>
                <w:color w:val="auto"/>
                <w:szCs w:val="20"/>
                <w:lang w:val="en-GB"/>
              </w:rPr>
              <w:t xml:space="preserve"> and who will have access to it. A declaration from An Garda Síochána must also be submitted in addition to this information.</w:t>
            </w:r>
          </w:p>
          <w:p w14:paraId="31EAA271" w14:textId="77777777" w:rsidR="00DF481D" w:rsidRPr="00391D8A" w:rsidRDefault="00DF481D" w:rsidP="00BA6CFF">
            <w:pPr>
              <w:pStyle w:val="HPRAMainBodyText"/>
              <w:rPr>
                <w:lang w:val="en-GB"/>
              </w:rPr>
            </w:pPr>
          </w:p>
          <w:p w14:paraId="116692C9" w14:textId="77777777" w:rsidR="00DF481D" w:rsidRPr="00391D8A" w:rsidRDefault="00DF481D" w:rsidP="00BA6CFF">
            <w:pPr>
              <w:pStyle w:val="HPRAMainBodyText"/>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2719D24F" w14:textId="77777777" w:rsidR="00DF481D" w:rsidRPr="00391D8A" w:rsidRDefault="00DF481D" w:rsidP="00BA6CFF">
            <w:pPr>
              <w:pStyle w:val="HPRAMainBodyText"/>
              <w:rPr>
                <w:lang w:val="en-GB"/>
              </w:rPr>
            </w:pPr>
          </w:p>
          <w:p w14:paraId="24A5D766" w14:textId="77777777" w:rsidR="00DF481D" w:rsidRPr="00391D8A" w:rsidRDefault="00DF481D" w:rsidP="00BA6CFF">
            <w:pPr>
              <w:pStyle w:val="HPRAMainBodyText"/>
              <w:rPr>
                <w:lang w:val="en-GB"/>
              </w:rPr>
            </w:pPr>
          </w:p>
        </w:tc>
      </w:tr>
      <w:tr w:rsidR="00DF481D" w:rsidRPr="00391D8A" w14:paraId="6F2683CA" w14:textId="77777777" w:rsidTr="00BA6CFF">
        <w:tc>
          <w:tcPr>
            <w:tcW w:w="5000" w:type="pct"/>
          </w:tcPr>
          <w:p w14:paraId="3E142681" w14:textId="77777777" w:rsidR="00DF481D" w:rsidRPr="00255C36" w:rsidRDefault="00DF481D" w:rsidP="003A6827">
            <w:pPr>
              <w:pStyle w:val="HPRAHeadingL1"/>
              <w:numPr>
                <w:ilvl w:val="0"/>
                <w:numId w:val="0"/>
              </w:numPr>
              <w:spacing w:before="120"/>
              <w:rPr>
                <w:b w:val="0"/>
                <w:lang w:val="en-GB"/>
              </w:rPr>
            </w:pPr>
            <w:r>
              <w:rPr>
                <w:lang w:val="en-GB"/>
              </w:rPr>
              <w:t>section 5</w:t>
            </w:r>
            <w:r>
              <w:rPr>
                <w:lang w:val="en-GB"/>
              </w:rPr>
              <w:tab/>
            </w:r>
            <w:r w:rsidRPr="00255C36">
              <w:rPr>
                <w:lang w:val="en-GB"/>
              </w:rPr>
              <w:t xml:space="preserve">Suppliers </w:t>
            </w:r>
            <w:r w:rsidRPr="00255C36">
              <w:rPr>
                <w:b w:val="0"/>
                <w:caps w:val="0"/>
                <w:lang w:val="en-GB"/>
              </w:rPr>
              <w:t>(For private hospitals/tissue establishments and university/lab only)</w:t>
            </w:r>
          </w:p>
          <w:p w14:paraId="26160133" w14:textId="694B79F3" w:rsidR="00DF481D" w:rsidRPr="00E11982" w:rsidRDefault="00DF481D" w:rsidP="00BA6CFF">
            <w:pPr>
              <w:pStyle w:val="HPRAMainBodyText"/>
              <w:spacing w:before="120"/>
              <w:rPr>
                <w:i/>
                <w:lang w:val="en-GB"/>
              </w:rPr>
            </w:pPr>
            <w:r>
              <w:rPr>
                <w:i/>
                <w:lang w:val="en-GB"/>
              </w:rPr>
              <w:t>In the space provided below or via a separate referenced document p</w:t>
            </w:r>
            <w:r w:rsidRPr="00E11982">
              <w:rPr>
                <w:i/>
                <w:lang w:val="en-GB"/>
              </w:rPr>
              <w:t>lease provide information on the suppliers of the drugs for which a licence is sought (</w:t>
            </w:r>
            <w:r w:rsidR="00F3199D">
              <w:rPr>
                <w:i/>
                <w:lang w:val="en-GB"/>
              </w:rPr>
              <w:t>e</w:t>
            </w:r>
            <w:r w:rsidR="003A6827">
              <w:rPr>
                <w:i/>
                <w:lang w:val="en-GB"/>
              </w:rPr>
              <w:t>.</w:t>
            </w:r>
            <w:r w:rsidR="00F3199D">
              <w:rPr>
                <w:i/>
                <w:lang w:val="en-GB"/>
              </w:rPr>
              <w:t>g,</w:t>
            </w:r>
            <w:r w:rsidRPr="00E11982">
              <w:rPr>
                <w:i/>
                <w:lang w:val="en-GB"/>
              </w:rPr>
              <w:t xml:space="preserve"> </w:t>
            </w:r>
            <w:r w:rsidR="00F3199D">
              <w:rPr>
                <w:i/>
                <w:lang w:val="en-GB"/>
              </w:rPr>
              <w:t>details of a registered pharmacy business, wholesale distributor</w:t>
            </w:r>
            <w:r w:rsidRPr="00E11982">
              <w:rPr>
                <w:i/>
                <w:lang w:val="en-GB"/>
              </w:rPr>
              <w:t>).</w:t>
            </w:r>
          </w:p>
          <w:p w14:paraId="3538CF4E" w14:textId="77777777" w:rsidR="00DF481D" w:rsidRPr="00391D8A" w:rsidRDefault="00DF481D" w:rsidP="00BA6CFF">
            <w:pPr>
              <w:pStyle w:val="HPRAMainBodyText"/>
              <w:rPr>
                <w:lang w:val="en-GB"/>
              </w:rPr>
            </w:pPr>
          </w:p>
          <w:p w14:paraId="5F75ABA4" w14:textId="77777777" w:rsidR="00DF481D" w:rsidRPr="00391D8A" w:rsidRDefault="00DF481D" w:rsidP="00BA6CFF">
            <w:pPr>
              <w:pStyle w:val="HPRAMainBodyText"/>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40469748" w14:textId="77777777" w:rsidR="00DF481D" w:rsidRPr="00391D8A" w:rsidRDefault="00DF481D" w:rsidP="00BA6CFF">
            <w:pPr>
              <w:pStyle w:val="HPRAMainBodyText"/>
              <w:rPr>
                <w:lang w:val="en-GB"/>
              </w:rPr>
            </w:pPr>
          </w:p>
        </w:tc>
      </w:tr>
      <w:tr w:rsidR="00DF481D" w:rsidRPr="00391D8A" w14:paraId="04810A38" w14:textId="77777777" w:rsidTr="00BA6CFF">
        <w:tc>
          <w:tcPr>
            <w:tcW w:w="5000" w:type="pct"/>
          </w:tcPr>
          <w:p w14:paraId="339AC608" w14:textId="77777777" w:rsidR="00DF481D" w:rsidRPr="00255C36" w:rsidRDefault="00DF481D" w:rsidP="00BA6CFF">
            <w:pPr>
              <w:pStyle w:val="HPRAHeadingL1"/>
              <w:numPr>
                <w:ilvl w:val="0"/>
                <w:numId w:val="0"/>
              </w:numPr>
              <w:spacing w:before="120"/>
              <w:rPr>
                <w:lang w:val="en-GB"/>
              </w:rPr>
            </w:pPr>
            <w:r>
              <w:rPr>
                <w:lang w:val="en-GB"/>
              </w:rPr>
              <w:t>section 6</w:t>
            </w:r>
            <w:r>
              <w:rPr>
                <w:lang w:val="en-GB"/>
              </w:rPr>
              <w:tab/>
            </w:r>
            <w:r w:rsidRPr="00255C36">
              <w:rPr>
                <w:lang w:val="en-GB"/>
              </w:rPr>
              <w:t>Importing</w:t>
            </w:r>
          </w:p>
          <w:p w14:paraId="53ABFF3D" w14:textId="77777777" w:rsidR="00DF481D" w:rsidRPr="00E11982" w:rsidRDefault="00DF481D" w:rsidP="00BA6CFF">
            <w:pPr>
              <w:pStyle w:val="HPRAMainBodyText"/>
              <w:rPr>
                <w:lang w:val="en-GB"/>
              </w:rPr>
            </w:pPr>
          </w:p>
          <w:p w14:paraId="086BBB4D" w14:textId="74D9C229" w:rsidR="00DF481D" w:rsidRPr="003A6827" w:rsidRDefault="00DF481D" w:rsidP="00BA6CFF">
            <w:pPr>
              <w:pStyle w:val="HPRAMainBodyText"/>
              <w:spacing w:after="120"/>
              <w:rPr>
                <w:i/>
                <w:lang w:val="en-GB"/>
              </w:rPr>
            </w:pPr>
            <w:r w:rsidRPr="00E11982">
              <w:rPr>
                <w:lang w:val="en-GB"/>
              </w:rPr>
              <w:t>Will you be importing controlled drugs</w:t>
            </w:r>
            <w:r w:rsidR="00F3199D">
              <w:rPr>
                <w:lang w:val="en-GB"/>
              </w:rPr>
              <w:t xml:space="preserve"> in Ireland</w:t>
            </w:r>
            <w:r w:rsidRPr="00E11982">
              <w:rPr>
                <w:lang w:val="en-GB"/>
              </w:rPr>
              <w:t>?</w:t>
            </w:r>
            <w:r w:rsidR="00F3199D">
              <w:rPr>
                <w:lang w:val="en-GB"/>
              </w:rPr>
              <w:t xml:space="preserve"> (</w:t>
            </w:r>
            <w:r w:rsidR="00F3199D">
              <w:rPr>
                <w:i/>
                <w:lang w:val="en-GB"/>
              </w:rPr>
              <w:t>Please note that a separate import licence may be required for each import into the country</w:t>
            </w:r>
            <w:r w:rsidR="003A6827">
              <w:rPr>
                <w:i/>
                <w:lang w:val="en-GB"/>
              </w:rPr>
              <w:t>.</w:t>
            </w:r>
            <w:r w:rsidR="00F3199D">
              <w:rPr>
                <w:i/>
                <w:lang w:val="en-GB"/>
              </w:rPr>
              <w:t>)</w:t>
            </w:r>
          </w:p>
          <w:p w14:paraId="27FD4148" w14:textId="77777777" w:rsidR="00DF481D" w:rsidRPr="00E11982" w:rsidRDefault="00DF481D" w:rsidP="00BA6CFF">
            <w:pPr>
              <w:pStyle w:val="HPRAMainBodyText"/>
              <w:rPr>
                <w:lang w:val="en-GB"/>
              </w:rPr>
            </w:pPr>
            <w:r w:rsidRPr="00E11982">
              <w:rPr>
                <w:lang w:val="en-GB"/>
              </w:rPr>
              <w:fldChar w:fldCharType="begin">
                <w:ffData>
                  <w:name w:val="Check2"/>
                  <w:enabled/>
                  <w:calcOnExit w:val="0"/>
                  <w:checkBox>
                    <w:sizeAuto/>
                    <w:default w:val="0"/>
                  </w:checkBox>
                </w:ffData>
              </w:fldChar>
            </w:r>
            <w:r w:rsidRPr="00E11982">
              <w:rPr>
                <w:lang w:val="en-GB"/>
              </w:rPr>
              <w:instrText xml:space="preserve"> FORMCHECKBOX </w:instrText>
            </w:r>
            <w:r w:rsidR="002B5E4B">
              <w:rPr>
                <w:lang w:val="en-GB"/>
              </w:rPr>
            </w:r>
            <w:r w:rsidR="002B5E4B">
              <w:rPr>
                <w:lang w:val="en-GB"/>
              </w:rPr>
              <w:fldChar w:fldCharType="separate"/>
            </w:r>
            <w:r w:rsidRPr="00E11982">
              <w:fldChar w:fldCharType="end"/>
            </w:r>
            <w:r w:rsidRPr="00E11982">
              <w:rPr>
                <w:lang w:val="en-GB"/>
              </w:rPr>
              <w:t xml:space="preserve"> Yes</w:t>
            </w:r>
            <w:r>
              <w:rPr>
                <w:lang w:val="en-GB"/>
              </w:rPr>
              <w:tab/>
            </w:r>
            <w:r>
              <w:rPr>
                <w:lang w:val="en-GB"/>
              </w:rPr>
              <w:tab/>
            </w:r>
            <w:r w:rsidRPr="00E11982">
              <w:rPr>
                <w:lang w:val="en-GB"/>
              </w:rPr>
              <w:fldChar w:fldCharType="begin">
                <w:ffData>
                  <w:name w:val="Check2"/>
                  <w:enabled/>
                  <w:calcOnExit w:val="0"/>
                  <w:checkBox>
                    <w:sizeAuto/>
                    <w:default w:val="0"/>
                  </w:checkBox>
                </w:ffData>
              </w:fldChar>
            </w:r>
            <w:r w:rsidRPr="00E11982">
              <w:rPr>
                <w:lang w:val="en-GB"/>
              </w:rPr>
              <w:instrText xml:space="preserve"> FORMCHECKBOX </w:instrText>
            </w:r>
            <w:r w:rsidR="002B5E4B">
              <w:rPr>
                <w:lang w:val="en-GB"/>
              </w:rPr>
            </w:r>
            <w:r w:rsidR="002B5E4B">
              <w:rPr>
                <w:lang w:val="en-GB"/>
              </w:rPr>
              <w:fldChar w:fldCharType="separate"/>
            </w:r>
            <w:r w:rsidRPr="00E11982">
              <w:fldChar w:fldCharType="end"/>
            </w:r>
            <w:r w:rsidRPr="00E11982">
              <w:rPr>
                <w:lang w:val="en-GB"/>
              </w:rPr>
              <w:t xml:space="preserve"> No</w:t>
            </w:r>
          </w:p>
          <w:p w14:paraId="39BE257F" w14:textId="77777777" w:rsidR="00DF481D" w:rsidRPr="00391D8A" w:rsidRDefault="00DF481D" w:rsidP="00BA6CFF">
            <w:pPr>
              <w:pStyle w:val="HPRAMainBodyText"/>
              <w:rPr>
                <w:lang w:val="en-GB"/>
              </w:rPr>
            </w:pPr>
          </w:p>
          <w:p w14:paraId="4EB157C5" w14:textId="77777777" w:rsidR="00DF481D" w:rsidRPr="00391D8A" w:rsidRDefault="00DF481D" w:rsidP="00BA6CFF">
            <w:pPr>
              <w:pStyle w:val="HPRAMainBodyText"/>
              <w:rPr>
                <w:lang w:val="en-GB"/>
              </w:rPr>
            </w:pPr>
          </w:p>
        </w:tc>
      </w:tr>
      <w:tr w:rsidR="00DF481D" w:rsidRPr="00391D8A" w14:paraId="3C67E1C5" w14:textId="77777777" w:rsidTr="00BA6CFF">
        <w:tc>
          <w:tcPr>
            <w:tcW w:w="5000" w:type="pct"/>
          </w:tcPr>
          <w:p w14:paraId="6571BE2A" w14:textId="77777777" w:rsidR="00DF481D" w:rsidRPr="00255C36" w:rsidRDefault="00DF481D" w:rsidP="00BA6CFF">
            <w:pPr>
              <w:pStyle w:val="HPRAHeadingL1"/>
              <w:numPr>
                <w:ilvl w:val="0"/>
                <w:numId w:val="0"/>
              </w:numPr>
              <w:spacing w:before="120"/>
              <w:rPr>
                <w:lang w:val="en-GB"/>
              </w:rPr>
            </w:pPr>
            <w:r>
              <w:rPr>
                <w:lang w:val="en-GB"/>
              </w:rPr>
              <w:t>section 7</w:t>
            </w:r>
            <w:r>
              <w:rPr>
                <w:lang w:val="en-GB"/>
              </w:rPr>
              <w:tab/>
            </w:r>
            <w:r w:rsidRPr="00255C36">
              <w:rPr>
                <w:lang w:val="en-GB"/>
              </w:rPr>
              <w:t>checklist of documents</w:t>
            </w:r>
          </w:p>
          <w:p w14:paraId="57993775" w14:textId="77777777" w:rsidR="00DF481D" w:rsidRPr="00391D8A" w:rsidRDefault="00DF481D" w:rsidP="00BA6CFF">
            <w:pPr>
              <w:pStyle w:val="HPRAMainBodyText"/>
              <w:rPr>
                <w:lang w:val="en-GB"/>
              </w:rPr>
            </w:pPr>
          </w:p>
          <w:p w14:paraId="2BF17A6B" w14:textId="77777777" w:rsidR="00DF481D" w:rsidRPr="00391D8A" w:rsidRDefault="00DF481D" w:rsidP="00BA6CFF">
            <w:pPr>
              <w:pStyle w:val="HPRAMainBodyText"/>
              <w:rPr>
                <w:lang w:val="en-GB"/>
              </w:rPr>
            </w:pPr>
            <w:r w:rsidRPr="00391D8A">
              <w:rPr>
                <w:lang w:val="en-GB"/>
              </w:rPr>
              <w:t>The following information must be submitted with the application</w:t>
            </w:r>
            <w:r>
              <w:rPr>
                <w:lang w:val="en-GB"/>
              </w:rPr>
              <w:t xml:space="preserve"> (except where not applicable).</w:t>
            </w:r>
          </w:p>
          <w:p w14:paraId="69F21876" w14:textId="77777777" w:rsidR="00DF481D" w:rsidRPr="00391D8A" w:rsidRDefault="00DF481D" w:rsidP="00BA6CFF">
            <w:pPr>
              <w:pStyle w:val="HPRAMainBodyText"/>
              <w:rPr>
                <w:i/>
                <w:lang w:val="en-GB"/>
              </w:rPr>
            </w:pPr>
            <w:r w:rsidRPr="00391D8A">
              <w:rPr>
                <w:i/>
                <w:lang w:val="en-GB"/>
              </w:rPr>
              <w:t>Please check the boxes to confirm that documents have been included with the application.</w:t>
            </w:r>
          </w:p>
          <w:p w14:paraId="07A14C8C" w14:textId="77777777" w:rsidR="00DF481D" w:rsidRPr="00391D8A" w:rsidRDefault="00DF481D" w:rsidP="00BA6CFF">
            <w:pPr>
              <w:pStyle w:val="HPRAMainBodyText"/>
              <w:rPr>
                <w:lang w:val="en-GB"/>
              </w:rPr>
            </w:pPr>
          </w:p>
          <w:p w14:paraId="52025CFE" w14:textId="77777777" w:rsidR="00DF481D" w:rsidRPr="00391D8A" w:rsidRDefault="00DF481D" w:rsidP="00BA6CFF">
            <w:pPr>
              <w:pStyle w:val="HPRAMainBodyText"/>
              <w:tabs>
                <w:tab w:val="left" w:pos="426"/>
              </w:tabs>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r w:rsidRPr="00391D8A">
              <w:rPr>
                <w:lang w:val="en-GB"/>
              </w:rPr>
              <w:t xml:space="preserve"> </w:t>
            </w:r>
            <w:r>
              <w:rPr>
                <w:lang w:val="en-GB"/>
              </w:rPr>
              <w:tab/>
            </w:r>
            <w:r w:rsidRPr="00391D8A">
              <w:rPr>
                <w:lang w:val="en-GB"/>
              </w:rPr>
              <w:t>Certificate of incorporation (if applicable)</w:t>
            </w:r>
            <w:r>
              <w:rPr>
                <w:lang w:val="en-GB"/>
              </w:rPr>
              <w:t>.</w:t>
            </w:r>
            <w:r w:rsidRPr="00E11982">
              <w:rPr>
                <w:lang w:val="en-GB"/>
              </w:rPr>
              <w:t xml:space="preserve"> This must be provided for first time applicants </w:t>
            </w:r>
            <w:r>
              <w:rPr>
                <w:lang w:val="en-GB"/>
              </w:rPr>
              <w:tab/>
            </w:r>
            <w:r w:rsidRPr="00E11982">
              <w:rPr>
                <w:lang w:val="en-GB"/>
              </w:rPr>
              <w:t>and for renewals where the company name and/or address has changed.</w:t>
            </w:r>
          </w:p>
          <w:p w14:paraId="3FB656B6" w14:textId="4312711D" w:rsidR="00DF481D" w:rsidRPr="00391D8A" w:rsidRDefault="00DF481D">
            <w:pPr>
              <w:pStyle w:val="HPRAMainBodyText"/>
              <w:tabs>
                <w:tab w:val="left" w:pos="142"/>
                <w:tab w:val="left" w:pos="426"/>
              </w:tabs>
              <w:ind w:left="426" w:hanging="426"/>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r w:rsidRPr="00391D8A">
              <w:rPr>
                <w:lang w:val="en-GB"/>
              </w:rPr>
              <w:t xml:space="preserve"> </w:t>
            </w:r>
            <w:r>
              <w:rPr>
                <w:lang w:val="en-GB"/>
              </w:rPr>
              <w:tab/>
            </w:r>
            <w:r w:rsidRPr="00E11982">
              <w:rPr>
                <w:lang w:val="en-GB"/>
              </w:rPr>
              <w:t xml:space="preserve">Declaration from An Garda Síochána, </w:t>
            </w:r>
            <w:r w:rsidRPr="003A6827">
              <w:rPr>
                <w:b/>
                <w:lang w:val="en-GB"/>
              </w:rPr>
              <w:t>signed by a superintendent</w:t>
            </w:r>
            <w:r w:rsidRPr="00E11982">
              <w:rPr>
                <w:lang w:val="en-GB"/>
              </w:rPr>
              <w:t>, stating that the safe holding the controlled drugs has been inspected and has been deemed appropriate. This certificate is valid for two years from date of issue and a copy of it must be submitted with every application for</w:t>
            </w:r>
            <w:r w:rsidR="00C32915">
              <w:rPr>
                <w:lang w:val="en-GB"/>
              </w:rPr>
              <w:t xml:space="preserve"> </w:t>
            </w:r>
            <w:r w:rsidRPr="00E11982">
              <w:rPr>
                <w:lang w:val="en-GB"/>
              </w:rPr>
              <w:t xml:space="preserve">a controlled drugs licence. </w:t>
            </w:r>
          </w:p>
          <w:p w14:paraId="14731FE0" w14:textId="77777777" w:rsidR="00DF481D" w:rsidRDefault="00DF481D" w:rsidP="00BA6CFF">
            <w:pPr>
              <w:pStyle w:val="HPRAMainBodyText"/>
              <w:tabs>
                <w:tab w:val="left" w:pos="426"/>
              </w:tabs>
              <w:ind w:left="426" w:hanging="426"/>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2B5E4B">
              <w:rPr>
                <w:lang w:val="en-GB"/>
              </w:rPr>
            </w:r>
            <w:r w:rsidR="002B5E4B">
              <w:rPr>
                <w:lang w:val="en-GB"/>
              </w:rPr>
              <w:fldChar w:fldCharType="separate"/>
            </w:r>
            <w:r w:rsidRPr="00391D8A">
              <w:fldChar w:fldCharType="end"/>
            </w:r>
            <w:r w:rsidRPr="00391D8A">
              <w:rPr>
                <w:lang w:val="en-GB"/>
              </w:rPr>
              <w:t xml:space="preserve"> </w:t>
            </w:r>
            <w:r>
              <w:rPr>
                <w:lang w:val="en-GB"/>
              </w:rPr>
              <w:tab/>
            </w:r>
            <w:r w:rsidRPr="00E11982">
              <w:rPr>
                <w:lang w:val="en-GB"/>
              </w:rPr>
              <w:t xml:space="preserve">Proof of payment made to the Department of Health (if applicable). Please note purchase orders and cheques are not acceptable. Please contact </w:t>
            </w:r>
            <w:hyperlink r:id="rId17" w:history="1">
              <w:r w:rsidRPr="00E11982">
                <w:rPr>
                  <w:rStyle w:val="Hyperlink"/>
                  <w:u w:val="none"/>
                  <w:lang w:val="en-GB"/>
                </w:rPr>
                <w:t>controlleddrugs@hpra.ie</w:t>
              </w:r>
            </w:hyperlink>
            <w:r w:rsidRPr="00E11982">
              <w:rPr>
                <w:lang w:val="en-GB"/>
              </w:rPr>
              <w:t xml:space="preserve"> for queries regarding fees.</w:t>
            </w:r>
          </w:p>
          <w:p w14:paraId="5129672C" w14:textId="77777777" w:rsidR="001A6CEC" w:rsidRPr="00391D8A" w:rsidRDefault="001A6CEC" w:rsidP="00856CD7">
            <w:pPr>
              <w:pStyle w:val="HPRAMainBodyText"/>
              <w:tabs>
                <w:tab w:val="left" w:pos="426"/>
              </w:tabs>
              <w:rPr>
                <w:lang w:val="en-GB"/>
              </w:rPr>
            </w:pPr>
          </w:p>
        </w:tc>
      </w:tr>
      <w:tr w:rsidR="00DF481D" w:rsidRPr="00391D8A" w14:paraId="6A5285F3" w14:textId="77777777" w:rsidTr="00BA6CFF">
        <w:tc>
          <w:tcPr>
            <w:tcW w:w="5000" w:type="pct"/>
          </w:tcPr>
          <w:p w14:paraId="784D13C9" w14:textId="77777777" w:rsidR="00DF481D" w:rsidRPr="00391D8A" w:rsidRDefault="00DF481D" w:rsidP="00BA6CFF">
            <w:pPr>
              <w:pStyle w:val="HPRAHeadingL1"/>
              <w:numPr>
                <w:ilvl w:val="0"/>
                <w:numId w:val="0"/>
              </w:numPr>
              <w:spacing w:before="120"/>
              <w:rPr>
                <w:lang w:val="en-GB"/>
              </w:rPr>
            </w:pPr>
            <w:r>
              <w:br w:type="page"/>
            </w:r>
            <w:r>
              <w:rPr>
                <w:lang w:val="en-GB"/>
              </w:rPr>
              <w:t>section 8</w:t>
            </w:r>
            <w:r>
              <w:rPr>
                <w:lang w:val="en-GB"/>
              </w:rPr>
              <w:tab/>
              <w:t>declaration</w:t>
            </w:r>
          </w:p>
          <w:p w14:paraId="3FFD0253" w14:textId="77777777" w:rsidR="00DF481D" w:rsidRPr="00391D8A" w:rsidRDefault="00DF481D" w:rsidP="00BA6CFF">
            <w:pPr>
              <w:pStyle w:val="HPRAMainBodyText"/>
              <w:rPr>
                <w:lang w:val="en-GB"/>
              </w:rPr>
            </w:pPr>
          </w:p>
          <w:p w14:paraId="684F112D" w14:textId="77777777" w:rsidR="00DF481D" w:rsidRPr="00391D8A" w:rsidRDefault="00DF481D" w:rsidP="00BA6CFF">
            <w:pPr>
              <w:pStyle w:val="HPRAMainBodyText"/>
              <w:rPr>
                <w:lang w:val="en-US"/>
              </w:rPr>
            </w:pPr>
            <w:r w:rsidRPr="00391D8A">
              <w:rPr>
                <w:lang w:val="en-US"/>
              </w:rPr>
              <w:t>I hereby declare that, to the best of my knowledge and belief, all the particulars given in this application are correctly stated.</w:t>
            </w:r>
          </w:p>
          <w:p w14:paraId="3C52E22F" w14:textId="77777777" w:rsidR="00DF481D" w:rsidRPr="00391D8A" w:rsidRDefault="00DF481D" w:rsidP="00BA6CFF">
            <w:pPr>
              <w:pStyle w:val="HPRAMainBodyText"/>
              <w:rPr>
                <w:lang w:val="en-GB"/>
              </w:rPr>
            </w:pPr>
          </w:p>
          <w:p w14:paraId="52BC020F" w14:textId="77777777" w:rsidR="00DF481D" w:rsidRPr="00391D8A" w:rsidRDefault="00DF481D" w:rsidP="00BA6CFF">
            <w:pPr>
              <w:pStyle w:val="HPRAMainBodyText"/>
            </w:pPr>
            <w:r w:rsidRPr="00391D8A">
              <w:rPr>
                <w:b/>
                <w:bCs/>
              </w:rPr>
              <w:t>Signature</w:t>
            </w:r>
            <w:r w:rsidRPr="00391D8A">
              <w:t>:</w:t>
            </w:r>
            <w:r w:rsidRPr="00391D8A">
              <w:tab/>
            </w:r>
            <w:r>
              <w:rPr>
                <w:lang w:val="en-GB"/>
              </w:rPr>
              <w:t>____________________________________</w:t>
            </w:r>
            <w:r w:rsidRPr="00391D8A">
              <w:tab/>
            </w:r>
            <w:r w:rsidRPr="00391D8A">
              <w:rPr>
                <w:b/>
                <w:bCs/>
              </w:rPr>
              <w:t>Date:</w:t>
            </w:r>
            <w:r w:rsidRPr="00391D8A">
              <w:tab/>
            </w:r>
            <w:r>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1A7E340" w14:textId="77777777" w:rsidR="00DF481D" w:rsidRPr="00391D8A" w:rsidRDefault="00DF481D" w:rsidP="00BA6CFF">
            <w:pPr>
              <w:pStyle w:val="HPRAMainBodyText"/>
            </w:pPr>
          </w:p>
          <w:p w14:paraId="70C5D401" w14:textId="77777777" w:rsidR="00DF481D" w:rsidRPr="00391D8A" w:rsidRDefault="00DF481D" w:rsidP="00BA6CFF">
            <w:pPr>
              <w:pStyle w:val="HPRAMainBodyText"/>
              <w:rPr>
                <w:u w:val="single"/>
              </w:rPr>
            </w:pPr>
            <w:r w:rsidRPr="00391D8A">
              <w:rPr>
                <w:b/>
                <w:bCs/>
              </w:rPr>
              <w:t>Print name</w:t>
            </w:r>
            <w:r w:rsidRPr="00391D8A">
              <w:t>:</w:t>
            </w:r>
            <w:r w:rsidRPr="00391D8A">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r>
              <w:tab/>
            </w:r>
            <w:r>
              <w:tab/>
            </w:r>
            <w:r>
              <w:tab/>
            </w:r>
            <w:r w:rsidRPr="00391D8A">
              <w:tab/>
            </w:r>
            <w:r>
              <w:tab/>
            </w:r>
            <w:r w:rsidRPr="00391D8A">
              <w:rPr>
                <w:b/>
                <w:bCs/>
              </w:rPr>
              <w:t>Title/position:</w:t>
            </w:r>
            <w:r>
              <w:rPr>
                <w:b/>
                <w:bCs/>
              </w:rPr>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r w:rsidRPr="00391D8A">
              <w:rPr>
                <w:u w:val="single"/>
              </w:rPr>
              <w:t xml:space="preserve"> </w:t>
            </w:r>
          </w:p>
          <w:p w14:paraId="70632EAF" w14:textId="77777777" w:rsidR="00DF481D" w:rsidRDefault="00DF481D" w:rsidP="00BA6CFF">
            <w:pPr>
              <w:pStyle w:val="HPRAMainBodyText"/>
              <w:rPr>
                <w:i/>
                <w:lang w:val="en-US"/>
              </w:rPr>
            </w:pPr>
          </w:p>
          <w:p w14:paraId="2802E763" w14:textId="77777777" w:rsidR="00DF481D" w:rsidRPr="00CC1618" w:rsidRDefault="00DF481D" w:rsidP="00BA6CFF">
            <w:pPr>
              <w:pStyle w:val="HPRAMainBodyText"/>
              <w:rPr>
                <w:b/>
                <w:lang w:val="en-US"/>
              </w:rPr>
            </w:pPr>
            <w:r w:rsidRPr="00CC1618">
              <w:rPr>
                <w:b/>
                <w:lang w:val="en-US"/>
              </w:rPr>
              <w:t xml:space="preserve">Notes: </w:t>
            </w:r>
          </w:p>
          <w:p w14:paraId="12738587" w14:textId="77777777" w:rsidR="00DF481D" w:rsidRDefault="00DF481D" w:rsidP="00BA6CFF">
            <w:pPr>
              <w:pStyle w:val="HPRAMainBodyText"/>
              <w:rPr>
                <w:lang w:val="en-US"/>
              </w:rPr>
            </w:pPr>
            <w:r w:rsidRPr="00391D8A">
              <w:rPr>
                <w:lang w:val="en-US"/>
              </w:rPr>
              <w:t>Applications must bear the signature of the applicant. Where the application is on behalf of a limited company the declaration must be signed by a director or the secretary and, in the case of a partnership, by a partner.</w:t>
            </w:r>
          </w:p>
          <w:p w14:paraId="74D6473C" w14:textId="77777777" w:rsidR="00DF481D" w:rsidRPr="00391D8A" w:rsidRDefault="00DF481D" w:rsidP="00BA6CFF">
            <w:pPr>
              <w:pStyle w:val="HPRAMainBodyText"/>
              <w:rPr>
                <w:lang w:val="en-US"/>
              </w:rPr>
            </w:pPr>
          </w:p>
          <w:p w14:paraId="5B77B5AB" w14:textId="77777777" w:rsidR="00DF481D" w:rsidRPr="008E2267" w:rsidRDefault="00DF481D" w:rsidP="00BA6CFF">
            <w:pPr>
              <w:pStyle w:val="HPRAMainBodyText"/>
              <w:rPr>
                <w:b/>
                <w:lang w:val="en-US"/>
              </w:rPr>
            </w:pPr>
            <w:r w:rsidRPr="008E2267">
              <w:rPr>
                <w:b/>
                <w:lang w:val="en-US"/>
              </w:rPr>
              <w:t>Special attention is directed to section 21(7) of the Misuse of Drugs Act, 1977, which makes it an offence punishable by a fine or imprisonment or both, for any person to make a declaration or statement which is false in any particular for the purpose of obtaining the issue, grant or renewal of a licence, authorisation or permit under the Act.</w:t>
            </w:r>
          </w:p>
          <w:p w14:paraId="1A81381E" w14:textId="77777777" w:rsidR="00DF481D" w:rsidRPr="00391D8A" w:rsidRDefault="00DF481D" w:rsidP="00BA6CFF">
            <w:pPr>
              <w:pStyle w:val="HPRAMainBodyText"/>
              <w:rPr>
                <w:lang w:val="en-GB"/>
              </w:rPr>
            </w:pPr>
          </w:p>
        </w:tc>
      </w:tr>
    </w:tbl>
    <w:p w14:paraId="7AE9BE2C" w14:textId="77777777" w:rsidR="00DF481D" w:rsidRDefault="00DF481D" w:rsidP="00DF481D">
      <w:pPr>
        <w:pStyle w:val="HPRAMainBodyText"/>
      </w:pPr>
    </w:p>
    <w:p w14:paraId="7431AAB2" w14:textId="77777777" w:rsidR="00DF481D" w:rsidRPr="004A38EF" w:rsidRDefault="00DF481D" w:rsidP="00DF481D">
      <w:pPr>
        <w:pStyle w:val="HPRAMainBodyText"/>
        <w:rPr>
          <w:lang w:val="en-GB"/>
        </w:rPr>
      </w:pPr>
      <w:r>
        <w:rPr>
          <w:lang w:val="en-GB"/>
        </w:rPr>
        <w:t>Send to:</w:t>
      </w:r>
    </w:p>
    <w:p w14:paraId="306E73AA" w14:textId="77777777" w:rsidR="00DF481D" w:rsidRPr="004A38EF" w:rsidRDefault="00DF481D" w:rsidP="00DF481D">
      <w:pPr>
        <w:pStyle w:val="HPRAMainBodyText"/>
        <w:rPr>
          <w:lang w:val="en-GB"/>
        </w:rPr>
      </w:pPr>
      <w:r>
        <w:rPr>
          <w:lang w:val="en-GB"/>
        </w:rPr>
        <w:t>Controlled drugs, Licensing Section</w:t>
      </w:r>
    </w:p>
    <w:p w14:paraId="1858041F" w14:textId="77777777" w:rsidR="00DF481D" w:rsidRPr="004A38EF" w:rsidRDefault="00DF481D" w:rsidP="00DF481D">
      <w:pPr>
        <w:pStyle w:val="HPRAMainBodyText"/>
        <w:rPr>
          <w:lang w:val="en-GB"/>
        </w:rPr>
      </w:pPr>
      <w:r>
        <w:rPr>
          <w:lang w:val="en-GB"/>
        </w:rPr>
        <w:t>Compliance Department</w:t>
      </w:r>
    </w:p>
    <w:p w14:paraId="03A2D80E" w14:textId="77777777" w:rsidR="00DF481D" w:rsidRPr="004A38EF" w:rsidRDefault="00DF481D" w:rsidP="00DF481D">
      <w:pPr>
        <w:pStyle w:val="HPRAMainBodyText"/>
        <w:rPr>
          <w:lang w:val="en-GB"/>
        </w:rPr>
      </w:pPr>
      <w:r>
        <w:rPr>
          <w:lang w:val="en-GB"/>
        </w:rPr>
        <w:t>Health Products Regulatory Authority</w:t>
      </w:r>
    </w:p>
    <w:p w14:paraId="19474CCE" w14:textId="77777777" w:rsidR="00DF481D" w:rsidRPr="004A38EF" w:rsidRDefault="00DF481D" w:rsidP="00DF481D">
      <w:pPr>
        <w:pStyle w:val="HPRAMainBodyText"/>
        <w:rPr>
          <w:lang w:val="en-GB"/>
        </w:rPr>
      </w:pPr>
      <w:r>
        <w:rPr>
          <w:lang w:val="en-GB"/>
        </w:rPr>
        <w:t>Kevin O’Malley House</w:t>
      </w:r>
    </w:p>
    <w:p w14:paraId="5F5A4BC2" w14:textId="77777777" w:rsidR="00DF481D" w:rsidRPr="004A38EF" w:rsidRDefault="00DF481D" w:rsidP="00DF481D">
      <w:pPr>
        <w:pStyle w:val="HPRAMainBodyText"/>
        <w:rPr>
          <w:lang w:val="en-GB"/>
        </w:rPr>
      </w:pPr>
      <w:r>
        <w:rPr>
          <w:lang w:val="en-GB"/>
        </w:rPr>
        <w:t>Earlsfort Terrace</w:t>
      </w:r>
    </w:p>
    <w:p w14:paraId="60FA82D9" w14:textId="77777777" w:rsidR="003A6827" w:rsidRDefault="00DF481D" w:rsidP="00DF481D">
      <w:pPr>
        <w:pStyle w:val="HPRAMainBodyText"/>
        <w:rPr>
          <w:lang w:val="en-GB"/>
        </w:rPr>
      </w:pPr>
      <w:r w:rsidRPr="004A38EF">
        <w:rPr>
          <w:lang w:val="en-GB"/>
        </w:rPr>
        <w:t>Dublin 2</w:t>
      </w:r>
    </w:p>
    <w:p w14:paraId="261931E9" w14:textId="0F924149" w:rsidR="00DF481D" w:rsidRPr="004A38EF" w:rsidRDefault="003A6827" w:rsidP="00DF481D">
      <w:pPr>
        <w:pStyle w:val="HPRAMainBodyText"/>
        <w:rPr>
          <w:lang w:val="en-GB"/>
        </w:rPr>
      </w:pPr>
      <w:r>
        <w:rPr>
          <w:lang w:val="en-GB"/>
        </w:rPr>
        <w:t>D02 XP77</w:t>
      </w:r>
    </w:p>
    <w:p w14:paraId="2F9C88B8" w14:textId="77777777" w:rsidR="00DF481D" w:rsidRPr="004A38EF" w:rsidRDefault="00DF481D" w:rsidP="00DF481D">
      <w:pPr>
        <w:pStyle w:val="HPRAMainBodyText"/>
        <w:rPr>
          <w:lang w:val="en-GB"/>
        </w:rPr>
      </w:pPr>
      <w:r>
        <w:rPr>
          <w:lang w:val="en-GB"/>
        </w:rPr>
        <w:t>Tel:</w:t>
      </w:r>
      <w:r>
        <w:rPr>
          <w:lang w:val="en-GB"/>
        </w:rPr>
        <w:tab/>
        <w:t>+ 353 1 676 4971</w:t>
      </w:r>
    </w:p>
    <w:p w14:paraId="2335C2DA" w14:textId="77777777" w:rsidR="00DF481D" w:rsidRPr="004A38EF" w:rsidRDefault="00DF481D" w:rsidP="00DF481D">
      <w:pPr>
        <w:pStyle w:val="HPRAMainBodyText"/>
        <w:rPr>
          <w:lang w:val="de-DE"/>
        </w:rPr>
      </w:pPr>
      <w:r w:rsidRPr="004A38EF">
        <w:rPr>
          <w:lang w:val="de-DE"/>
        </w:rPr>
        <w:t>Fax:</w:t>
      </w:r>
      <w:r>
        <w:rPr>
          <w:lang w:val="de-DE"/>
        </w:rPr>
        <w:tab/>
      </w:r>
      <w:r w:rsidRPr="004A38EF">
        <w:rPr>
          <w:lang w:val="de-DE"/>
        </w:rPr>
        <w:t>+ 353 1 676 7836</w:t>
      </w:r>
    </w:p>
    <w:p w14:paraId="6080EE06" w14:textId="77777777" w:rsidR="00DF481D" w:rsidRPr="004A38EF" w:rsidRDefault="00DF481D" w:rsidP="00DF481D">
      <w:pPr>
        <w:pStyle w:val="HPRAMainBodyText"/>
        <w:rPr>
          <w:lang w:val="de-DE"/>
        </w:rPr>
      </w:pPr>
      <w:r w:rsidRPr="004A38EF">
        <w:rPr>
          <w:lang w:val="de-DE"/>
        </w:rPr>
        <w:t>E-mail:</w:t>
      </w:r>
      <w:r>
        <w:rPr>
          <w:lang w:val="de-DE"/>
        </w:rPr>
        <w:tab/>
      </w:r>
      <w:hyperlink r:id="rId18" w:history="1">
        <w:r w:rsidRPr="008E2267">
          <w:rPr>
            <w:rStyle w:val="Hyperlink"/>
            <w:u w:val="none"/>
          </w:rPr>
          <w:t>controlleddrugs@hpra.ie</w:t>
        </w:r>
      </w:hyperlink>
    </w:p>
    <w:p w14:paraId="4D384B4C" w14:textId="77777777" w:rsidR="00DF481D" w:rsidRPr="00E4724B" w:rsidRDefault="00DF481D" w:rsidP="00DF481D">
      <w:pPr>
        <w:pStyle w:val="HPRAMainBodyText"/>
      </w:pPr>
    </w:p>
    <w:p w14:paraId="03AD8AC4" w14:textId="77777777" w:rsidR="00DF481D" w:rsidRDefault="00DF481D" w:rsidP="00DF481D">
      <w:pPr>
        <w:pStyle w:val="HPRARomanNumeralsBulletedList0"/>
        <w:numPr>
          <w:ilvl w:val="0"/>
          <w:numId w:val="0"/>
        </w:numPr>
        <w:ind w:left="709" w:hanging="709"/>
      </w:pPr>
    </w:p>
    <w:p w14:paraId="33B120C0" w14:textId="77777777" w:rsidR="00DF481D" w:rsidRPr="00E4724B" w:rsidRDefault="00DF481D" w:rsidP="00DF481D">
      <w:pPr>
        <w:pStyle w:val="HPRARomanNumeralsBulletedList0"/>
        <w:numPr>
          <w:ilvl w:val="0"/>
          <w:numId w:val="0"/>
        </w:numPr>
        <w:ind w:left="709" w:hanging="709"/>
      </w:pPr>
    </w:p>
    <w:p w14:paraId="6FE9DD0F" w14:textId="77777777" w:rsidR="004A38EF" w:rsidRPr="00E4724B" w:rsidRDefault="004A38EF" w:rsidP="00616103">
      <w:pPr>
        <w:pStyle w:val="HPRAMainBodyText"/>
      </w:pPr>
    </w:p>
    <w:sectPr w:rsidR="004A38EF" w:rsidRPr="00E4724B" w:rsidSect="001A6CEC">
      <w:headerReference w:type="first" r:id="rId19"/>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E0A10" w14:textId="77777777" w:rsidR="00BD517A" w:rsidRDefault="00BD517A" w:rsidP="00083E00">
      <w:r>
        <w:separator/>
      </w:r>
    </w:p>
  </w:endnote>
  <w:endnote w:type="continuationSeparator" w:id="0">
    <w:p w14:paraId="4B6EA6D1" w14:textId="77777777" w:rsidR="00BD517A" w:rsidRDefault="00BD517A"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EADC3" w14:textId="77777777" w:rsidR="006A6433" w:rsidRDefault="006A64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DCDBC" w14:textId="3E76294C" w:rsidR="008C5BEE" w:rsidRPr="00A30AD6" w:rsidRDefault="008C5BEE" w:rsidP="00A30AD6">
    <w:pPr>
      <w:pStyle w:val="HPRAS2Footer"/>
      <w:rPr>
        <w:sz w:val="16"/>
        <w:szCs w:val="16"/>
      </w:rPr>
    </w:pPr>
    <w:r w:rsidRPr="00762017">
      <w:rPr>
        <w:sz w:val="16"/>
        <w:szCs w:val="16"/>
      </w:rPr>
      <w:t>AUT-F0374-</w:t>
    </w:r>
    <w:r w:rsidR="009D45A9">
      <w:rPr>
        <w:sz w:val="16"/>
        <w:szCs w:val="16"/>
      </w:rPr>
      <w:t>3</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2B5E4B">
      <w:rPr>
        <w:noProof/>
        <w:sz w:val="16"/>
        <w:szCs w:val="16"/>
      </w:rPr>
      <w:t>7</w:t>
    </w:r>
    <w:r>
      <w:rPr>
        <w:sz w:val="16"/>
        <w:szCs w:val="16"/>
      </w:rPr>
      <w:fldChar w:fldCharType="end"/>
    </w:r>
    <w:r w:rsidRPr="00A562DD">
      <w:rPr>
        <w:sz w:val="16"/>
        <w:szCs w:val="16"/>
      </w:rPr>
      <w:t>/</w:t>
    </w:r>
    <w:r w:rsidR="002B5E4B">
      <w:fldChar w:fldCharType="begin"/>
    </w:r>
    <w:r w:rsidR="002B5E4B">
      <w:instrText xml:space="preserve"> NUMPAGES   \* MERGEFORMAT </w:instrText>
    </w:r>
    <w:r w:rsidR="002B5E4B">
      <w:fldChar w:fldCharType="separate"/>
    </w:r>
    <w:r w:rsidR="002B5E4B" w:rsidRPr="002B5E4B">
      <w:rPr>
        <w:noProof/>
        <w:sz w:val="16"/>
        <w:szCs w:val="16"/>
      </w:rPr>
      <w:t>7</w:t>
    </w:r>
    <w:r w:rsidR="002B5E4B">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7B099" w14:textId="6BFF50AF" w:rsidR="008C5BEE" w:rsidRPr="007340E5" w:rsidRDefault="008C5BEE" w:rsidP="007340E5">
    <w:pPr>
      <w:pStyle w:val="HPRAS2Footer"/>
      <w:rPr>
        <w:sz w:val="16"/>
        <w:szCs w:val="16"/>
      </w:rPr>
    </w:pPr>
    <w:r w:rsidRPr="00762017">
      <w:rPr>
        <w:sz w:val="16"/>
        <w:szCs w:val="16"/>
      </w:rPr>
      <w:t>AUT-F0374-</w:t>
    </w:r>
    <w:r w:rsidR="009D45A9">
      <w:rPr>
        <w:sz w:val="16"/>
        <w:szCs w:val="16"/>
      </w:rPr>
      <w:t>3</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2B5E4B">
      <w:rPr>
        <w:noProof/>
        <w:sz w:val="16"/>
        <w:szCs w:val="16"/>
      </w:rPr>
      <w:t>1</w:t>
    </w:r>
    <w:r>
      <w:rPr>
        <w:sz w:val="16"/>
        <w:szCs w:val="16"/>
      </w:rPr>
      <w:fldChar w:fldCharType="end"/>
    </w:r>
    <w:r w:rsidRPr="00A562DD">
      <w:rPr>
        <w:sz w:val="16"/>
        <w:szCs w:val="16"/>
      </w:rPr>
      <w:t>/</w:t>
    </w:r>
    <w:r w:rsidR="002B5E4B">
      <w:fldChar w:fldCharType="begin"/>
    </w:r>
    <w:r w:rsidR="002B5E4B">
      <w:instrText xml:space="preserve"> NUMPAGES   \* MERGEFORMAT </w:instrText>
    </w:r>
    <w:r w:rsidR="002B5E4B">
      <w:fldChar w:fldCharType="separate"/>
    </w:r>
    <w:r w:rsidR="002B5E4B" w:rsidRPr="002B5E4B">
      <w:rPr>
        <w:noProof/>
        <w:sz w:val="16"/>
        <w:szCs w:val="16"/>
      </w:rPr>
      <w:t>7</w:t>
    </w:r>
    <w:r w:rsidR="002B5E4B">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3CCD0" w14:textId="77777777" w:rsidR="00BD517A" w:rsidRDefault="00BD517A" w:rsidP="00083E00">
      <w:r>
        <w:separator/>
      </w:r>
    </w:p>
  </w:footnote>
  <w:footnote w:type="continuationSeparator" w:id="0">
    <w:p w14:paraId="3ECCF14E" w14:textId="77777777" w:rsidR="00BD517A" w:rsidRDefault="00BD517A" w:rsidP="00083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F49B" w14:textId="77777777" w:rsidR="006A6433" w:rsidRDefault="006A64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10272" w14:textId="77777777" w:rsidR="006A6433" w:rsidRDefault="006A64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DF87" w14:textId="10E2C9B7" w:rsidR="008C5BEE" w:rsidRDefault="008C5BEE">
    <w:pPr>
      <w:pStyle w:val="Header"/>
    </w:pPr>
    <w:r>
      <w:rPr>
        <w:noProof/>
        <w:lang w:eastAsia="en-IE"/>
      </w:rPr>
      <mc:AlternateContent>
        <mc:Choice Requires="wps">
          <w:drawing>
            <wp:anchor distT="0" distB="0" distL="114300" distR="114300" simplePos="0" relativeHeight="251658240" behindDoc="0" locked="1" layoutInCell="1" allowOverlap="0" wp14:anchorId="70BA0DBB" wp14:editId="27B61F7D">
              <wp:simplePos x="0" y="0"/>
              <wp:positionH relativeFrom="page">
                <wp:posOffset>4975860</wp:posOffset>
              </wp:positionH>
              <wp:positionV relativeFrom="page">
                <wp:posOffset>223520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DBE50" w14:textId="77777777" w:rsidR="008C5BEE" w:rsidRDefault="008C5BEE" w:rsidP="00B27D5C">
                          <w:r>
                            <w:rPr>
                              <w:noProof/>
                              <w:lang w:eastAsia="en-IE"/>
                            </w:rPr>
                            <w:drawing>
                              <wp:inline distT="0" distB="0" distL="0" distR="0" wp14:anchorId="42F6AD8B" wp14:editId="0C6C7355">
                                <wp:extent cx="2084660" cy="1158144"/>
                                <wp:effectExtent l="19050" t="0" r="0" b="0"/>
                                <wp:docPr id="6"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A0DBB" id="_x0000_t202" coordsize="21600,21600" o:spt="202" path="m,l,21600r21600,l21600,xe">
              <v:stroke joinstyle="miter"/>
              <v:path gradientshapeok="t" o:connecttype="rect"/>
            </v:shapetype>
            <v:shape id="Text Box 3" o:spid="_x0000_s1026" type="#_x0000_t202" style="position:absolute;margin-left:391.8pt;margin-top:17.6pt;width:164.4pt;height:9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" o:allowoverlap="f" filled="f" stroked="f">
              <v:textbox inset="0,0,0,0">
                <w:txbxContent>
                  <w:p w14:paraId="2CADBE50" w14:textId="77777777" w:rsidR="008C5BEE" w:rsidRDefault="008C5BEE" w:rsidP="00B27D5C">
                    <w:r>
                      <w:rPr>
                        <w:noProof/>
                        <w:lang w:eastAsia="en-IE"/>
                      </w:rPr>
                      <w:drawing>
                        <wp:inline distT="0" distB="0" distL="0" distR="0" wp14:anchorId="42F6AD8B" wp14:editId="0C6C7355">
                          <wp:extent cx="2084660" cy="1158144"/>
                          <wp:effectExtent l="19050" t="0" r="0" b="0"/>
                          <wp:docPr id="6"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D09C3" w14:textId="77777777" w:rsidR="008C5BEE" w:rsidRDefault="008C5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2A3C4B"/>
    <w:multiLevelType w:val="hybridMultilevel"/>
    <w:tmpl w:val="53FA1B28"/>
    <w:lvl w:ilvl="0" w:tplc="9D229A20">
      <w:start w:val="1"/>
      <w:numFmt w:val="lowerLetter"/>
      <w:lvlText w:val="(%1)"/>
      <w:lvlJc w:val="left"/>
      <w:pPr>
        <w:ind w:left="1745" w:hanging="360"/>
      </w:pPr>
      <w:rPr>
        <w:rFonts w:hint="default"/>
      </w:rPr>
    </w:lvl>
    <w:lvl w:ilvl="1" w:tplc="18090019" w:tentative="1">
      <w:start w:val="1"/>
      <w:numFmt w:val="lowerLetter"/>
      <w:lvlText w:val="%2."/>
      <w:lvlJc w:val="left"/>
      <w:pPr>
        <w:ind w:left="2465" w:hanging="360"/>
      </w:pPr>
    </w:lvl>
    <w:lvl w:ilvl="2" w:tplc="1809001B" w:tentative="1">
      <w:start w:val="1"/>
      <w:numFmt w:val="lowerRoman"/>
      <w:lvlText w:val="%3."/>
      <w:lvlJc w:val="right"/>
      <w:pPr>
        <w:ind w:left="3185" w:hanging="180"/>
      </w:pPr>
    </w:lvl>
    <w:lvl w:ilvl="3" w:tplc="1809000F" w:tentative="1">
      <w:start w:val="1"/>
      <w:numFmt w:val="decimal"/>
      <w:lvlText w:val="%4."/>
      <w:lvlJc w:val="left"/>
      <w:pPr>
        <w:ind w:left="3905" w:hanging="360"/>
      </w:pPr>
    </w:lvl>
    <w:lvl w:ilvl="4" w:tplc="18090019" w:tentative="1">
      <w:start w:val="1"/>
      <w:numFmt w:val="lowerLetter"/>
      <w:lvlText w:val="%5."/>
      <w:lvlJc w:val="left"/>
      <w:pPr>
        <w:ind w:left="4625" w:hanging="360"/>
      </w:pPr>
    </w:lvl>
    <w:lvl w:ilvl="5" w:tplc="1809001B" w:tentative="1">
      <w:start w:val="1"/>
      <w:numFmt w:val="lowerRoman"/>
      <w:lvlText w:val="%6."/>
      <w:lvlJc w:val="right"/>
      <w:pPr>
        <w:ind w:left="5345" w:hanging="180"/>
      </w:pPr>
    </w:lvl>
    <w:lvl w:ilvl="6" w:tplc="1809000F" w:tentative="1">
      <w:start w:val="1"/>
      <w:numFmt w:val="decimal"/>
      <w:lvlText w:val="%7."/>
      <w:lvlJc w:val="left"/>
      <w:pPr>
        <w:ind w:left="6065" w:hanging="360"/>
      </w:pPr>
    </w:lvl>
    <w:lvl w:ilvl="7" w:tplc="18090019" w:tentative="1">
      <w:start w:val="1"/>
      <w:numFmt w:val="lowerLetter"/>
      <w:lvlText w:val="%8."/>
      <w:lvlJc w:val="left"/>
      <w:pPr>
        <w:ind w:left="6785" w:hanging="360"/>
      </w:pPr>
    </w:lvl>
    <w:lvl w:ilvl="8" w:tplc="1809001B" w:tentative="1">
      <w:start w:val="1"/>
      <w:numFmt w:val="lowerRoman"/>
      <w:lvlText w:val="%9."/>
      <w:lvlJc w:val="right"/>
      <w:pPr>
        <w:ind w:left="7505" w:hanging="180"/>
      </w:pPr>
    </w:lvl>
  </w:abstractNum>
  <w:abstractNum w:abstractNumId="10" w15:restartNumberingAfterBreak="0">
    <w:nsid w:val="38CF1B1B"/>
    <w:multiLevelType w:val="hybridMultilevel"/>
    <w:tmpl w:val="2B886628"/>
    <w:lvl w:ilvl="0" w:tplc="B666FEE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0CB4B09"/>
    <w:multiLevelType w:val="multilevel"/>
    <w:tmpl w:val="F5A69B34"/>
    <w:numStyleLink w:val="HPRALowecaseAlphabetBullet"/>
  </w:abstractNum>
  <w:abstractNum w:abstractNumId="12"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3" w15:restartNumberingAfterBreak="0">
    <w:nsid w:val="5F31366E"/>
    <w:multiLevelType w:val="multilevel"/>
    <w:tmpl w:val="26C258D6"/>
    <w:numStyleLink w:val="HPRANumberedList"/>
  </w:abstractNum>
  <w:abstractNum w:abstractNumId="14"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15:restartNumberingAfterBreak="0">
    <w:nsid w:val="66562DEE"/>
    <w:multiLevelType w:val="multilevel"/>
    <w:tmpl w:val="D06A225C"/>
    <w:numStyleLink w:val="HPRAIndentedBulletedList"/>
  </w:abstractNum>
  <w:abstractNum w:abstractNumId="16"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7" w15:restartNumberingAfterBreak="0">
    <w:nsid w:val="6AF57F43"/>
    <w:multiLevelType w:val="multilevel"/>
    <w:tmpl w:val="0DA4B546"/>
    <w:numStyleLink w:val="HPRAArabicNumerals"/>
  </w:abstractNum>
  <w:abstractNum w:abstractNumId="18" w15:restartNumberingAfterBreak="0">
    <w:nsid w:val="6C524C80"/>
    <w:multiLevelType w:val="multilevel"/>
    <w:tmpl w:val="E53E1F6C"/>
    <w:numStyleLink w:val="HPRARomanNumeralsBulletedlist"/>
  </w:abstractNum>
  <w:abstractNum w:abstractNumId="19" w15:restartNumberingAfterBreak="0">
    <w:nsid w:val="6E8956B1"/>
    <w:multiLevelType w:val="hybridMultilevel"/>
    <w:tmpl w:val="31889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F707964"/>
    <w:multiLevelType w:val="multilevel"/>
    <w:tmpl w:val="F0F6C540"/>
    <w:numStyleLink w:val="HPRAAlphabetBulletedList"/>
  </w:abstractNum>
  <w:abstractNum w:abstractNumId="21" w15:restartNumberingAfterBreak="0">
    <w:nsid w:val="6FE97EE2"/>
    <w:multiLevelType w:val="multilevel"/>
    <w:tmpl w:val="224878AC"/>
    <w:numStyleLink w:val="HPRAIndentedBulletedlist0"/>
  </w:abstractNum>
  <w:abstractNum w:abstractNumId="22" w15:restartNumberingAfterBreak="0">
    <w:nsid w:val="7055430A"/>
    <w:multiLevelType w:val="multilevel"/>
    <w:tmpl w:val="E53E1F6C"/>
    <w:numStyleLink w:val="HPRARomanNumeralsBulletedlist"/>
  </w:abstractNum>
  <w:abstractNum w:abstractNumId="23" w15:restartNumberingAfterBreak="0">
    <w:nsid w:val="70A52DC8"/>
    <w:multiLevelType w:val="multilevel"/>
    <w:tmpl w:val="F5A69B34"/>
    <w:numStyleLink w:val="HPRALowecaseAlphabetBullet"/>
  </w:abstractNum>
  <w:abstractNum w:abstractNumId="24" w15:restartNumberingAfterBreak="0">
    <w:nsid w:val="778F6B81"/>
    <w:multiLevelType w:val="multilevel"/>
    <w:tmpl w:val="224878AC"/>
    <w:numStyleLink w:val="HPRAIndentedBulletedlist0"/>
  </w:abstractNum>
  <w:num w:numId="1">
    <w:abstractNumId w:val="8"/>
  </w:num>
  <w:num w:numId="2">
    <w:abstractNumId w:val="14"/>
  </w:num>
  <w:num w:numId="3">
    <w:abstractNumId w:val="2"/>
  </w:num>
  <w:num w:numId="4">
    <w:abstractNumId w:val="5"/>
  </w:num>
  <w:num w:numId="5">
    <w:abstractNumId w:val="4"/>
  </w:num>
  <w:num w:numId="6">
    <w:abstractNumId w:val="13"/>
    <w:lvlOverride w:ilvl="0">
      <w:lvl w:ilvl="0">
        <w:start w:val="1"/>
        <w:numFmt w:val="decimal"/>
        <w:pStyle w:val="HPRAHeadingL1"/>
        <w:lvlText w:val="%1"/>
        <w:lvlJc w:val="left"/>
        <w:pPr>
          <w:ind w:left="360" w:hanging="360"/>
        </w:pPr>
        <w:rPr>
          <w:rFonts w:asciiTheme="majorHAnsi" w:hAnsiTheme="majorHAnsi" w:hint="default"/>
          <w:b/>
          <w:i w:val="0"/>
          <w:color w:val="0057B8" w:themeColor="accent3"/>
          <w:sz w:val="20"/>
        </w:rPr>
      </w:lvl>
    </w:lvlOverride>
  </w:num>
  <w:num w:numId="7">
    <w:abstractNumId w:val="1"/>
  </w:num>
  <w:num w:numId="8">
    <w:abstractNumId w:val="20"/>
    <w:lvlOverride w:ilvl="0">
      <w:lvl w:ilvl="0">
        <w:start w:val="1"/>
        <w:numFmt w:val="upperLetter"/>
        <w:pStyle w:val="HPRAAlphabetBulletedList0"/>
        <w:lvlText w:val="%1"/>
        <w:lvlJc w:val="left"/>
        <w:pPr>
          <w:ind w:left="5388" w:hanging="709"/>
        </w:pPr>
        <w:rPr>
          <w:rFonts w:ascii="Segoe UI" w:hAnsi="Segoe UI" w:hint="default"/>
          <w:b/>
          <w:i w:val="0"/>
          <w:color w:val="0057B8" w:themeColor="accent3"/>
          <w:sz w:val="20"/>
        </w:rPr>
      </w:lvl>
    </w:lvlOverride>
  </w:num>
  <w:num w:numId="9">
    <w:abstractNumId w:val="23"/>
  </w:num>
  <w:num w:numId="10">
    <w:abstractNumId w:val="18"/>
  </w:num>
  <w:num w:numId="11">
    <w:abstractNumId w:val="17"/>
  </w:num>
  <w:num w:numId="12">
    <w:abstractNumId w:val="12"/>
  </w:num>
  <w:num w:numId="13">
    <w:abstractNumId w:val="0"/>
  </w:num>
  <w:num w:numId="14">
    <w:abstractNumId w:val="6"/>
  </w:num>
  <w:num w:numId="15">
    <w:abstractNumId w:val="15"/>
  </w:num>
  <w:num w:numId="16">
    <w:abstractNumId w:val="22"/>
  </w:num>
  <w:num w:numId="17">
    <w:abstractNumId w:val="15"/>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3"/>
  </w:num>
  <w:num w:numId="19">
    <w:abstractNumId w:val="13"/>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1"/>
  </w:num>
  <w:num w:numId="30">
    <w:abstractNumId w:val="7"/>
  </w:num>
  <w:num w:numId="31">
    <w:abstractNumId w:val="24"/>
  </w:num>
  <w:num w:numId="32">
    <w:abstractNumId w:val="21"/>
  </w:num>
  <w:num w:numId="33">
    <w:abstractNumId w:val="10"/>
  </w:num>
  <w:num w:numId="34">
    <w:abstractNumId w:val="19"/>
  </w:num>
  <w:num w:numId="35">
    <w:abstractNumId w:val="13"/>
    <w:lvlOverride w:ilvl="0">
      <w:lvl w:ilvl="0">
        <w:start w:val="1"/>
        <w:numFmt w:val="decimal"/>
        <w:pStyle w:val="HPRAHeadingL1"/>
        <w:lvlText w:val="%1"/>
        <w:lvlJc w:val="left"/>
        <w:pPr>
          <w:ind w:left="360" w:hanging="360"/>
        </w:pPr>
        <w:rPr>
          <w:rFonts w:ascii="Segoe UI" w:hAnsi="Segoe UI" w:cs="Segoe UI" w:hint="default"/>
          <w:b/>
          <w:i w:val="0"/>
          <w:color w:val="0057B8"/>
          <w:sz w:val="20"/>
          <w:szCs w:val="20"/>
        </w:rPr>
      </w:lvl>
    </w:lvlOverride>
    <w:lvlOverride w:ilvl="1">
      <w:lvl w:ilvl="1">
        <w:start w:val="1"/>
        <w:numFmt w:val="decimal"/>
        <w:pStyle w:val="HPRAHeadingL2"/>
        <w:lvlText w:val="%1.%2"/>
        <w:lvlJc w:val="left"/>
        <w:pPr>
          <w:ind w:left="360" w:hanging="360"/>
        </w:pPr>
        <w:rPr>
          <w:rFonts w:ascii="Segoe UI" w:hAnsi="Segoe UI" w:hint="default"/>
          <w:b/>
          <w:color w:val="0057B8"/>
          <w:sz w:val="20"/>
        </w:rPr>
      </w:lvl>
    </w:lvlOverride>
    <w:lvlOverride w:ilvl="2">
      <w:lvl w:ilvl="2">
        <w:start w:val="1"/>
        <w:numFmt w:val="decimal"/>
        <w:pStyle w:val="HPRAHeadingL3"/>
        <w:lvlText w:val="%1.%2.%3"/>
        <w:lvlJc w:val="left"/>
        <w:pPr>
          <w:ind w:left="720" w:hanging="720"/>
        </w:pPr>
        <w:rPr>
          <w:rFonts w:ascii="Segoe UI" w:hAnsi="Segoe UI" w:hint="default"/>
          <w:color w:val="0057B8"/>
          <w:sz w:val="20"/>
        </w:rPr>
      </w:lvl>
    </w:lvlOverride>
    <w:lvlOverride w:ilvl="3">
      <w:lvl w:ilvl="3">
        <w:start w:val="1"/>
        <w:numFmt w:val="decimal"/>
        <w:pStyle w:val="HPRABodyTextL4"/>
        <w:lvlText w:val="%1.%2.%3.%4"/>
        <w:lvlJc w:val="left"/>
        <w:pPr>
          <w:ind w:left="720" w:hanging="720"/>
        </w:pPr>
        <w:rPr>
          <w:rFonts w:ascii="Segoe UI" w:hAnsi="Segoe UI" w:hint="default"/>
          <w:color w:val="707173"/>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EE"/>
    <w:rsid w:val="00022958"/>
    <w:rsid w:val="000403C6"/>
    <w:rsid w:val="000524C6"/>
    <w:rsid w:val="00056108"/>
    <w:rsid w:val="0008139C"/>
    <w:rsid w:val="00083E00"/>
    <w:rsid w:val="00092D53"/>
    <w:rsid w:val="000F12C8"/>
    <w:rsid w:val="00113529"/>
    <w:rsid w:val="0012038C"/>
    <w:rsid w:val="001315D6"/>
    <w:rsid w:val="00136F80"/>
    <w:rsid w:val="00152E05"/>
    <w:rsid w:val="00160995"/>
    <w:rsid w:val="0016539C"/>
    <w:rsid w:val="00181B58"/>
    <w:rsid w:val="001855E4"/>
    <w:rsid w:val="001A6CEC"/>
    <w:rsid w:val="001E26C9"/>
    <w:rsid w:val="0020621C"/>
    <w:rsid w:val="00234DB4"/>
    <w:rsid w:val="00244969"/>
    <w:rsid w:val="0024503E"/>
    <w:rsid w:val="00246313"/>
    <w:rsid w:val="002543E0"/>
    <w:rsid w:val="00263F72"/>
    <w:rsid w:val="002A6374"/>
    <w:rsid w:val="002B5E4B"/>
    <w:rsid w:val="002D4583"/>
    <w:rsid w:val="002D7F7A"/>
    <w:rsid w:val="002F48FE"/>
    <w:rsid w:val="0031759B"/>
    <w:rsid w:val="00322028"/>
    <w:rsid w:val="00333234"/>
    <w:rsid w:val="00343B66"/>
    <w:rsid w:val="003602EE"/>
    <w:rsid w:val="003653B9"/>
    <w:rsid w:val="003709D4"/>
    <w:rsid w:val="00391D8A"/>
    <w:rsid w:val="00396FC8"/>
    <w:rsid w:val="003A3A21"/>
    <w:rsid w:val="003A6827"/>
    <w:rsid w:val="003B4BAB"/>
    <w:rsid w:val="003D72B1"/>
    <w:rsid w:val="003F6690"/>
    <w:rsid w:val="00410387"/>
    <w:rsid w:val="004311F1"/>
    <w:rsid w:val="004448E1"/>
    <w:rsid w:val="0045184A"/>
    <w:rsid w:val="00463942"/>
    <w:rsid w:val="004A38EF"/>
    <w:rsid w:val="004A416B"/>
    <w:rsid w:val="004B49A9"/>
    <w:rsid w:val="004C1DE6"/>
    <w:rsid w:val="004C4672"/>
    <w:rsid w:val="004D2311"/>
    <w:rsid w:val="004D7EAD"/>
    <w:rsid w:val="004E50E3"/>
    <w:rsid w:val="004E5D4F"/>
    <w:rsid w:val="004F05F6"/>
    <w:rsid w:val="004F3266"/>
    <w:rsid w:val="005176ED"/>
    <w:rsid w:val="005619AC"/>
    <w:rsid w:val="00565EFA"/>
    <w:rsid w:val="00592B2C"/>
    <w:rsid w:val="00593837"/>
    <w:rsid w:val="005B614B"/>
    <w:rsid w:val="005D5E08"/>
    <w:rsid w:val="005E2798"/>
    <w:rsid w:val="00615466"/>
    <w:rsid w:val="00616103"/>
    <w:rsid w:val="0064098C"/>
    <w:rsid w:val="00641571"/>
    <w:rsid w:val="00651005"/>
    <w:rsid w:val="00653886"/>
    <w:rsid w:val="00661A56"/>
    <w:rsid w:val="00663EFF"/>
    <w:rsid w:val="006773DD"/>
    <w:rsid w:val="006A6433"/>
    <w:rsid w:val="006C604A"/>
    <w:rsid w:val="006D4AD9"/>
    <w:rsid w:val="006E358A"/>
    <w:rsid w:val="006E57FF"/>
    <w:rsid w:val="00730107"/>
    <w:rsid w:val="007340E5"/>
    <w:rsid w:val="0073593A"/>
    <w:rsid w:val="0074719E"/>
    <w:rsid w:val="0075422A"/>
    <w:rsid w:val="00762017"/>
    <w:rsid w:val="00762A13"/>
    <w:rsid w:val="0079216C"/>
    <w:rsid w:val="00793778"/>
    <w:rsid w:val="007C0444"/>
    <w:rsid w:val="007D191E"/>
    <w:rsid w:val="007E4C77"/>
    <w:rsid w:val="00804D53"/>
    <w:rsid w:val="008132D2"/>
    <w:rsid w:val="008351E9"/>
    <w:rsid w:val="00856CD7"/>
    <w:rsid w:val="008667F0"/>
    <w:rsid w:val="00866D7E"/>
    <w:rsid w:val="008935B4"/>
    <w:rsid w:val="008A32E7"/>
    <w:rsid w:val="008C5BEE"/>
    <w:rsid w:val="008F3688"/>
    <w:rsid w:val="008F69DD"/>
    <w:rsid w:val="00900CC4"/>
    <w:rsid w:val="0090195B"/>
    <w:rsid w:val="0091585E"/>
    <w:rsid w:val="009209CA"/>
    <w:rsid w:val="0092524D"/>
    <w:rsid w:val="0094175E"/>
    <w:rsid w:val="0094377F"/>
    <w:rsid w:val="00954533"/>
    <w:rsid w:val="009868D7"/>
    <w:rsid w:val="009D45A9"/>
    <w:rsid w:val="009E0F8A"/>
    <w:rsid w:val="009F4AA1"/>
    <w:rsid w:val="00A235A3"/>
    <w:rsid w:val="00A30AD6"/>
    <w:rsid w:val="00A51718"/>
    <w:rsid w:val="00A542DA"/>
    <w:rsid w:val="00A81130"/>
    <w:rsid w:val="00A978DF"/>
    <w:rsid w:val="00AA2C95"/>
    <w:rsid w:val="00AC3382"/>
    <w:rsid w:val="00AD4B03"/>
    <w:rsid w:val="00B01EE0"/>
    <w:rsid w:val="00B029C3"/>
    <w:rsid w:val="00B1155A"/>
    <w:rsid w:val="00B179E0"/>
    <w:rsid w:val="00B27D5C"/>
    <w:rsid w:val="00B40B3E"/>
    <w:rsid w:val="00B445DF"/>
    <w:rsid w:val="00B77C90"/>
    <w:rsid w:val="00B82BA5"/>
    <w:rsid w:val="00BA6CFF"/>
    <w:rsid w:val="00BB1C6A"/>
    <w:rsid w:val="00BC0635"/>
    <w:rsid w:val="00BD3BD8"/>
    <w:rsid w:val="00BD517A"/>
    <w:rsid w:val="00BE1182"/>
    <w:rsid w:val="00C0332E"/>
    <w:rsid w:val="00C0554F"/>
    <w:rsid w:val="00C06E64"/>
    <w:rsid w:val="00C3188C"/>
    <w:rsid w:val="00C32915"/>
    <w:rsid w:val="00C36A96"/>
    <w:rsid w:val="00C56F1A"/>
    <w:rsid w:val="00C63669"/>
    <w:rsid w:val="00C8041E"/>
    <w:rsid w:val="00C808A6"/>
    <w:rsid w:val="00C876BB"/>
    <w:rsid w:val="00C91288"/>
    <w:rsid w:val="00CB5381"/>
    <w:rsid w:val="00CC1618"/>
    <w:rsid w:val="00CE7EAE"/>
    <w:rsid w:val="00CF3977"/>
    <w:rsid w:val="00D043FE"/>
    <w:rsid w:val="00D11CD7"/>
    <w:rsid w:val="00D16440"/>
    <w:rsid w:val="00D2075D"/>
    <w:rsid w:val="00D218F4"/>
    <w:rsid w:val="00D313BB"/>
    <w:rsid w:val="00D414F4"/>
    <w:rsid w:val="00D41D59"/>
    <w:rsid w:val="00D615F1"/>
    <w:rsid w:val="00D81E51"/>
    <w:rsid w:val="00DA78EC"/>
    <w:rsid w:val="00DB4A5A"/>
    <w:rsid w:val="00DC6CB0"/>
    <w:rsid w:val="00DD2F2C"/>
    <w:rsid w:val="00DF481D"/>
    <w:rsid w:val="00DF6624"/>
    <w:rsid w:val="00E03D21"/>
    <w:rsid w:val="00E04928"/>
    <w:rsid w:val="00E05B86"/>
    <w:rsid w:val="00E11046"/>
    <w:rsid w:val="00E12191"/>
    <w:rsid w:val="00E4724B"/>
    <w:rsid w:val="00E90538"/>
    <w:rsid w:val="00E97CF0"/>
    <w:rsid w:val="00EA1759"/>
    <w:rsid w:val="00EB262D"/>
    <w:rsid w:val="00ED3592"/>
    <w:rsid w:val="00EF2202"/>
    <w:rsid w:val="00EF68AD"/>
    <w:rsid w:val="00F12950"/>
    <w:rsid w:val="00F1400F"/>
    <w:rsid w:val="00F244C4"/>
    <w:rsid w:val="00F279BE"/>
    <w:rsid w:val="00F3199D"/>
    <w:rsid w:val="00F327B0"/>
    <w:rsid w:val="00F501FF"/>
    <w:rsid w:val="00F52FEA"/>
    <w:rsid w:val="00F642EE"/>
    <w:rsid w:val="00F73109"/>
    <w:rsid w:val="00F81488"/>
    <w:rsid w:val="00F9211A"/>
    <w:rsid w:val="00FA14F9"/>
    <w:rsid w:val="00FD68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91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ind w:left="709"/>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character" w:styleId="CommentReference">
    <w:name w:val="annotation reference"/>
    <w:basedOn w:val="DefaultParagraphFont"/>
    <w:uiPriority w:val="99"/>
    <w:semiHidden/>
    <w:unhideWhenUsed/>
    <w:rsid w:val="00DF481D"/>
    <w:rPr>
      <w:sz w:val="16"/>
      <w:szCs w:val="16"/>
    </w:rPr>
  </w:style>
  <w:style w:type="paragraph" w:styleId="CommentText">
    <w:name w:val="annotation text"/>
    <w:basedOn w:val="Normal"/>
    <w:link w:val="CommentTextChar"/>
    <w:uiPriority w:val="99"/>
    <w:semiHidden/>
    <w:unhideWhenUsed/>
    <w:rsid w:val="00DF481D"/>
    <w:rPr>
      <w:sz w:val="20"/>
      <w:szCs w:val="20"/>
    </w:rPr>
  </w:style>
  <w:style w:type="character" w:customStyle="1" w:styleId="CommentTextChar">
    <w:name w:val="Comment Text Char"/>
    <w:basedOn w:val="DefaultParagraphFont"/>
    <w:link w:val="CommentText"/>
    <w:uiPriority w:val="99"/>
    <w:semiHidden/>
    <w:rsid w:val="00DF481D"/>
    <w:rPr>
      <w:sz w:val="20"/>
      <w:szCs w:val="20"/>
    </w:rPr>
  </w:style>
  <w:style w:type="paragraph" w:styleId="CommentSubject">
    <w:name w:val="annotation subject"/>
    <w:basedOn w:val="CommentText"/>
    <w:next w:val="CommentText"/>
    <w:link w:val="CommentSubjectChar"/>
    <w:uiPriority w:val="99"/>
    <w:semiHidden/>
    <w:unhideWhenUsed/>
    <w:rsid w:val="00DF481D"/>
    <w:rPr>
      <w:b/>
      <w:bCs/>
    </w:rPr>
  </w:style>
  <w:style w:type="character" w:customStyle="1" w:styleId="CommentSubjectChar">
    <w:name w:val="Comment Subject Char"/>
    <w:basedOn w:val="CommentTextChar"/>
    <w:link w:val="CommentSubject"/>
    <w:uiPriority w:val="99"/>
    <w:semiHidden/>
    <w:rsid w:val="00DF481D"/>
    <w:rPr>
      <w:b/>
      <w:bCs/>
      <w:sz w:val="20"/>
      <w:szCs w:val="20"/>
    </w:rPr>
  </w:style>
  <w:style w:type="paragraph" w:styleId="Revision">
    <w:name w:val="Revision"/>
    <w:hidden/>
    <w:uiPriority w:val="99"/>
    <w:semiHidden/>
    <w:rsid w:val="00DF4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ontrolleddrugs@hpra.i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ntrolleddrugs@hpra.ie" TargetMode="External"/><Relationship Id="rId2" Type="http://schemas.openxmlformats.org/officeDocument/2006/relationships/numbering" Target="numbering.xml"/><Relationship Id="rId16" Type="http://schemas.openxmlformats.org/officeDocument/2006/relationships/hyperlink" Target="http://www.hpra.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pra.ie"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ntrolleddrugs@hpra.i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CC6B9-F0F6-46CC-B71C-0D0F6CF3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2308</Words>
  <Characters>13159</Characters>
  <Application>Microsoft Office Word</Application>
  <DocSecurity>0</DocSecurity>
  <Lines>109</Lines>
  <Paragraphs>30</Paragraphs>
  <ScaleCrop>false</ScaleCrop>
  <Company/>
  <LinksUpToDate>false</LinksUpToDate>
  <CharactersWithSpaces>15437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2017-05-05T07:49:00Z</dcterms:created>
  <dcterms:modified xsi:type="dcterms:W3CDTF">2017-05-05T08:11:00Z</dcterms:modified>
</cp:coreProperties>
</file>